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3D" w:rsidRPr="00CF2FD1" w:rsidRDefault="0047436B" w:rsidP="008A0E3D">
      <w:pPr>
        <w:pStyle w:val="ChapterHeading"/>
        <w:rPr>
          <w:rFonts w:asciiTheme="minorHAnsi" w:hAnsiTheme="minorHAnsi" w:cs="Arial"/>
          <w:noProof w:val="0"/>
          <w:sz w:val="36"/>
          <w:szCs w:val="36"/>
          <w:u w:val="single"/>
        </w:rPr>
      </w:pPr>
      <w:r>
        <w:rPr>
          <w:rFonts w:asciiTheme="minorHAnsi" w:hAnsiTheme="minorHAnsi" w:cs="Arial"/>
          <w:sz w:val="36"/>
          <w:szCs w:val="36"/>
        </w:rPr>
        <w:t xml:space="preserve">Syllabus </w:t>
      </w:r>
      <w:r w:rsidR="008A0E3D" w:rsidRPr="00CF2FD1">
        <w:rPr>
          <w:rFonts w:asciiTheme="minorHAnsi" w:hAnsiTheme="minorHAnsi" w:cs="Arial"/>
          <w:sz w:val="36"/>
          <w:szCs w:val="36"/>
        </w:rPr>
        <w:t>—English 130</w:t>
      </w:r>
      <w:r w:rsidR="008A0E3D">
        <w:rPr>
          <w:rFonts w:asciiTheme="minorHAnsi" w:hAnsiTheme="minorHAnsi" w:cs="Arial"/>
          <w:sz w:val="36"/>
          <w:szCs w:val="36"/>
        </w:rPr>
        <w:t>2</w:t>
      </w:r>
    </w:p>
    <w:p w:rsidR="008A0E3D" w:rsidRPr="00E2257B" w:rsidRDefault="008A0E3D" w:rsidP="008A0E3D">
      <w:pPr>
        <w:rPr>
          <w:rFonts w:asciiTheme="minorHAnsi" w:hAnsiTheme="minorHAnsi"/>
          <w:sz w:val="20"/>
          <w:szCs w:val="20"/>
        </w:rPr>
      </w:pPr>
      <w:r w:rsidRPr="00CF2FD1">
        <w:rPr>
          <w:rFonts w:asciiTheme="minorHAnsi" w:hAnsiTheme="minorHAnsi"/>
          <w:sz w:val="20"/>
          <w:szCs w:val="20"/>
        </w:rPr>
        <w:t xml:space="preserve">Last updated </w:t>
      </w:r>
      <w:r w:rsidR="00E2257B">
        <w:rPr>
          <w:rFonts w:asciiTheme="minorHAnsi" w:hAnsiTheme="minorHAnsi"/>
          <w:sz w:val="20"/>
          <w:szCs w:val="20"/>
        </w:rPr>
        <w:t>May 2</w:t>
      </w:r>
    </w:p>
    <w:p w:rsidR="008A0E3D" w:rsidRPr="00CF2FD1" w:rsidRDefault="008A0E3D" w:rsidP="008A0E3D">
      <w:pPr>
        <w:rPr>
          <w:rFonts w:asciiTheme="minorHAnsi" w:hAnsiTheme="minorHAnsi"/>
          <w:sz w:val="20"/>
          <w:szCs w:val="20"/>
        </w:rPr>
      </w:pPr>
    </w:p>
    <w:p w:rsidR="00E2257B" w:rsidRDefault="008A0E3D" w:rsidP="00E2257B">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xml:space="preserve">: Rhetoric and Composition </w:t>
      </w:r>
    </w:p>
    <w:p w:rsidR="00D205B5" w:rsidRDefault="00E2257B" w:rsidP="00E2257B">
      <w:pPr>
        <w:pStyle w:val="Heading2"/>
      </w:pPr>
      <w:r>
        <w:rPr>
          <w:rFonts w:asciiTheme="minorHAnsi" w:hAnsiTheme="minorHAnsi" w:cs="Arial"/>
          <w:b/>
          <w:bCs/>
          <w:sz w:val="20"/>
          <w:szCs w:val="20"/>
        </w:rPr>
        <w:t xml:space="preserve">        </w:t>
      </w:r>
      <w:r w:rsidR="00D205B5">
        <w:tab/>
        <w:t xml:space="preserve">              </w:t>
      </w:r>
    </w:p>
    <w:p w:rsidR="00E2257B" w:rsidRPr="00E2257B" w:rsidRDefault="00D205B5" w:rsidP="00E2257B">
      <w:pPr>
        <w:pStyle w:val="Heading2"/>
        <w:rPr>
          <w:rFonts w:ascii="Times New Roman" w:hAnsi="Times New Roman"/>
          <w:color w:val="auto"/>
          <w:sz w:val="24"/>
          <w:szCs w:val="24"/>
        </w:rPr>
      </w:pPr>
      <w:r>
        <w:t xml:space="preserve">                                               FALL </w:t>
      </w:r>
      <w:r w:rsidR="00E2257B">
        <w:t xml:space="preserve"> 2016</w:t>
      </w:r>
    </w:p>
    <w:p w:rsidR="008A0E3D" w:rsidRPr="00CF2FD1" w:rsidRDefault="008A0E3D" w:rsidP="008A0E3D">
      <w:pPr>
        <w:rPr>
          <w:rFonts w:asciiTheme="minorHAnsi" w:hAnsiTheme="minorHAnsi"/>
          <w:sz w:val="20"/>
          <w:szCs w:val="20"/>
        </w:rPr>
      </w:pPr>
    </w:p>
    <w:p w:rsidR="005F1B78" w:rsidRDefault="005F1B78" w:rsidP="000D72F3">
      <w:pPr>
        <w:pStyle w:val="PlainText"/>
        <w:rPr>
          <w:rFonts w:asciiTheme="minorHAnsi" w:hAnsiTheme="minorHAnsi" w:cs="Arial"/>
          <w:b/>
        </w:rPr>
      </w:pPr>
    </w:p>
    <w:p w:rsidR="005F1B78" w:rsidRDefault="005F1B78" w:rsidP="000D72F3">
      <w:pPr>
        <w:pStyle w:val="PlainText"/>
        <w:rPr>
          <w:rFonts w:asciiTheme="minorHAnsi" w:hAnsiTheme="minorHAnsi" w:cs="Arial"/>
          <w:b/>
        </w:rPr>
      </w:pPr>
    </w:p>
    <w:p w:rsidR="000D72F3" w:rsidRPr="00BF4EB6" w:rsidRDefault="000D72F3" w:rsidP="000D72F3">
      <w:pPr>
        <w:pStyle w:val="PlainText"/>
        <w:rPr>
          <w:rFonts w:asciiTheme="minorHAnsi" w:hAnsiTheme="minorHAnsi" w:cs="Arial"/>
          <w:bCs/>
          <w:color w:val="FF0000"/>
        </w:rPr>
      </w:pPr>
      <w:r w:rsidRPr="009A6DA4">
        <w:rPr>
          <w:rFonts w:asciiTheme="minorHAnsi" w:hAnsiTheme="minorHAnsi" w:cs="Arial"/>
          <w:b/>
        </w:rPr>
        <w:t>Instructor:</w:t>
      </w:r>
      <w:r w:rsidR="00E2257B">
        <w:rPr>
          <w:rFonts w:asciiTheme="minorHAnsi" w:hAnsiTheme="minorHAnsi" w:cs="Arial"/>
          <w:b/>
        </w:rPr>
        <w:t xml:space="preserve"> </w:t>
      </w:r>
      <w:r w:rsidRPr="009A6DA4">
        <w:rPr>
          <w:rFonts w:asciiTheme="minorHAnsi" w:hAnsiTheme="minorHAnsi" w:cs="Arial"/>
          <w:b/>
        </w:rPr>
        <w:t xml:space="preserve"> </w:t>
      </w:r>
      <w:r w:rsidR="00BF4EB6">
        <w:rPr>
          <w:rFonts w:asciiTheme="minorHAnsi" w:hAnsiTheme="minorHAnsi" w:cs="Arial"/>
          <w:bCs/>
          <w:color w:val="FF0000"/>
        </w:rPr>
        <w:t>Larry D. Huff</w:t>
      </w:r>
      <w:r w:rsidRPr="009A6DA4">
        <w:rPr>
          <w:rFonts w:asciiTheme="minorHAnsi" w:hAnsiTheme="minorHAnsi" w:cs="Arial"/>
          <w:b/>
        </w:rPr>
        <w:tab/>
      </w:r>
    </w:p>
    <w:p w:rsidR="000D72F3" w:rsidRPr="009A6DA4" w:rsidRDefault="000D72F3" w:rsidP="000D72F3">
      <w:pPr>
        <w:pStyle w:val="PlainText"/>
        <w:rPr>
          <w:rFonts w:asciiTheme="minorHAnsi" w:hAnsiTheme="minorHAnsi" w:cs="Arial"/>
        </w:rPr>
      </w:pPr>
      <w:r w:rsidRPr="009A6DA4">
        <w:rPr>
          <w:rFonts w:asciiTheme="minorHAnsi" w:hAnsiTheme="minorHAnsi" w:cs="Arial"/>
        </w:rPr>
        <w:t xml:space="preserve">Course Information: </w:t>
      </w:r>
      <w:r w:rsidR="00E2257B">
        <w:rPr>
          <w:rFonts w:asciiTheme="minorHAnsi" w:hAnsiTheme="minorHAnsi" w:cs="Arial"/>
        </w:rPr>
        <w:t xml:space="preserve"> </w:t>
      </w:r>
      <w:r w:rsidR="00D205B5">
        <w:rPr>
          <w:rFonts w:asciiTheme="minorHAnsi" w:hAnsiTheme="minorHAnsi" w:cs="Arial"/>
          <w:color w:val="FF0000"/>
        </w:rPr>
        <w:t>1302-005</w:t>
      </w:r>
      <w:r w:rsidR="00BF4EB6">
        <w:rPr>
          <w:rFonts w:asciiTheme="minorHAnsi" w:hAnsiTheme="minorHAnsi" w:cs="Arial"/>
          <w:color w:val="FF0000"/>
        </w:rPr>
        <w:t>/</w:t>
      </w:r>
      <w:r w:rsidR="00D205B5">
        <w:rPr>
          <w:rFonts w:asciiTheme="minorHAnsi" w:hAnsiTheme="minorHAnsi" w:cs="Arial"/>
          <w:color w:val="FF0000"/>
        </w:rPr>
        <w:t>SWCA 319</w:t>
      </w:r>
    </w:p>
    <w:p w:rsidR="000D72F3" w:rsidRPr="009A6DA4" w:rsidRDefault="000D72F3" w:rsidP="000D72F3">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D205B5">
        <w:rPr>
          <w:rFonts w:asciiTheme="minorHAnsi" w:hAnsiTheme="minorHAnsi" w:cs="Arial"/>
        </w:rPr>
        <w:t>M/W 2:00-4:00</w:t>
      </w:r>
    </w:p>
    <w:p w:rsidR="000D72F3" w:rsidRDefault="000D72F3" w:rsidP="000D72F3">
      <w:pPr>
        <w:rPr>
          <w:rFonts w:asciiTheme="minorHAnsi" w:hAnsiTheme="minorHAnsi"/>
          <w:bCs/>
          <w:sz w:val="20"/>
          <w:szCs w:val="20"/>
        </w:rPr>
      </w:pPr>
      <w:r w:rsidRPr="009A6DA4">
        <w:rPr>
          <w:rFonts w:asciiTheme="minorHAnsi" w:hAnsiTheme="minorHAnsi"/>
          <w:bCs/>
          <w:sz w:val="20"/>
          <w:szCs w:val="20"/>
        </w:rPr>
        <w:t xml:space="preserve">Email: </w:t>
      </w:r>
      <w:r w:rsidR="00040691">
        <w:rPr>
          <w:rFonts w:asciiTheme="minorHAnsi" w:hAnsiTheme="minorHAnsi"/>
          <w:bCs/>
          <w:color w:val="FF0000"/>
          <w:sz w:val="20"/>
          <w:szCs w:val="20"/>
        </w:rPr>
        <w:t>larry.huff@uta.edu</w:t>
      </w:r>
    </w:p>
    <w:p w:rsidR="000D72F3" w:rsidRDefault="000D72F3" w:rsidP="000D72F3"/>
    <w:p w:rsidR="000D72F3" w:rsidRDefault="000D72F3" w:rsidP="000D72F3">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rsidR="000D72F3" w:rsidRDefault="000D72F3" w:rsidP="000D72F3">
      <w:pPr>
        <w:rPr>
          <w:rFonts w:asciiTheme="minorHAnsi" w:hAnsiTheme="minorHAnsi"/>
          <w:sz w:val="20"/>
          <w:szCs w:val="20"/>
        </w:rPr>
      </w:pPr>
    </w:p>
    <w:p w:rsidR="000D72F3" w:rsidRPr="00F42669" w:rsidRDefault="000D72F3" w:rsidP="000D72F3">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rsidR="000D72F3" w:rsidRPr="00F42669" w:rsidRDefault="000D72F3" w:rsidP="000D72F3">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rsidR="000D72F3" w:rsidRPr="00891EAD" w:rsidRDefault="000D72F3" w:rsidP="000D72F3">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rsidR="000D72F3" w:rsidRPr="00DF09F7" w:rsidRDefault="000D72F3" w:rsidP="000D72F3">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0D72F3" w:rsidRPr="00DF09F7" w:rsidRDefault="000D72F3" w:rsidP="000D72F3">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Rhetorical Knowledge</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Critical Reading, Thinking, and Writing</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Processes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Conventions</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lastRenderedPageBreak/>
        <w:t>Apply and develop knowledge of genre conventions ranging from structure and paragraphing to tone and mechanics, and be aware of the field-specific nature of these conventions</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0D72F3" w:rsidRPr="00DF09F7" w:rsidRDefault="000D72F3" w:rsidP="000D72F3">
      <w:pPr>
        <w:ind w:left="720"/>
        <w:rPr>
          <w:rFonts w:asciiTheme="minorHAnsi" w:hAnsiTheme="minorHAnsi"/>
          <w:sz w:val="20"/>
          <w:szCs w:val="20"/>
        </w:rPr>
      </w:pPr>
    </w:p>
    <w:p w:rsidR="000D72F3" w:rsidRPr="00CF2FD1" w:rsidRDefault="000D72F3" w:rsidP="000D72F3">
      <w:pPr>
        <w:rPr>
          <w:rFonts w:asciiTheme="minorHAnsi" w:hAnsiTheme="minorHAnsi"/>
          <w:b/>
          <w:sz w:val="20"/>
          <w:szCs w:val="20"/>
        </w:rPr>
      </w:pPr>
      <w:r w:rsidRPr="00CF2FD1">
        <w:rPr>
          <w:rFonts w:asciiTheme="minorHAnsi" w:hAnsiTheme="minorHAnsi"/>
          <w:b/>
          <w:sz w:val="20"/>
          <w:szCs w:val="20"/>
        </w:rPr>
        <w:t>Required Texts.</w:t>
      </w:r>
    </w:p>
    <w:p w:rsidR="000D72F3" w:rsidRDefault="000D72F3" w:rsidP="000D72F3">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rsidR="000D72F3" w:rsidRPr="00503378" w:rsidRDefault="000D72F3" w:rsidP="000D72F3">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E93CE8">
        <w:rPr>
          <w:rFonts w:asciiTheme="minorHAnsi" w:hAnsiTheme="minorHAnsi" w:cs="Courier New"/>
          <w:color w:val="000000"/>
          <w:sz w:val="20"/>
          <w:szCs w:val="20"/>
        </w:rPr>
        <w:t xml:space="preserve"> </w:t>
      </w:r>
      <w:r w:rsidR="00E93CE8" w:rsidRPr="00E93CE8">
        <w:rPr>
          <w:rFonts w:asciiTheme="minorHAnsi" w:hAnsiTheme="minorHAnsi" w:cs="Courier New"/>
          <w:color w:val="000000"/>
          <w:sz w:val="20"/>
          <w:szCs w:val="20"/>
        </w:rPr>
        <w:t>(You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503378">
        <w:rPr>
          <w:rFonts w:asciiTheme="minorHAnsi" w:hAnsiTheme="minorHAnsi" w:cs="Courier New"/>
          <w:color w:val="000000"/>
          <w:sz w:val="20"/>
          <w:szCs w:val="20"/>
        </w:rPr>
        <w:br/>
      </w:r>
      <w:r w:rsidRPr="00E93CE8">
        <w:rPr>
          <w:rFonts w:asciiTheme="minorHAnsi" w:hAnsiTheme="minorHAnsi" w:cs="Courier New"/>
          <w:color w:val="1F497D" w:themeColor="text2"/>
          <w:sz w:val="20"/>
          <w:szCs w:val="20"/>
        </w:rPr>
        <w:t>Ruszkiewicz, et al, The Scott Foresman Writer, 1</w:t>
      </w:r>
      <w:r w:rsidRPr="00E93CE8">
        <w:rPr>
          <w:rFonts w:asciiTheme="minorHAnsi" w:hAnsiTheme="minorHAnsi" w:cs="Courier New"/>
          <w:color w:val="1F497D" w:themeColor="text2"/>
          <w:sz w:val="20"/>
          <w:szCs w:val="20"/>
          <w:vertAlign w:val="superscript"/>
        </w:rPr>
        <w:t>st</w:t>
      </w:r>
      <w:r w:rsidRPr="00E93CE8">
        <w:rPr>
          <w:rFonts w:asciiTheme="minorHAnsi" w:hAnsiTheme="minorHAnsi" w:cs="Courier New"/>
          <w:color w:val="1F497D" w:themeColor="text2"/>
          <w:sz w:val="20"/>
          <w:szCs w:val="20"/>
        </w:rPr>
        <w:t xml:space="preserve"> edition  </w:t>
      </w:r>
      <w:r w:rsidRPr="00E93CE8">
        <w:rPr>
          <w:rFonts w:asciiTheme="minorHAnsi" w:hAnsiTheme="minorHAnsi" w:cs="Courier New"/>
          <w:color w:val="1F497D" w:themeColor="text2"/>
          <w:sz w:val="20"/>
          <w:szCs w:val="20"/>
        </w:rPr>
        <w:tab/>
        <w:t>ISBN: 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rsidR="000D72F3" w:rsidRPr="0028411F" w:rsidRDefault="000D72F3" w:rsidP="000D72F3">
      <w:pPr>
        <w:rPr>
          <w:rFonts w:asciiTheme="minorHAnsi" w:hAnsiTheme="minorHAnsi"/>
          <w:color w:val="FF0000"/>
          <w:sz w:val="20"/>
          <w:szCs w:val="20"/>
        </w:rPr>
      </w:pPr>
    </w:p>
    <w:p w:rsidR="000D72F3" w:rsidRPr="0028411F" w:rsidRDefault="000D72F3" w:rsidP="000D72F3">
      <w:pPr>
        <w:pStyle w:val="BodyText"/>
        <w:tabs>
          <w:tab w:val="clear" w:pos="360"/>
          <w:tab w:val="left" w:pos="720"/>
        </w:tabs>
        <w:jc w:val="left"/>
        <w:rPr>
          <w:rFonts w:asciiTheme="minorHAnsi" w:hAnsiTheme="minorHAnsi" w:cs="Arial"/>
          <w:bCs/>
          <w:noProof w:val="0"/>
          <w:spacing w:val="0"/>
        </w:rPr>
      </w:pPr>
    </w:p>
    <w:p w:rsidR="000D72F3" w:rsidRPr="00CF2FD1" w:rsidRDefault="000D72F3" w:rsidP="000D72F3">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rsidR="000D72F3" w:rsidRPr="00DF09F7" w:rsidRDefault="000D72F3" w:rsidP="000D72F3">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055B46">
        <w:rPr>
          <w:rFonts w:cs="Arial"/>
          <w:b/>
          <w:bCs/>
          <w:noProof w:val="0"/>
          <w:color w:val="0000FF"/>
          <w:spacing w:val="0"/>
        </w:rPr>
        <w:t>10/17</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rsidR="000D72F3" w:rsidRPr="00DF09F7"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055B46">
        <w:rPr>
          <w:rFonts w:cs="Arial"/>
          <w:b/>
          <w:bCs/>
          <w:noProof w:val="0"/>
          <w:color w:val="0000FF"/>
          <w:spacing w:val="0"/>
        </w:rPr>
        <w:t>10-31</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rsidR="000D72F3" w:rsidRPr="00DF09F7" w:rsidRDefault="000D72F3" w:rsidP="000D72F3">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055B46">
        <w:rPr>
          <w:rFonts w:cs="Arial"/>
          <w:b/>
          <w:bCs/>
          <w:noProof w:val="0"/>
          <w:color w:val="0000FF"/>
          <w:spacing w:val="0"/>
        </w:rPr>
        <w:t>11-11</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0D72F3"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055B46">
        <w:rPr>
          <w:rFonts w:cs="Arial"/>
          <w:b/>
          <w:bCs/>
          <w:noProof w:val="0"/>
          <w:color w:val="0000FF"/>
          <w:spacing w:val="0"/>
        </w:rPr>
        <w:t>11-30</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rsidR="000D72F3" w:rsidRPr="007A43DF" w:rsidRDefault="000D72F3" w:rsidP="000D72F3">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00055B46">
        <w:rPr>
          <w:rFonts w:cs="Arial"/>
          <w:b/>
          <w:bCs/>
          <w:noProof w:val="0"/>
          <w:color w:val="0000FF"/>
          <w:spacing w:val="0"/>
        </w:rPr>
        <w:t>12-2/12-7</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rsidR="000D72F3" w:rsidRDefault="000D72F3" w:rsidP="000D72F3">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r>
        <w:rPr>
          <w:rFonts w:asciiTheme="minorHAnsi" w:hAnsiTheme="minorHAnsi"/>
          <w:bCs/>
          <w:color w:val="FF0000"/>
          <w:sz w:val="20"/>
          <w:szCs w:val="20"/>
        </w:rPr>
        <w:t>[I</w:t>
      </w:r>
      <w:r w:rsidRPr="00CF2FD1">
        <w:rPr>
          <w:rFonts w:asciiTheme="minorHAnsi" w:hAnsiTheme="minorHAnsi"/>
          <w:bCs/>
          <w:color w:val="FF0000"/>
          <w:sz w:val="20"/>
          <w:szCs w:val="20"/>
        </w:rPr>
        <w:t xml:space="preserve">nstructors will want to provide specific instructions to students about each </w:t>
      </w:r>
      <w:r>
        <w:rPr>
          <w:rFonts w:asciiTheme="minorHAnsi" w:hAnsiTheme="minorHAnsi"/>
          <w:bCs/>
          <w:color w:val="FF0000"/>
          <w:sz w:val="20"/>
          <w:szCs w:val="20"/>
        </w:rPr>
        <w:t>analytical writing assignment.]</w:t>
      </w:r>
      <w:r w:rsidRPr="00052E61">
        <w:rPr>
          <w:rFonts w:asciiTheme="minorHAnsi" w:hAnsiTheme="minorHAnsi"/>
          <w:bCs/>
          <w:color w:val="0070C0"/>
          <w:sz w:val="20"/>
          <w:szCs w:val="20"/>
        </w:rPr>
        <w:t xml:space="preserve"> </w:t>
      </w:r>
    </w:p>
    <w:p w:rsidR="000D72F3" w:rsidRDefault="000D72F3" w:rsidP="000D72F3">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rsidR="000D72F3" w:rsidRPr="004E7EC6" w:rsidRDefault="000D72F3" w:rsidP="000D72F3">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rsidR="000D72F3" w:rsidRPr="001973FC" w:rsidRDefault="000D72F3" w:rsidP="000D72F3">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1973FC">
        <w:rPr>
          <w:rFonts w:asciiTheme="minorHAnsi" w:hAnsiTheme="minorHAnsi" w:cs="Courier New"/>
          <w:color w:val="3366FF"/>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 xml:space="preserve"> </w:t>
      </w:r>
      <w:r w:rsidRPr="001973FC">
        <w:rPr>
          <w:rFonts w:asciiTheme="minorHAnsi" w:hAnsiTheme="minorHAnsi" w:cs="Courier New"/>
          <w:color w:val="FF0000"/>
        </w:rPr>
        <w:t>[Instructors who include class participation as part of the course grade must be able to articulate how the grade will be calculated. That explanation should be included on the syllabus.  Instructors cannot create an attendance grade</w:t>
      </w:r>
      <w:r>
        <w:rPr>
          <w:rFonts w:asciiTheme="minorHAnsi" w:hAnsiTheme="minorHAnsi" w:cs="Courier New"/>
          <w:color w:val="FF0000"/>
        </w:rPr>
        <w:t>—see “Participation Policy” section below for more information.</w:t>
      </w:r>
      <w:r w:rsidRPr="001973FC">
        <w:rPr>
          <w:rFonts w:asciiTheme="minorHAnsi" w:hAnsiTheme="minorHAnsi" w:cs="Courier New"/>
          <w:color w:val="FF0000"/>
        </w:rPr>
        <w:t>]</w:t>
      </w:r>
    </w:p>
    <w:p w:rsidR="000D72F3" w:rsidRDefault="000D72F3" w:rsidP="000D72F3">
      <w:pPr>
        <w:pStyle w:val="BodyText"/>
        <w:tabs>
          <w:tab w:val="clear" w:pos="360"/>
          <w:tab w:val="left" w:pos="720"/>
        </w:tabs>
        <w:jc w:val="left"/>
        <w:rPr>
          <w:rFonts w:asciiTheme="minorHAnsi" w:hAnsiTheme="minorHAnsi"/>
          <w:bCs/>
          <w:noProof w:val="0"/>
          <w:color w:val="FF0000"/>
          <w:spacing w:val="0"/>
        </w:rPr>
      </w:pPr>
    </w:p>
    <w:p w:rsidR="000D72F3" w:rsidRPr="000D72F3" w:rsidRDefault="000D72F3" w:rsidP="000D72F3">
      <w:pPr>
        <w:rPr>
          <w:rFonts w:ascii="Calibri" w:hAnsi="Calibr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Pr>
          <w:rFonts w:asciiTheme="minorHAnsi" w:hAnsiTheme="minorHAnsi"/>
          <w:color w:val="FF0000"/>
          <w:sz w:val="20"/>
          <w:szCs w:val="20"/>
        </w:rPr>
        <w:t xml:space="preserve">[It is no longer considered a Best Practice to collect all essay process material in folders submitted by students. If you include this requirement spell it out here. You may prefer to look at materials during the writing process and not in a portfolio, and this is the practice we believe best benefits students.] </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Pr>
          <w:rFonts w:asciiTheme="minorHAnsi" w:hAnsiTheme="minorHAnsi"/>
          <w:b/>
          <w:sz w:val="20"/>
          <w:szCs w:val="20"/>
        </w:rPr>
        <w:t xml:space="preserve"> </w:t>
      </w:r>
    </w:p>
    <w:p w:rsidR="000D72F3" w:rsidRPr="00CF2FD1" w:rsidRDefault="000D72F3" w:rsidP="000D72F3">
      <w:pPr>
        <w:rPr>
          <w:rFonts w:asciiTheme="minorHAnsi" w:hAnsiTheme="minorHAnsi"/>
          <w:b/>
          <w:sz w:val="20"/>
          <w:szCs w:val="20"/>
        </w:rPr>
      </w:pPr>
    </w:p>
    <w:p w:rsidR="000D72F3" w:rsidRPr="00CF2FD1" w:rsidRDefault="000D72F3" w:rsidP="000D72F3">
      <w:pPr>
        <w:pStyle w:val="BodyText"/>
        <w:tabs>
          <w:tab w:val="clear" w:pos="360"/>
          <w:tab w:val="clear" w:pos="2520"/>
        </w:tabs>
        <w:jc w:val="left"/>
        <w:rPr>
          <w:rFonts w:asciiTheme="minorHAnsi" w:hAnsiTheme="minorHAnsi" w:cs="Arial"/>
          <w:b/>
          <w:bCs/>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0D72F3" w:rsidRPr="00CF2FD1" w:rsidRDefault="000D72F3" w:rsidP="000D72F3">
      <w:pPr>
        <w:pStyle w:val="BodyText"/>
        <w:tabs>
          <w:tab w:val="clear" w:pos="360"/>
          <w:tab w:val="clear" w:pos="2520"/>
        </w:tabs>
        <w:jc w:val="left"/>
        <w:rPr>
          <w:rFonts w:asciiTheme="minorHAnsi" w:hAnsiTheme="minorHAnsi"/>
          <w:noProof w:val="0"/>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w:t>
      </w:r>
      <w:r w:rsidRPr="00CF2FD1">
        <w:rPr>
          <w:rFonts w:asciiTheme="minorHAnsi" w:hAnsiTheme="minorHAnsi"/>
          <w:b/>
          <w:noProof w:val="0"/>
        </w:rPr>
        <w:lastRenderedPageBreak/>
        <w:t xml:space="preserve">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D72F3" w:rsidRPr="00CF2FD1" w:rsidRDefault="000D72F3" w:rsidP="000D72F3">
      <w:pPr>
        <w:pStyle w:val="BodyText"/>
        <w:tabs>
          <w:tab w:val="clear" w:pos="360"/>
          <w:tab w:val="clear" w:pos="2520"/>
        </w:tabs>
        <w:jc w:val="left"/>
        <w:rPr>
          <w:rFonts w:asciiTheme="minorHAnsi" w:hAnsiTheme="minorHAnsi"/>
          <w:noProof w:val="0"/>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rsidR="000D72F3" w:rsidRPr="00CF2FD1" w:rsidRDefault="000D72F3" w:rsidP="000D72F3">
      <w:pPr>
        <w:pStyle w:val="BodyText"/>
        <w:tabs>
          <w:tab w:val="left" w:pos="240"/>
        </w:tabs>
        <w:jc w:val="left"/>
        <w:rPr>
          <w:rFonts w:asciiTheme="minorHAnsi" w:hAnsiTheme="minorHAnsi" w:cs="Arial"/>
        </w:rPr>
      </w:pPr>
    </w:p>
    <w:p w:rsidR="000D72F3" w:rsidRPr="00CF2FD1" w:rsidRDefault="000D72F3" w:rsidP="000D72F3">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0D72F3" w:rsidRDefault="000D72F3" w:rsidP="000D72F3">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0D72F3" w:rsidRDefault="000D72F3" w:rsidP="000D72F3">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rsidR="000D72F3" w:rsidRDefault="000D72F3" w:rsidP="000D72F3">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rsidR="000D72F3" w:rsidRPr="00CF2FD1" w:rsidRDefault="000D72F3" w:rsidP="000D72F3">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rsidR="000D72F3" w:rsidRPr="004E7EC6" w:rsidRDefault="000D72F3" w:rsidP="000D72F3">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0D72F3" w:rsidRPr="004E7EC6" w:rsidRDefault="000D72F3" w:rsidP="000D72F3">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rsidR="000D72F3" w:rsidRPr="004E7EC6" w:rsidRDefault="000D72F3" w:rsidP="000D72F3">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0D72F3" w:rsidRPr="004E7EC6" w:rsidRDefault="000D72F3" w:rsidP="000D72F3">
      <w:pPr>
        <w:tabs>
          <w:tab w:val="left" w:pos="240"/>
        </w:tabs>
        <w:suppressAutoHyphens/>
        <w:rPr>
          <w:rFonts w:asciiTheme="minorHAnsi" w:hAnsiTheme="minorHAnsi"/>
          <w:sz w:val="20"/>
          <w:szCs w:val="20"/>
        </w:rPr>
      </w:pPr>
    </w:p>
    <w:p w:rsidR="000D72F3" w:rsidRPr="00143940" w:rsidRDefault="000D72F3" w:rsidP="000D72F3">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r>
        <w:rPr>
          <w:rFonts w:asciiTheme="minorHAnsi" w:hAnsiTheme="minorHAnsi"/>
          <w:color w:val="FF0000"/>
          <w:sz w:val="20"/>
          <w:szCs w:val="20"/>
        </w:rPr>
        <w:t>.</w:t>
      </w:r>
    </w:p>
    <w:p w:rsidR="000D72F3" w:rsidRPr="00CF2FD1" w:rsidRDefault="000D72F3" w:rsidP="000D72F3">
      <w:pPr>
        <w:tabs>
          <w:tab w:val="left" w:pos="240"/>
        </w:tabs>
        <w:suppressAutoHyphens/>
        <w:rPr>
          <w:rFonts w:asciiTheme="minorHAnsi" w:hAnsiTheme="minorHAnsi"/>
          <w:sz w:val="20"/>
          <w:szCs w:val="20"/>
        </w:rPr>
      </w:pPr>
    </w:p>
    <w:p w:rsidR="000D72F3" w:rsidRDefault="000D72F3" w:rsidP="000D72F3">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337C84">
        <w:rPr>
          <w:rFonts w:asciiTheme="minorHAnsi" w:hAnsiTheme="minorHAnsi"/>
          <w:color w:val="FF0000"/>
          <w:sz w:val="20"/>
          <w:szCs w:val="20"/>
        </w:rPr>
        <w:t>[Completion means that something is turned in as a “f</w:t>
      </w:r>
      <w:r w:rsidR="00E2257B">
        <w:rPr>
          <w:rFonts w:asciiTheme="minorHAnsi" w:hAnsiTheme="minorHAnsi"/>
          <w:color w:val="FF0000"/>
          <w:sz w:val="20"/>
          <w:szCs w:val="20"/>
        </w:rPr>
        <w:t>inal draft</w:t>
      </w:r>
      <w:r w:rsidRPr="00337C84">
        <w:rPr>
          <w:rFonts w:asciiTheme="minorHAnsi" w:hAnsiTheme="minorHAnsi"/>
          <w:color w:val="FF0000"/>
          <w:sz w:val="20"/>
          <w:szCs w:val="20"/>
        </w:rPr>
        <w:t>.]</w:t>
      </w:r>
      <w:r w:rsidRPr="00CF2FD1">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rsidR="000D72F3" w:rsidRDefault="000D72F3" w:rsidP="000D72F3">
      <w:pPr>
        <w:tabs>
          <w:tab w:val="left" w:pos="240"/>
        </w:tabs>
        <w:suppressAutoHyphens/>
        <w:rPr>
          <w:rFonts w:asciiTheme="minorHAnsi" w:hAnsiTheme="minorHAnsi" w:cs="Arial"/>
          <w:color w:val="0000FF"/>
          <w:sz w:val="20"/>
          <w:szCs w:val="20"/>
        </w:rPr>
      </w:pPr>
    </w:p>
    <w:p w:rsidR="000D72F3" w:rsidRPr="00683151" w:rsidRDefault="000D72F3" w:rsidP="000D72F3">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0D72F3" w:rsidRDefault="000D72F3" w:rsidP="000D72F3">
      <w:pPr>
        <w:tabs>
          <w:tab w:val="left" w:pos="240"/>
        </w:tabs>
        <w:suppressAutoHyphens/>
        <w:rPr>
          <w:rFonts w:asciiTheme="minorHAnsi" w:hAnsiTheme="minorHAnsi" w:cs="Arial"/>
          <w:b/>
          <w:color w:val="0000FF"/>
          <w:sz w:val="20"/>
          <w:szCs w:val="20"/>
        </w:rPr>
      </w:pPr>
    </w:p>
    <w:p w:rsidR="000D72F3" w:rsidRPr="009D2E6C" w:rsidRDefault="000D72F3" w:rsidP="000D72F3">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rsidR="000D72F3" w:rsidRPr="009D2E6C" w:rsidRDefault="000D72F3" w:rsidP="000D72F3">
      <w:pPr>
        <w:rPr>
          <w:rFonts w:asciiTheme="minorHAnsi" w:hAnsiTheme="minorHAnsi" w:cs="Arial"/>
          <w:sz w:val="20"/>
          <w:szCs w:val="20"/>
        </w:rPr>
      </w:pPr>
    </w:p>
    <w:p w:rsidR="000D72F3" w:rsidRPr="00CF2FD1" w:rsidRDefault="000D72F3" w:rsidP="000D72F3">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rsidR="000D72F3" w:rsidRPr="00CF2FD1" w:rsidRDefault="000D72F3" w:rsidP="000D72F3">
      <w:pPr>
        <w:rPr>
          <w:rFonts w:asciiTheme="minorHAnsi" w:hAnsiTheme="minorHAnsi" w:cs="Arial"/>
          <w:b/>
          <w:color w:val="0000FF"/>
          <w:sz w:val="20"/>
          <w:szCs w:val="20"/>
        </w:rPr>
      </w:pPr>
    </w:p>
    <w:p w:rsidR="000D72F3" w:rsidRPr="00A00DE4" w:rsidRDefault="000D72F3" w:rsidP="000D72F3">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Theme="minorHAnsi" w:hAnsiTheme="minorHAnsi" w:cs="Arial"/>
          <w:color w:val="FF0000"/>
          <w:sz w:val="20"/>
          <w:szCs w:val="20"/>
        </w:rPr>
        <w:t xml:space="preserve"> </w:t>
      </w:r>
      <w:hyperlink r:id="rId8"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rsidR="000D72F3" w:rsidRDefault="000D72F3" w:rsidP="000D72F3">
      <w:pPr>
        <w:rPr>
          <w:rFonts w:asciiTheme="minorHAnsi" w:hAnsiTheme="minorHAnsi"/>
          <w:b/>
          <w:color w:val="0033CC"/>
          <w:sz w:val="20"/>
          <w:szCs w:val="20"/>
        </w:rPr>
      </w:pPr>
    </w:p>
    <w:p w:rsidR="000D72F3" w:rsidRPr="00812396" w:rsidRDefault="000D72F3" w:rsidP="000D72F3">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w:t>
      </w:r>
      <w:r w:rsidRPr="00812396">
        <w:rPr>
          <w:rFonts w:asciiTheme="minorHAnsi" w:hAnsiTheme="minorHAnsi"/>
          <w:color w:val="0033CC"/>
          <w:sz w:val="20"/>
          <w:szCs w:val="20"/>
        </w:rPr>
        <w:lastRenderedPageBreak/>
        <w:t>contact your peers in order to get caught up on the schedule and any announcements that might have been delivered in your absence. This policy also applies to students who drop and add.</w:t>
      </w:r>
    </w:p>
    <w:p w:rsidR="000D72F3" w:rsidRPr="00DF09F7" w:rsidRDefault="000D72F3" w:rsidP="000D72F3">
      <w:pPr>
        <w:rPr>
          <w:rFonts w:asciiTheme="minorHAnsi" w:hAnsiTheme="minorHAnsi"/>
          <w:b/>
          <w:bCs/>
          <w:sz w:val="20"/>
          <w:szCs w:val="20"/>
        </w:rPr>
      </w:pPr>
    </w:p>
    <w:p w:rsidR="000D72F3" w:rsidRPr="00CF2FD1" w:rsidRDefault="000D72F3" w:rsidP="000D72F3">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xml:space="preserve">. For each </w:t>
      </w:r>
      <w:r w:rsidRPr="00CD4FD2">
        <w:rPr>
          <w:rFonts w:asciiTheme="minorHAnsi" w:hAnsiTheme="minorHAnsi" w:cs="Arial"/>
          <w:highlight w:val="yellow"/>
        </w:rPr>
        <w:t>calendar day</w:t>
      </w:r>
      <w:r w:rsidRPr="00CF2FD1">
        <w:rPr>
          <w:rFonts w:asciiTheme="minorHAnsi" w:hAnsiTheme="minorHAnsi" w:cs="Arial"/>
        </w:rPr>
        <w:t xml:space="preserve"> following, the work will receive an additional ten percent deduction. Work is not accepted after three late days. If you must be absent, your work is still due on the assigned date</w:t>
      </w:r>
      <w:r w:rsidRPr="0028411F">
        <w:rPr>
          <w:rFonts w:asciiTheme="minorHAnsi" w:hAnsiTheme="minorHAnsi" w:cs="Arial"/>
        </w:rPr>
        <w:t>.</w:t>
      </w:r>
    </w:p>
    <w:p w:rsidR="000D72F3" w:rsidRPr="00CF2FD1" w:rsidRDefault="000D72F3" w:rsidP="000D72F3">
      <w:pPr>
        <w:pStyle w:val="BodyText"/>
        <w:jc w:val="left"/>
        <w:rPr>
          <w:rFonts w:asciiTheme="minorHAnsi" w:hAnsiTheme="minorHAnsi" w:cs="Arial"/>
          <w:color w:val="FF0000"/>
        </w:rPr>
      </w:pPr>
    </w:p>
    <w:p w:rsidR="000D72F3" w:rsidRPr="004E7EC6" w:rsidRDefault="000D72F3" w:rsidP="000D72F3">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D72F3" w:rsidRDefault="000D72F3" w:rsidP="000D72F3">
      <w:pPr>
        <w:rPr>
          <w:rFonts w:asciiTheme="minorHAnsi" w:hAnsiTheme="minorHAnsi"/>
          <w:b/>
          <w:sz w:val="20"/>
          <w:szCs w:val="20"/>
        </w:rPr>
      </w:pPr>
    </w:p>
    <w:p w:rsidR="000D72F3" w:rsidRPr="007958DF" w:rsidRDefault="000D72F3" w:rsidP="007958DF">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w:t>
      </w:r>
      <w:r w:rsidR="007958DF">
        <w:rPr>
          <w:rFonts w:asciiTheme="minorHAnsi" w:hAnsiTheme="minorHAnsi" w:cs="Courier New"/>
          <w:color w:val="3366FF"/>
          <w:sz w:val="20"/>
          <w:szCs w:val="20"/>
        </w:rPr>
        <w:t>n person.</w:t>
      </w:r>
      <w:r w:rsidRPr="004E7EC6">
        <w:rPr>
          <w:rFonts w:asciiTheme="minorHAnsi" w:hAnsiTheme="minorHAnsi" w:cs="Courier New"/>
        </w:rPr>
        <w:br/>
      </w:r>
      <w:r w:rsidRPr="004E7EC6">
        <w:rPr>
          <w:rFonts w:asciiTheme="minorHAnsi" w:hAnsiTheme="minorHAnsi" w:cs="Courier New"/>
        </w:rPr>
        <w:br/>
      </w:r>
      <w:r w:rsidRPr="001973FC">
        <w:rPr>
          <w:rFonts w:asciiTheme="minorHAnsi" w:hAnsiTheme="minorHAnsi" w:cs="Courier New"/>
          <w:color w:val="3366FF"/>
        </w:rPr>
        <w:t>[other optional language:</w:t>
      </w:r>
      <w:r w:rsidRPr="001973FC">
        <w:rPr>
          <w:color w:val="3366FF"/>
        </w:rPr>
        <w:t xml:space="preserve"> </w:t>
      </w:r>
      <w:r w:rsidRPr="001973FC">
        <w:rPr>
          <w:rFonts w:asciiTheme="minorHAnsi" w:hAnsiTheme="minorHAnsi" w:cs="Courier New"/>
          <w:color w:val="3366FF"/>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w:t>
      </w:r>
    </w:p>
    <w:p w:rsidR="000D72F3" w:rsidRDefault="000D72F3" w:rsidP="000D72F3">
      <w:pPr>
        <w:rPr>
          <w:rFonts w:asciiTheme="minorHAnsi" w:hAnsiTheme="minorHAnsi" w:cs="Courier New"/>
          <w:color w:val="3366FF"/>
          <w:sz w:val="20"/>
          <w:szCs w:val="20"/>
        </w:rPr>
      </w:pPr>
    </w:p>
    <w:p w:rsidR="000D72F3" w:rsidRPr="009A39CC" w:rsidRDefault="000D72F3" w:rsidP="000D72F3">
      <w:pPr>
        <w:pStyle w:val="BodyText"/>
        <w:tabs>
          <w:tab w:val="clear" w:pos="360"/>
          <w:tab w:val="left" w:pos="720"/>
        </w:tabs>
        <w:jc w:val="left"/>
        <w:rPr>
          <w:color w:val="FF0000"/>
        </w:rPr>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9A39CC">
        <w:rPr>
          <w:rFonts w:asciiTheme="minorHAnsi" w:hAnsiTheme="minorHAnsi" w:cs="Courier New"/>
        </w:rPr>
        <w:t xml:space="preserve"> </w:t>
      </w:r>
      <w:r w:rsidRPr="009A39CC">
        <w:rPr>
          <w:rFonts w:asciiTheme="minorHAnsi" w:hAnsiTheme="minorHAnsi" w:cs="Courier New"/>
          <w:color w:val="3366FF"/>
        </w:rPr>
        <w:t xml:space="preserve">[insert your attendance policy and/or expectations, e.g. “I will not take attendance” or “I allow students to attend class at their own discretion” or “I have elected to take attendance but will not factor attendance into the grade” or “I have decided that attendance at class meetings is not required but strongly encouraged” or “I have established </w:t>
      </w:r>
      <w:r>
        <w:rPr>
          <w:rFonts w:asciiTheme="minorHAnsi" w:hAnsiTheme="minorHAnsi" w:cs="Courier New"/>
          <w:color w:val="3366FF"/>
        </w:rPr>
        <w:t xml:space="preserve">following attendance policy: …” </w:t>
      </w:r>
      <w:r w:rsidRPr="009A39CC">
        <w:rPr>
          <w:color w:val="FF0000"/>
        </w:rPr>
        <w:t xml:space="preserve">Your policy must reflect the </w:t>
      </w:r>
      <w:r>
        <w:rPr>
          <w:color w:val="FF0000"/>
        </w:rPr>
        <w:t xml:space="preserve">required </w:t>
      </w:r>
      <w:r w:rsidRPr="009A39CC">
        <w:rPr>
          <w:color w:val="FF0000"/>
        </w:rPr>
        <w:t>FYW policy that attendance will not be factored into the student’s grade (</w:t>
      </w:r>
      <w:r>
        <w:rPr>
          <w:color w:val="FF0000"/>
        </w:rPr>
        <w:t>see participation section above]</w:t>
      </w:r>
    </w:p>
    <w:p w:rsidR="000D72F3" w:rsidRDefault="000D72F3" w:rsidP="000D72F3">
      <w:pPr>
        <w:rPr>
          <w:rFonts w:ascii="Arial" w:hAnsi="Arial" w:cs="Arial"/>
          <w:color w:val="FF0000"/>
          <w:sz w:val="21"/>
          <w:szCs w:val="21"/>
        </w:rPr>
      </w:pPr>
    </w:p>
    <w:p w:rsidR="000D72F3" w:rsidRDefault="000D72F3" w:rsidP="000D72F3">
      <w:pPr>
        <w:rPr>
          <w:rStyle w:val="Hyperlink"/>
          <w:rFonts w:ascii="Arial" w:hAnsi="Arial" w:cs="Arial"/>
          <w:sz w:val="21"/>
          <w:szCs w:val="21"/>
        </w:rPr>
      </w:pPr>
      <w:r w:rsidRPr="009A39CC">
        <w:rPr>
          <w:rFonts w:ascii="Arial" w:hAnsi="Arial" w:cs="Arial"/>
          <w:noProof/>
          <w:color w:val="FF0000"/>
          <w:spacing w:val="-4"/>
          <w:sz w:val="20"/>
          <w:szCs w:val="20"/>
        </w:rPr>
        <w:t>. It is important that students understand that any attendance rules applied in your course are your own and not a matter of institutional policy. Doing so will keep the University in compliance with Federal regulations as they apply to Title IV funding. (For a summary, see</w:t>
      </w:r>
      <w:r w:rsidRPr="00593047">
        <w:rPr>
          <w:rFonts w:ascii="Arial" w:hAnsi="Arial" w:cs="Arial"/>
          <w:color w:val="FF0000"/>
          <w:sz w:val="21"/>
          <w:szCs w:val="21"/>
        </w:rPr>
        <w:t xml:space="preserve"> </w:t>
      </w:r>
      <w:hyperlink r:id="rId9" w:history="1">
        <w:r w:rsidRPr="00593047">
          <w:rPr>
            <w:rStyle w:val="Hyperlink"/>
            <w:rFonts w:ascii="Arial" w:hAnsi="Arial" w:cs="Arial"/>
            <w:sz w:val="21"/>
            <w:szCs w:val="21"/>
          </w:rPr>
          <w:t>http://www.tgslc.org/pdf/Program-integrity-R2T4-Taking-Attendance.pdf</w:t>
        </w:r>
      </w:hyperlink>
    </w:p>
    <w:p w:rsidR="000D72F3" w:rsidRPr="001973FC" w:rsidRDefault="000D72F3" w:rsidP="000D72F3">
      <w:pPr>
        <w:rPr>
          <w:rFonts w:asciiTheme="minorHAnsi" w:hAnsiTheme="minorHAnsi"/>
          <w:color w:val="3366FF"/>
          <w:sz w:val="20"/>
          <w:szCs w:val="20"/>
        </w:rPr>
      </w:pPr>
    </w:p>
    <w:p w:rsidR="000D72F3" w:rsidRPr="004E7EC6" w:rsidRDefault="000D72F3" w:rsidP="000D72F3">
      <w:pPr>
        <w:pStyle w:val="BodyText"/>
        <w:rPr>
          <w:rFonts w:asciiTheme="minorHAnsi" w:hAnsiTheme="minorHAnsi" w:cs="Arial"/>
        </w:rPr>
      </w:pPr>
    </w:p>
    <w:p w:rsidR="000D72F3" w:rsidRPr="00CF2FD1" w:rsidRDefault="000D72F3" w:rsidP="000D72F3">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materials from other classes, reading not related to this class,</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rsidR="000D72F3" w:rsidRPr="00CF2FD1" w:rsidRDefault="000D72F3" w:rsidP="000D72F3">
      <w:pPr>
        <w:jc w:val="both"/>
        <w:rPr>
          <w:rFonts w:asciiTheme="minorHAnsi" w:hAnsiTheme="minorHAnsi"/>
          <w:sz w:val="20"/>
          <w:szCs w:val="20"/>
        </w:rPr>
      </w:pPr>
    </w:p>
    <w:p w:rsidR="000D72F3" w:rsidRDefault="000D72F3" w:rsidP="000D72F3">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w:t>
      </w:r>
      <w:r w:rsidRPr="00CF2FD1">
        <w:rPr>
          <w:rFonts w:asciiTheme="minorHAnsi" w:hAnsiTheme="minorHAnsi"/>
        </w:rPr>
        <w:lastRenderedPageBreak/>
        <w:t>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0D72F3" w:rsidRPr="00BA12B6" w:rsidRDefault="000D72F3" w:rsidP="000D72F3">
      <w:pPr>
        <w:pStyle w:val="PlainText"/>
        <w:jc w:val="both"/>
        <w:rPr>
          <w:rFonts w:asciiTheme="minorHAnsi" w:hAnsiTheme="minorHAnsi"/>
          <w:color w:val="FF0000"/>
        </w:rPr>
      </w:pPr>
    </w:p>
    <w:p w:rsidR="000D72F3" w:rsidRDefault="000D72F3" w:rsidP="000D72F3">
      <w:pPr>
        <w:pStyle w:val="PlainText"/>
        <w:jc w:val="both"/>
        <w:rPr>
          <w:rFonts w:asciiTheme="minorHAnsi" w:hAnsiTheme="minorHAnsi"/>
        </w:rPr>
      </w:pPr>
    </w:p>
    <w:p w:rsidR="000D72F3" w:rsidRDefault="000D72F3" w:rsidP="000D72F3">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(We also should not bring our children to class.)]</w:t>
      </w:r>
      <w:r w:rsidRPr="006D4AAA">
        <w:rPr>
          <w:rFonts w:ascii="Arial" w:eastAsia="Calibri" w:hAnsi="Arial" w:cs="Arial"/>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0D72F3" w:rsidRPr="00CF2FD1" w:rsidRDefault="000D72F3" w:rsidP="000D72F3">
      <w:pPr>
        <w:pStyle w:val="PlainText"/>
        <w:jc w:val="both"/>
        <w:rPr>
          <w:rFonts w:asciiTheme="minorHAnsi" w:hAnsiTheme="minorHAnsi"/>
        </w:rPr>
      </w:pPr>
    </w:p>
    <w:p w:rsidR="000D72F3" w:rsidRPr="00CF2FD1" w:rsidRDefault="000D72F3" w:rsidP="000D72F3">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rsidR="000D72F3" w:rsidRPr="00CF2FD1" w:rsidRDefault="000D72F3" w:rsidP="000D72F3">
      <w:pPr>
        <w:keepNext/>
        <w:rPr>
          <w:rFonts w:asciiTheme="minorHAnsi" w:hAnsiTheme="minorHAnsi" w:cs="Arial"/>
          <w:sz w:val="20"/>
          <w:szCs w:val="20"/>
        </w:rPr>
      </w:pPr>
    </w:p>
    <w:p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D72F3" w:rsidRPr="00CF2FD1" w:rsidRDefault="000D72F3" w:rsidP="000D72F3">
      <w:pPr>
        <w:keepNext/>
        <w:rPr>
          <w:rFonts w:asciiTheme="minorHAnsi" w:hAnsiTheme="minorHAnsi" w:cs="Arial"/>
          <w:sz w:val="20"/>
          <w:szCs w:val="20"/>
        </w:rPr>
      </w:pPr>
    </w:p>
    <w:p w:rsidR="000D72F3" w:rsidRPr="00812396" w:rsidRDefault="000D72F3" w:rsidP="000D72F3">
      <w:pPr>
        <w:keepNext/>
        <w:rPr>
          <w:rFonts w:asciiTheme="minorHAnsi" w:hAnsiTheme="minorHAnsi" w:cs="Arial"/>
          <w:color w:val="FF0000"/>
          <w:sz w:val="20"/>
          <w:szCs w:val="20"/>
        </w:rPr>
      </w:pPr>
      <w:r w:rsidRPr="00812396">
        <w:rPr>
          <w:rFonts w:asciiTheme="minorHAnsi" w:hAnsiTheme="minorHAnsi" w:cs="Arial"/>
          <w:color w:val="FF0000"/>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12396">
        <w:rPr>
          <w:rFonts w:asciiTheme="minorHAnsi" w:hAnsiTheme="minorHAnsi" w:cs="Arial"/>
          <w:i/>
          <w:color w:val="FF0000"/>
          <w:sz w:val="20"/>
          <w:szCs w:val="20"/>
        </w:rPr>
        <w:t>Regents’ Rule</w:t>
      </w:r>
      <w:r w:rsidRPr="00812396">
        <w:rPr>
          <w:rFonts w:asciiTheme="minorHAnsi" w:hAnsiTheme="minorHAnsi" w:cs="Arial"/>
          <w:color w:val="FF0000"/>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D72F3" w:rsidRPr="00CF2FD1" w:rsidRDefault="000D72F3" w:rsidP="000D72F3">
      <w:pPr>
        <w:keepNext/>
        <w:rPr>
          <w:rFonts w:asciiTheme="minorHAnsi" w:hAnsiTheme="minorHAnsi" w:cs="Arial"/>
          <w:sz w:val="20"/>
          <w:szCs w:val="20"/>
        </w:rPr>
      </w:pPr>
    </w:p>
    <w:p w:rsidR="000D72F3" w:rsidRPr="00CF2FD1" w:rsidRDefault="000D72F3" w:rsidP="000D72F3">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0D72F3" w:rsidRPr="00CF2FD1" w:rsidRDefault="000D72F3" w:rsidP="000D72F3">
      <w:pPr>
        <w:rPr>
          <w:rFonts w:asciiTheme="minorHAnsi" w:hAnsiTheme="minorHAnsi"/>
          <w:sz w:val="20"/>
          <w:szCs w:val="20"/>
        </w:rPr>
      </w:pPr>
    </w:p>
    <w:p w:rsidR="000D72F3" w:rsidRPr="00CF2FD1" w:rsidRDefault="000D72F3" w:rsidP="000D72F3">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0D72F3" w:rsidRPr="00CF2FD1" w:rsidRDefault="000D72F3" w:rsidP="000D72F3">
      <w:pPr>
        <w:rPr>
          <w:rFonts w:asciiTheme="minorHAnsi" w:hAnsiTheme="minorHAnsi"/>
          <w:sz w:val="20"/>
          <w:szCs w:val="20"/>
        </w:rPr>
      </w:pPr>
    </w:p>
    <w:p w:rsidR="000D72F3" w:rsidRPr="00CF2FD1" w:rsidRDefault="000D72F3" w:rsidP="000D72F3">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0D72F3" w:rsidRPr="00CF2FD1" w:rsidRDefault="000D72F3" w:rsidP="000D72F3">
      <w:pPr>
        <w:pStyle w:val="BodyText"/>
        <w:tabs>
          <w:tab w:val="clear" w:pos="360"/>
          <w:tab w:val="num" w:pos="720"/>
          <w:tab w:val="left" w:pos="1260"/>
        </w:tabs>
        <w:jc w:val="left"/>
        <w:rPr>
          <w:rFonts w:asciiTheme="minorHAnsi" w:hAnsiTheme="minorHAnsi"/>
        </w:rPr>
      </w:pPr>
    </w:p>
    <w:p w:rsidR="000D72F3" w:rsidRPr="00982A7E" w:rsidRDefault="000D72F3" w:rsidP="000D72F3">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00BD35F0"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00BD35F0" w:rsidRPr="00722BE6">
        <w:rPr>
          <w:rFonts w:ascii="Arial" w:hAnsi="Arial" w:cs="Arial"/>
          <w:bCs/>
          <w:i/>
          <w:iCs/>
          <w:sz w:val="20"/>
          <w:szCs w:val="20"/>
        </w:rPr>
        <w:t>For information regarding Title IX, visit</w:t>
      </w:r>
      <w:r w:rsidR="00BD35F0" w:rsidRPr="00722BE6">
        <w:rPr>
          <w:rFonts w:ascii="Arial" w:hAnsi="Arial" w:cs="Arial"/>
          <w:bCs/>
          <w:sz w:val="20"/>
          <w:szCs w:val="20"/>
        </w:rPr>
        <w:t xml:space="preserve"> </w:t>
      </w:r>
      <w:hyperlink r:id="rId11" w:history="1">
        <w:r w:rsidR="00BD35F0" w:rsidRPr="00722BE6">
          <w:rPr>
            <w:rStyle w:val="Hyperlink"/>
            <w:rFonts w:ascii="Arial" w:hAnsi="Arial" w:cs="Arial"/>
            <w:bCs/>
            <w:sz w:val="20"/>
            <w:szCs w:val="20"/>
          </w:rPr>
          <w:t>www.uta.edu/titleIX</w:t>
        </w:r>
      </w:hyperlink>
      <w:r w:rsidR="00BD35F0" w:rsidRPr="00722BE6">
        <w:rPr>
          <w:rFonts w:ascii="Arial" w:hAnsi="Arial" w:cs="Arial"/>
          <w:bCs/>
          <w:sz w:val="20"/>
          <w:szCs w:val="20"/>
        </w:rPr>
        <w:t xml:space="preserve"> or contact Ms. Jean Hood, Vice President and Title IX Coordinator at (817) 272-7091 or </w:t>
      </w:r>
      <w:hyperlink r:id="rId12" w:history="1">
        <w:r w:rsidR="00BD35F0" w:rsidRPr="00722BE6">
          <w:rPr>
            <w:rStyle w:val="Hyperlink"/>
            <w:rFonts w:ascii="Arial" w:hAnsi="Arial" w:cs="Arial"/>
            <w:bCs/>
            <w:sz w:val="20"/>
            <w:szCs w:val="20"/>
          </w:rPr>
          <w:t>jmhood@uta.edu</w:t>
        </w:r>
      </w:hyperlink>
      <w:r w:rsidR="00BD35F0" w:rsidRPr="00722BE6">
        <w:rPr>
          <w:rFonts w:ascii="Arial" w:hAnsi="Arial" w:cs="Arial"/>
          <w:bCs/>
          <w:sz w:val="20"/>
          <w:szCs w:val="20"/>
        </w:rPr>
        <w:t>.</w:t>
      </w:r>
    </w:p>
    <w:p w:rsidR="000D72F3" w:rsidRDefault="000D72F3" w:rsidP="000D72F3">
      <w:pPr>
        <w:pStyle w:val="Heading3"/>
        <w:spacing w:before="0"/>
        <w:rPr>
          <w:rFonts w:asciiTheme="minorHAnsi" w:hAnsiTheme="minorHAnsi"/>
          <w:color w:val="auto"/>
          <w:sz w:val="20"/>
          <w:szCs w:val="20"/>
        </w:rPr>
      </w:pPr>
    </w:p>
    <w:p w:rsidR="000D72F3" w:rsidRPr="00CF2FD1" w:rsidRDefault="000D72F3" w:rsidP="000D72F3">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0D72F3" w:rsidRPr="00CF2FD1" w:rsidRDefault="000D72F3" w:rsidP="000D72F3">
      <w:pPr>
        <w:pStyle w:val="BodyText"/>
        <w:rPr>
          <w:rFonts w:asciiTheme="minorHAnsi" w:hAnsiTheme="minorHAnsi" w:cs="Arial"/>
        </w:rPr>
      </w:pPr>
    </w:p>
    <w:p w:rsidR="00F14456" w:rsidRPr="00B02236" w:rsidRDefault="00F14456" w:rsidP="00F14456">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rsidR="00F14456" w:rsidRPr="00B02236" w:rsidRDefault="00F14456" w:rsidP="00F14456">
      <w:pPr>
        <w:rPr>
          <w:rFonts w:ascii="Arial" w:hAnsi="Arial" w:cs="Arial"/>
          <w:sz w:val="20"/>
          <w:szCs w:val="20"/>
        </w:rPr>
      </w:pPr>
    </w:p>
    <w:p w:rsidR="00F14456" w:rsidRPr="00B02236" w:rsidRDefault="00F14456" w:rsidP="00F14456">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5"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rsidR="00F14456" w:rsidRPr="00B02236" w:rsidRDefault="00F14456" w:rsidP="00F14456">
      <w:pPr>
        <w:pStyle w:val="Heading3"/>
        <w:spacing w:before="0"/>
        <w:ind w:left="720"/>
        <w:rPr>
          <w:rFonts w:ascii="Arial" w:hAnsi="Arial" w:cs="Arial"/>
          <w:b w:val="0"/>
          <w:color w:val="FF0000"/>
          <w:sz w:val="20"/>
          <w:szCs w:val="20"/>
        </w:rPr>
      </w:pPr>
      <w:r w:rsidRPr="00B02236">
        <w:rPr>
          <w:rFonts w:ascii="Arial" w:hAnsi="Arial" w:cs="Arial"/>
          <w:b w:val="0"/>
          <w:color w:val="FF0000"/>
          <w:sz w:val="20"/>
          <w:szCs w:val="20"/>
        </w:rPr>
        <w:t>Classroom Visits: Faculty can request 20 minute classroom visits in which one of our consultants will explain Writing Center services and will show students how to register, make appointments, find information on workshops, and use our other online resources. Please register and complete an appointment form and include classroom, number of students, and any specific concerns in the additional information box.</w:t>
      </w:r>
    </w:p>
    <w:p w:rsidR="00F14456" w:rsidRPr="00B02236" w:rsidRDefault="00F14456" w:rsidP="00F14456">
      <w:pPr>
        <w:pStyle w:val="Heading3"/>
        <w:spacing w:before="0"/>
        <w:ind w:left="720"/>
        <w:rPr>
          <w:rFonts w:ascii="Arial" w:hAnsi="Arial" w:cs="Arial"/>
          <w:b w:val="0"/>
          <w:color w:val="auto"/>
          <w:sz w:val="20"/>
          <w:szCs w:val="20"/>
        </w:rPr>
      </w:pPr>
    </w:p>
    <w:p w:rsidR="00F14456" w:rsidRPr="00B02236" w:rsidRDefault="00F14456" w:rsidP="00F14456">
      <w:pPr>
        <w:rPr>
          <w:rFonts w:ascii="Arial" w:hAnsi="Arial" w:cs="Arial"/>
          <w:sz w:val="20"/>
          <w:szCs w:val="20"/>
        </w:rPr>
      </w:pPr>
      <w:r w:rsidRPr="00B02236">
        <w:rPr>
          <w:rFonts w:ascii="Arial" w:hAnsi="Arial" w:cs="Arial"/>
          <w:bCs/>
          <w:sz w:val="20"/>
          <w:szCs w:val="20"/>
        </w:rPr>
        <w:tab/>
      </w:r>
    </w:p>
    <w:p w:rsidR="00F14456" w:rsidRDefault="00F14456" w:rsidP="00F14456">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6" w:history="1">
        <w:r w:rsidRPr="00B02236">
          <w:rPr>
            <w:rStyle w:val="Hyperlink"/>
            <w:rFonts w:ascii="Arial" w:hAnsi="Arial" w:cs="Arial"/>
          </w:rPr>
          <w:t>http://www.uta.edu/owl</w:t>
        </w:r>
      </w:hyperlink>
      <w:r w:rsidRPr="00B02236">
        <w:rPr>
          <w:rFonts w:ascii="Arial" w:hAnsi="Arial" w:cs="Arial"/>
        </w:rPr>
        <w:t>.</w:t>
      </w:r>
    </w:p>
    <w:p w:rsidR="000D72F3" w:rsidRPr="00CF2FD1" w:rsidRDefault="000D72F3" w:rsidP="000D72F3">
      <w:pPr>
        <w:pStyle w:val="PlainText"/>
        <w:rPr>
          <w:rFonts w:asciiTheme="minorHAnsi" w:hAnsiTheme="minorHAnsi"/>
        </w:rPr>
      </w:pPr>
    </w:p>
    <w:p w:rsidR="000D72F3" w:rsidRPr="00BA12B6" w:rsidRDefault="000D72F3" w:rsidP="000D72F3">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0D72F3" w:rsidRDefault="000D72F3" w:rsidP="000D72F3">
      <w:pPr>
        <w:tabs>
          <w:tab w:val="left" w:leader="dot" w:pos="3600"/>
        </w:tabs>
        <w:rPr>
          <w:rFonts w:asciiTheme="minorHAnsi" w:hAnsiTheme="minorHAnsi" w:cs="Arial"/>
          <w:color w:val="000000"/>
          <w:sz w:val="20"/>
          <w:szCs w:val="20"/>
        </w:rPr>
      </w:pPr>
    </w:p>
    <w:p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w:t>
        </w:r>
      </w:hyperlink>
    </w:p>
    <w:p w:rsidR="000D72F3" w:rsidRPr="00BA12B6" w:rsidRDefault="00650902" w:rsidP="000D72F3">
      <w:pPr>
        <w:tabs>
          <w:tab w:val="left" w:leader="dot" w:pos="3600"/>
        </w:tabs>
        <w:rPr>
          <w:rFonts w:asciiTheme="minorHAnsi" w:hAnsiTheme="minorHAnsi" w:cs="Arial"/>
          <w:color w:val="000000"/>
          <w:sz w:val="20"/>
          <w:szCs w:val="20"/>
        </w:rPr>
      </w:pPr>
      <w:r>
        <w:rPr>
          <w:rFonts w:asciiTheme="minorHAnsi" w:hAnsiTheme="minorHAnsi" w:cs="Arial"/>
          <w:color w:val="000000"/>
          <w:sz w:val="20"/>
          <w:szCs w:val="20"/>
        </w:rPr>
        <w:t xml:space="preserve">Ask a </w:t>
      </w:r>
      <w:r w:rsidR="000D72F3" w:rsidRPr="00BA12B6">
        <w:rPr>
          <w:rFonts w:asciiTheme="minorHAnsi" w:hAnsiTheme="minorHAnsi" w:cs="Arial"/>
          <w:color w:val="000000"/>
          <w:sz w:val="20"/>
          <w:szCs w:val="20"/>
        </w:rPr>
        <w:t>Librarian</w:t>
      </w:r>
      <w:r w:rsidR="000D72F3" w:rsidRPr="00BA12B6">
        <w:rPr>
          <w:rFonts w:asciiTheme="minorHAnsi" w:hAnsiTheme="minorHAnsi" w:cs="Arial"/>
          <w:color w:val="000000"/>
          <w:sz w:val="20"/>
          <w:szCs w:val="20"/>
        </w:rPr>
        <w:tab/>
        <w:t xml:space="preserve"> </w:t>
      </w:r>
      <w:hyperlink r:id="rId19" w:tgtFrame="_blank" w:history="1">
        <w:r w:rsidR="000D72F3" w:rsidRPr="00BA12B6">
          <w:rPr>
            <w:rStyle w:val="Hyperlink"/>
            <w:rFonts w:asciiTheme="minorHAnsi" w:hAnsiTheme="minorHAnsi" w:cs="Arial"/>
            <w:sz w:val="20"/>
            <w:szCs w:val="20"/>
          </w:rPr>
          <w:t>http://ask.uta.edu</w:t>
        </w:r>
      </w:hyperlink>
    </w:p>
    <w:p w:rsidR="000D72F3" w:rsidRPr="00CF2FD1" w:rsidRDefault="000D72F3" w:rsidP="000D72F3">
      <w:pPr>
        <w:pStyle w:val="Heading1"/>
        <w:spacing w:before="0"/>
        <w:rPr>
          <w:rFonts w:asciiTheme="minorHAnsi" w:eastAsia="Times New Roman" w:hAnsiTheme="minorHAnsi"/>
          <w:b w:val="0"/>
          <w:bCs w:val="0"/>
          <w:i/>
          <w:iCs/>
          <w:color w:val="auto"/>
          <w:sz w:val="20"/>
          <w:szCs w:val="20"/>
        </w:rPr>
      </w:pPr>
    </w:p>
    <w:p w:rsidR="000D72F3" w:rsidRPr="00CF2FD1" w:rsidRDefault="000D72F3" w:rsidP="000D72F3">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1"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rsidR="000D72F3" w:rsidRPr="00CF2FD1" w:rsidRDefault="000D72F3" w:rsidP="000D72F3">
      <w:pPr>
        <w:rPr>
          <w:rFonts w:asciiTheme="minorHAnsi" w:hAnsiTheme="minorHAnsi"/>
          <w:sz w:val="20"/>
          <w:szCs w:val="20"/>
        </w:rPr>
      </w:pPr>
    </w:p>
    <w:p w:rsidR="000D72F3" w:rsidRDefault="000D72F3" w:rsidP="000D72F3">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0D72F3" w:rsidRDefault="000D72F3" w:rsidP="000D72F3">
      <w:pPr>
        <w:autoSpaceDE w:val="0"/>
        <w:autoSpaceDN w:val="0"/>
        <w:adjustRightInd w:val="0"/>
        <w:rPr>
          <w:rFonts w:asciiTheme="minorHAnsi" w:hAnsiTheme="minorHAnsi" w:cs="Arial"/>
          <w:bCs/>
          <w:sz w:val="20"/>
          <w:szCs w:val="20"/>
        </w:rPr>
      </w:pPr>
    </w:p>
    <w:p w:rsidR="000D72F3" w:rsidRPr="00922D73" w:rsidRDefault="000D72F3" w:rsidP="000D72F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 xml:space="preserve">Should we experience an emergency event that requires us to vacate the building, students should exit the room and move toward the nearest exit, </w:t>
      </w:r>
      <w:r w:rsidRPr="00922D73">
        <w:rPr>
          <w:rFonts w:asciiTheme="minorHAnsi" w:hAnsiTheme="minorHAnsi" w:cs="Arial"/>
          <w:color w:val="0000FF"/>
          <w:sz w:val="20"/>
          <w:szCs w:val="20"/>
        </w:rPr>
        <w:t>which is located</w:t>
      </w:r>
      <w:r w:rsidR="00A0086C">
        <w:rPr>
          <w:rFonts w:asciiTheme="minorHAnsi" w:hAnsiTheme="minorHAnsi" w:cs="Arial"/>
          <w:color w:val="0000FF"/>
          <w:sz w:val="20"/>
          <w:szCs w:val="20"/>
        </w:rPr>
        <w:t xml:space="preserve"> at either end of the hall marked “Exit.”</w:t>
      </w:r>
      <w:r w:rsidRPr="00922D73">
        <w:rPr>
          <w:rFonts w:asciiTheme="minorHAnsi" w:hAnsiTheme="minorHAnsi"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D72F3" w:rsidRPr="00922D73" w:rsidRDefault="000D72F3" w:rsidP="000D72F3">
      <w:pPr>
        <w:rPr>
          <w:rFonts w:asciiTheme="minorHAnsi" w:hAnsiTheme="minorHAnsi" w:cs="Arial"/>
          <w:sz w:val="20"/>
          <w:szCs w:val="20"/>
        </w:rPr>
      </w:pPr>
    </w:p>
    <w:p w:rsidR="000D72F3" w:rsidRPr="00922D73" w:rsidRDefault="00B05EE2" w:rsidP="000D72F3">
      <w:pPr>
        <w:rPr>
          <w:rFonts w:asciiTheme="minorHAnsi" w:hAnsiTheme="minorHAnsi" w:cs="Arial"/>
          <w:color w:val="FF0000"/>
          <w:sz w:val="20"/>
          <w:szCs w:val="20"/>
        </w:rPr>
      </w:pPr>
      <w:hyperlink r:id="rId23" w:history="1">
        <w:r w:rsidR="000D72F3" w:rsidRPr="00922D73">
          <w:rPr>
            <w:rStyle w:val="Hyperlink"/>
            <w:rFonts w:asciiTheme="minorHAnsi" w:hAnsiTheme="minorHAnsi" w:cs="Arial"/>
            <w:sz w:val="20"/>
            <w:szCs w:val="20"/>
          </w:rPr>
          <w:t>https://www.uta.edu/policy/procedure/7-6</w:t>
        </w:r>
      </w:hyperlink>
      <w:r w:rsidR="000D72F3" w:rsidRPr="00922D73">
        <w:rPr>
          <w:rFonts w:asciiTheme="minorHAnsi" w:hAnsiTheme="minorHAnsi" w:cs="Arial"/>
          <w:color w:val="FF0000"/>
          <w:sz w:val="20"/>
          <w:szCs w:val="20"/>
        </w:rPr>
        <w:t xml:space="preserve">).] </w:t>
      </w:r>
    </w:p>
    <w:p w:rsidR="000D72F3" w:rsidRPr="00922D73" w:rsidRDefault="000D72F3" w:rsidP="000D72F3">
      <w:pPr>
        <w:autoSpaceDE w:val="0"/>
        <w:autoSpaceDN w:val="0"/>
        <w:adjustRightInd w:val="0"/>
        <w:rPr>
          <w:rFonts w:asciiTheme="minorHAnsi" w:hAnsiTheme="minorHAnsi" w:cs="Arial"/>
          <w:sz w:val="20"/>
          <w:szCs w:val="20"/>
        </w:rPr>
      </w:pPr>
    </w:p>
    <w:p w:rsidR="000D72F3" w:rsidRPr="00812396" w:rsidRDefault="000D72F3" w:rsidP="000D72F3">
      <w:pPr>
        <w:rPr>
          <w:rFonts w:asciiTheme="minorHAnsi" w:hAnsiTheme="minorHAnsi"/>
          <w:color w:val="0033CC"/>
          <w:sz w:val="20"/>
          <w:szCs w:val="20"/>
        </w:rPr>
      </w:pPr>
      <w:r w:rsidRPr="00CF2FD1">
        <w:rPr>
          <w:rFonts w:asciiTheme="minorHAnsi" w:hAnsiTheme="minorHAnsi"/>
          <w:b/>
          <w:sz w:val="20"/>
          <w:szCs w:val="20"/>
        </w:rPr>
        <w:t>Electronic Communication Policy.</w:t>
      </w:r>
      <w:r>
        <w:rPr>
          <w:rFonts w:asciiTheme="minorHAnsi" w:hAnsiTheme="minorHAnsi"/>
          <w:b/>
          <w:color w:val="FF0000"/>
          <w:sz w:val="20"/>
          <w:szCs w:val="20"/>
        </w:rPr>
        <w:t xml:space="preserve"> </w:t>
      </w:r>
      <w:r w:rsidRPr="00812396">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0D72F3" w:rsidRPr="00812396" w:rsidRDefault="000D72F3" w:rsidP="000D72F3">
      <w:pPr>
        <w:rPr>
          <w:rFonts w:asciiTheme="minorHAnsi" w:hAnsiTheme="minorHAnsi"/>
          <w:color w:val="0033CC"/>
          <w:sz w:val="20"/>
          <w:szCs w:val="20"/>
        </w:rPr>
      </w:pPr>
    </w:p>
    <w:p w:rsidR="000D72F3" w:rsidRPr="00CF2FD1" w:rsidRDefault="000D72F3" w:rsidP="000D72F3">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4"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0D72F3" w:rsidRPr="00CF2FD1" w:rsidRDefault="000D72F3" w:rsidP="000D72F3">
      <w:pPr>
        <w:rPr>
          <w:rFonts w:asciiTheme="minorHAnsi" w:hAnsiTheme="minorHAnsi"/>
          <w:sz w:val="20"/>
          <w:szCs w:val="20"/>
        </w:rPr>
      </w:pPr>
    </w:p>
    <w:p w:rsidR="000D72F3" w:rsidRPr="00CF2FD1" w:rsidRDefault="000D72F3" w:rsidP="000D72F3">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w:t>
      </w:r>
      <w:r>
        <w:rPr>
          <w:rFonts w:asciiTheme="minorHAnsi" w:hAnsiTheme="minorHAnsi"/>
          <w:color w:val="FF0000"/>
          <w:sz w:val="20"/>
          <w:szCs w:val="20"/>
        </w:rPr>
        <w:t xml:space="preserve"> </w:t>
      </w:r>
      <w:r w:rsidRPr="00CF2FD1">
        <w:rPr>
          <w:rFonts w:asciiTheme="minorHAnsi" w:hAnsiTheme="minorHAnsi"/>
          <w:sz w:val="20"/>
          <w:szCs w:val="20"/>
        </w:rPr>
        <w:t xml:space="preserve">I have </w:t>
      </w:r>
      <w:r w:rsidR="00537D09">
        <w:rPr>
          <w:rFonts w:asciiTheme="minorHAnsi" w:hAnsiTheme="minorHAnsi"/>
          <w:color w:val="FF0000"/>
          <w:sz w:val="20"/>
          <w:szCs w:val="20"/>
        </w:rPr>
        <w:t>two</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w:t>
      </w:r>
      <w:r w:rsidR="00244ABC">
        <w:rPr>
          <w:rFonts w:asciiTheme="minorHAnsi" w:hAnsiTheme="minorHAnsi"/>
          <w:sz w:val="20"/>
          <w:szCs w:val="20"/>
        </w:rPr>
        <w:t xml:space="preserve"> other appointment times</w:t>
      </w:r>
      <w:r w:rsidRPr="00CF2FD1">
        <w:rPr>
          <w:rFonts w:asciiTheme="minorHAnsi" w:hAnsiTheme="minorHAnsi"/>
          <w:sz w:val="20"/>
          <w:szCs w:val="20"/>
        </w:rPr>
        <w:t xml:space="preserve"> if your class schedule conflicts with regular conference times or if I am not available on certain days. </w:t>
      </w:r>
      <w:r w:rsidRPr="0028411F">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r w:rsidRPr="00CF2FD1">
        <w:rPr>
          <w:rFonts w:asciiTheme="minorHAnsi" w:hAnsiTheme="minorHAnsi"/>
          <w:color w:val="FF0000"/>
          <w:sz w:val="20"/>
          <w:szCs w:val="20"/>
        </w:rPr>
        <w:t xml:space="preserve"> </w:t>
      </w:r>
    </w:p>
    <w:p w:rsidR="000D72F3" w:rsidRPr="00CF2FD1" w:rsidRDefault="000D72F3" w:rsidP="000D72F3">
      <w:pPr>
        <w:rPr>
          <w:rFonts w:asciiTheme="minorHAnsi" w:hAnsiTheme="minorHAnsi"/>
          <w:sz w:val="20"/>
          <w:szCs w:val="20"/>
        </w:rPr>
      </w:pPr>
    </w:p>
    <w:p w:rsidR="000D72F3" w:rsidRPr="00CF2FD1" w:rsidRDefault="000D72F3" w:rsidP="000D72F3">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0D72F3" w:rsidRDefault="000D72F3" w:rsidP="000D72F3">
      <w:pPr>
        <w:pStyle w:val="BodyText"/>
        <w:rPr>
          <w:rFonts w:asciiTheme="minorHAnsi" w:hAnsiTheme="minorHAnsi" w:cs="Arial"/>
          <w:b/>
          <w:bCs/>
        </w:rPr>
      </w:pPr>
    </w:p>
    <w:p w:rsidR="000D72F3" w:rsidRPr="00CF2FD1" w:rsidRDefault="000D72F3" w:rsidP="000D72F3">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rsidR="000D72F3" w:rsidRPr="00CF2FD1" w:rsidRDefault="000D72F3" w:rsidP="000D72F3">
      <w:pPr>
        <w:pStyle w:val="NormalWeb"/>
        <w:spacing w:before="0" w:beforeAutospacing="0" w:after="0" w:afterAutospacing="0"/>
        <w:rPr>
          <w:rFonts w:asciiTheme="minorHAnsi" w:hAnsiTheme="minorHAnsi"/>
          <w:sz w:val="20"/>
          <w:szCs w:val="20"/>
        </w:rPr>
      </w:pPr>
    </w:p>
    <w:p w:rsidR="000D72F3" w:rsidRPr="00CF2FD1" w:rsidRDefault="000D72F3" w:rsidP="000D72F3">
      <w:pPr>
        <w:pStyle w:val="NormalWeb"/>
        <w:spacing w:before="0" w:beforeAutospacing="0" w:after="0" w:afterAutospacing="0"/>
        <w:rPr>
          <w:rFonts w:asciiTheme="minorHAnsi" w:hAnsiTheme="minorHAnsi"/>
          <w:b/>
          <w:sz w:val="20"/>
          <w:szCs w:val="20"/>
        </w:rPr>
      </w:pPr>
    </w:p>
    <w:p w:rsidR="000D72F3" w:rsidRPr="0020685B" w:rsidRDefault="000D72F3" w:rsidP="000D72F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bookmarkStart w:id="0" w:name="_GoBack"/>
      <w:bookmarkEnd w:id="0"/>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0D72F3" w:rsidRDefault="000D72F3" w:rsidP="000D72F3">
      <w:pPr>
        <w:rPr>
          <w:rFonts w:ascii="Arial" w:hAnsi="Arial" w:cs="Arial"/>
          <w:bCs/>
          <w:color w:val="FF0000"/>
          <w:sz w:val="21"/>
          <w:szCs w:val="21"/>
        </w:rPr>
      </w:pPr>
    </w:p>
    <w:p w:rsidR="000D72F3" w:rsidRPr="0020685B" w:rsidRDefault="000D72F3" w:rsidP="000D72F3">
      <w:pPr>
        <w:ind w:left="720"/>
        <w:rPr>
          <w:rFonts w:ascii="Arial" w:hAnsi="Arial" w:cs="Arial"/>
          <w:bCs/>
          <w:sz w:val="21"/>
          <w:szCs w:val="21"/>
        </w:rPr>
      </w:pPr>
      <w:r w:rsidRPr="0020685B">
        <w:rPr>
          <w:rFonts w:ascii="Arial" w:hAnsi="Arial" w:cs="Arial"/>
          <w:color w:val="FF0000"/>
          <w:sz w:val="21"/>
          <w:szCs w:val="21"/>
        </w:rPr>
        <w:t>. For non-emergencies, con</w:t>
      </w:r>
      <w:r>
        <w:rPr>
          <w:rFonts w:ascii="Arial" w:hAnsi="Arial" w:cs="Arial"/>
          <w:color w:val="FF0000"/>
          <w:sz w:val="21"/>
          <w:szCs w:val="21"/>
        </w:rPr>
        <w:t>tact the UTA PD at 817-272-3381.</w:t>
      </w:r>
      <w:r w:rsidRPr="0020685B">
        <w:rPr>
          <w:rFonts w:ascii="Arial" w:hAnsi="Arial" w:cs="Arial"/>
          <w:color w:val="FF0000"/>
          <w:sz w:val="21"/>
          <w:szCs w:val="21"/>
        </w:rPr>
        <w:t>]</w:t>
      </w:r>
    </w:p>
    <w:p w:rsidR="008A0E3D" w:rsidRDefault="008A0E3D" w:rsidP="008A0E3D">
      <w:pPr>
        <w:pStyle w:val="NormalWeb"/>
        <w:spacing w:before="0" w:beforeAutospacing="0" w:after="0" w:afterAutospacing="0"/>
        <w:rPr>
          <w:rFonts w:asciiTheme="minorHAnsi" w:hAnsiTheme="minorHAnsi"/>
          <w:sz w:val="20"/>
          <w:szCs w:val="20"/>
        </w:rPr>
      </w:pPr>
    </w:p>
    <w:p w:rsidR="00BD35F0" w:rsidRDefault="00BD35F0" w:rsidP="00BD35F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5" w:history="1">
        <w:r w:rsidRPr="00B84990">
          <w:rPr>
            <w:rStyle w:val="Hyperlink"/>
            <w:rFonts w:ascii="Arial" w:hAnsi="Arial" w:cs="Arial"/>
            <w:sz w:val="21"/>
            <w:szCs w:val="21"/>
          </w:rPr>
          <w:t>http://www.uta.edu/news/info/campus-carry/</w:t>
        </w:r>
      </w:hyperlink>
    </w:p>
    <w:p w:rsidR="00BD35F0" w:rsidRDefault="00BD35F0" w:rsidP="008A0E3D">
      <w:pPr>
        <w:pStyle w:val="NormalWeb"/>
        <w:spacing w:before="0" w:beforeAutospacing="0" w:after="0" w:afterAutospacing="0"/>
        <w:rPr>
          <w:rFonts w:asciiTheme="minorHAnsi" w:hAnsiTheme="minorHAnsi"/>
          <w:sz w:val="20"/>
          <w:szCs w:val="20"/>
        </w:rPr>
      </w:pPr>
    </w:p>
    <w:p w:rsidR="00BD35F0" w:rsidRPr="00FE712D" w:rsidRDefault="00BD35F0" w:rsidP="00BD35F0">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6"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BD35F0" w:rsidRDefault="00BD35F0" w:rsidP="00BD35F0">
      <w:pPr>
        <w:pStyle w:val="BodyText"/>
        <w:jc w:val="left"/>
        <w:rPr>
          <w:rFonts w:cs="Arial"/>
        </w:rPr>
      </w:pPr>
    </w:p>
    <w:p w:rsidR="00BD35F0" w:rsidRPr="00CF2FD1" w:rsidRDefault="00BD35F0" w:rsidP="008A0E3D">
      <w:pPr>
        <w:pStyle w:val="NormalWeb"/>
        <w:spacing w:before="0" w:beforeAutospacing="0" w:after="0" w:afterAutospacing="0"/>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Default="008A0E3D" w:rsidP="000113D9">
      <w:pPr>
        <w:pStyle w:val="Heading2"/>
        <w:rPr>
          <w:rFonts w:asciiTheme="minorHAnsi" w:hAnsiTheme="minorHAnsi" w:cs="Arial"/>
          <w:bCs/>
          <w:sz w:val="20"/>
          <w:szCs w:val="20"/>
        </w:rPr>
      </w:pPr>
    </w:p>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Pr="008A0E3D" w:rsidRDefault="008A0E3D" w:rsidP="008A0E3D"/>
    <w:p w:rsidR="000113D9" w:rsidRDefault="000113D9" w:rsidP="000113D9">
      <w:pPr>
        <w:pStyle w:val="Heading2"/>
        <w:rPr>
          <w:rFonts w:asciiTheme="minorHAnsi" w:hAnsiTheme="minorHAnsi" w:cs="Arial"/>
          <w:bCs/>
          <w:sz w:val="20"/>
          <w:szCs w:val="20"/>
        </w:rPr>
      </w:pPr>
      <w:r>
        <w:rPr>
          <w:rFonts w:asciiTheme="minorHAnsi" w:hAnsiTheme="minorHAnsi" w:cs="Arial"/>
          <w:bCs/>
          <w:sz w:val="20"/>
          <w:szCs w:val="20"/>
        </w:rPr>
        <w:t>**</w:t>
      </w:r>
      <w:r w:rsidRPr="006F1D79">
        <w:rPr>
          <w:rFonts w:asciiTheme="minorHAnsi" w:hAnsiTheme="minorHAnsi" w:cs="Arial"/>
          <w:bCs/>
          <w:sz w:val="20"/>
          <w:szCs w:val="20"/>
        </w:rPr>
        <w:t>Text in</w:t>
      </w:r>
      <w:r>
        <w:rPr>
          <w:rFonts w:asciiTheme="minorHAnsi" w:hAnsiTheme="minorHAnsi" w:cs="Arial"/>
          <w:b/>
          <w:bCs/>
          <w:sz w:val="20"/>
          <w:szCs w:val="20"/>
        </w:rPr>
        <w:t xml:space="preserve"> </w:t>
      </w:r>
      <w:r w:rsidRPr="006F1D79">
        <w:rPr>
          <w:rFonts w:asciiTheme="minorHAnsi" w:hAnsiTheme="minorHAnsi" w:cs="Arial"/>
          <w:b/>
          <w:bCs/>
          <w:color w:val="FF0000"/>
          <w:sz w:val="20"/>
          <w:szCs w:val="20"/>
        </w:rPr>
        <w:t>RED</w:t>
      </w:r>
      <w:r>
        <w:rPr>
          <w:rFonts w:asciiTheme="minorHAnsi" w:hAnsiTheme="minorHAnsi" w:cs="Arial"/>
          <w:b/>
          <w:bCs/>
          <w:sz w:val="20"/>
          <w:szCs w:val="20"/>
        </w:rPr>
        <w:t xml:space="preserve"> </w:t>
      </w:r>
      <w:r w:rsidRPr="006F1D79">
        <w:rPr>
          <w:rFonts w:asciiTheme="minorHAnsi" w:hAnsiTheme="minorHAnsi" w:cs="Arial"/>
          <w:bCs/>
          <w:sz w:val="20"/>
          <w:szCs w:val="20"/>
        </w:rPr>
        <w:t>are notes to instructors. Make sure to remove these before providing syllabus to students.</w:t>
      </w:r>
    </w:p>
    <w:p w:rsidR="000113D9" w:rsidRDefault="000113D9" w:rsidP="000113D9">
      <w:pPr>
        <w:rPr>
          <w:rFonts w:asciiTheme="minorHAnsi" w:hAnsiTheme="minorHAnsi"/>
          <w:sz w:val="20"/>
          <w:szCs w:val="20"/>
        </w:rPr>
      </w:pPr>
      <w:r w:rsidRPr="007B7455">
        <w:rPr>
          <w:rFonts w:asciiTheme="minorHAnsi" w:hAnsiTheme="minorHAnsi"/>
          <w:sz w:val="20"/>
          <w:szCs w:val="20"/>
        </w:rPr>
        <w:t xml:space="preserve">** Text in </w:t>
      </w:r>
      <w:r w:rsidRPr="007B7455">
        <w:rPr>
          <w:rFonts w:asciiTheme="minorHAnsi" w:hAnsiTheme="minorHAnsi"/>
          <w:color w:val="0070C0"/>
          <w:sz w:val="20"/>
          <w:szCs w:val="20"/>
        </w:rPr>
        <w:t>BLUE</w:t>
      </w:r>
      <w:r>
        <w:rPr>
          <w:rFonts w:asciiTheme="minorHAnsi" w:hAnsiTheme="minorHAnsi"/>
          <w:color w:val="0070C0"/>
          <w:sz w:val="20"/>
          <w:szCs w:val="20"/>
        </w:rPr>
        <w:t xml:space="preserve"> </w:t>
      </w:r>
      <w:r w:rsidRPr="007B7455">
        <w:rPr>
          <w:rFonts w:asciiTheme="minorHAnsi" w:hAnsiTheme="minorHAnsi"/>
          <w:sz w:val="20"/>
          <w:szCs w:val="20"/>
        </w:rPr>
        <w:t>provides suggestions for Writing Workshop days.</w:t>
      </w:r>
      <w:r>
        <w:rPr>
          <w:rFonts w:asciiTheme="minorHAnsi" w:hAnsiTheme="minorHAnsi"/>
          <w:sz w:val="20"/>
          <w:szCs w:val="20"/>
        </w:rPr>
        <w:t xml:space="preserve"> Convert to black ink if you keep in syllabus.</w:t>
      </w:r>
    </w:p>
    <w:p w:rsidR="000113D9" w:rsidRDefault="000113D9" w:rsidP="000113D9">
      <w:pPr>
        <w:rPr>
          <w:rFonts w:asciiTheme="minorHAnsi" w:hAnsiTheme="minorHAnsi"/>
          <w:sz w:val="20"/>
          <w:szCs w:val="20"/>
        </w:rPr>
      </w:pPr>
      <w:r w:rsidRPr="00D82397">
        <w:rPr>
          <w:rFonts w:asciiTheme="minorHAnsi" w:hAnsiTheme="minorHAnsi"/>
          <w:sz w:val="20"/>
          <w:szCs w:val="20"/>
        </w:rPr>
        <w:t>** AW:  This abbreviation stands for Analytical Writing. AW assignments are substantive</w:t>
      </w:r>
      <w:r w:rsidR="00690827">
        <w:rPr>
          <w:rFonts w:asciiTheme="minorHAnsi" w:hAnsiTheme="minorHAnsi"/>
          <w:sz w:val="20"/>
          <w:szCs w:val="20"/>
        </w:rPr>
        <w:t xml:space="preserve"> daily/homework assignments  having</w:t>
      </w:r>
      <w:r w:rsidRPr="00D82397">
        <w:rPr>
          <w:rFonts w:asciiTheme="minorHAnsi" w:hAnsiTheme="minorHAnsi"/>
          <w:sz w:val="20"/>
          <w:szCs w:val="20"/>
        </w:rPr>
        <w:t xml:space="preserve"> clear carryover to the major essays. Instructors who use these AW assignments should consider them as informal drafts of sections from the major assignments. Completion grades or blanket 100 grades may signal to </w:t>
      </w:r>
      <w:r w:rsidR="00690827">
        <w:rPr>
          <w:rFonts w:asciiTheme="minorHAnsi" w:hAnsiTheme="minorHAnsi"/>
          <w:sz w:val="20"/>
          <w:szCs w:val="20"/>
        </w:rPr>
        <w:t>students</w:t>
      </w:r>
      <w:r w:rsidRPr="00D82397">
        <w:rPr>
          <w:rFonts w:asciiTheme="minorHAnsi" w:hAnsiTheme="minorHAnsi"/>
          <w:sz w:val="20"/>
          <w:szCs w:val="20"/>
        </w:rPr>
        <w:t xml:space="preserve"> their written sections are approved and sufficient for inclusion in later drafts. Instructors should consider the AW assignments as opportunities to provide meaningful feedback to students in the early stages of drafting.</w:t>
      </w:r>
    </w:p>
    <w:p w:rsidR="000113D9" w:rsidRPr="00D82397" w:rsidRDefault="000113D9" w:rsidP="000113D9">
      <w:pPr>
        <w:shd w:val="clear" w:color="auto" w:fill="8DB3E2" w:themeFill="text2" w:themeFillTint="66"/>
        <w:rPr>
          <w:rFonts w:asciiTheme="minorHAnsi" w:hAnsiTheme="minorHAnsi"/>
          <w:sz w:val="20"/>
          <w:szCs w:val="20"/>
        </w:rPr>
      </w:pPr>
      <w:r>
        <w:rPr>
          <w:rFonts w:asciiTheme="minorHAnsi" w:hAnsiTheme="minorHAnsi"/>
          <w:sz w:val="20"/>
          <w:szCs w:val="20"/>
        </w:rPr>
        <w:t>Samples of AW Assignments, RPP Presentation Assignment, and other activities may be found in 1302 content area on FYC ORG through Blackboard.</w:t>
      </w:r>
    </w:p>
    <w:p w:rsidR="000113D9" w:rsidRPr="00EB56D7" w:rsidRDefault="000113D9" w:rsidP="000113D9">
      <w:pPr>
        <w:rPr>
          <w:rFonts w:asciiTheme="minorHAnsi" w:hAnsiTheme="minorHAnsi"/>
          <w:color w:val="FF0000"/>
        </w:rPr>
      </w:pPr>
      <w:r w:rsidRPr="00EB56D7">
        <w:rPr>
          <w:rFonts w:asciiTheme="minorHAnsi" w:hAnsiTheme="minorHAnsi"/>
          <w:color w:val="FF0000"/>
        </w:rPr>
        <w:t xml:space="preserve">. </w:t>
      </w:r>
    </w:p>
    <w:p w:rsidR="00F91E28" w:rsidRDefault="00F91E28" w:rsidP="00F91E28">
      <w:pPr>
        <w:pStyle w:val="Heading2"/>
        <w:rPr>
          <w:rFonts w:asciiTheme="minorHAnsi" w:hAnsiTheme="minorHAnsi" w:cs="Arial"/>
          <w:bCs/>
          <w:sz w:val="20"/>
          <w:szCs w:val="20"/>
        </w:rPr>
      </w:pPr>
      <w:r>
        <w:rPr>
          <w:rFonts w:asciiTheme="minorHAnsi" w:hAnsiTheme="minorHAnsi" w:cs="Arial"/>
          <w:bCs/>
          <w:sz w:val="20"/>
          <w:szCs w:val="20"/>
        </w:rPr>
        <w:t>.</w:t>
      </w:r>
    </w:p>
    <w:p w:rsidR="00F91E28" w:rsidRDefault="00F91E28" w:rsidP="00F91E28"/>
    <w:p w:rsidR="00E67534" w:rsidRDefault="00E67534" w:rsidP="00F91E28">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rsidR="00084347" w:rsidRPr="00084347" w:rsidRDefault="00084347" w:rsidP="00F91E28">
      <w:pPr>
        <w:jc w:val="center"/>
        <w:rPr>
          <w:rFonts w:asciiTheme="minorHAnsi" w:hAnsiTheme="minorHAnsi"/>
          <w:b/>
        </w:rPr>
      </w:pPr>
      <w:r w:rsidRPr="00084347">
        <w:rPr>
          <w:rFonts w:asciiTheme="minorHAnsi" w:hAnsiTheme="minorHAnsi"/>
          <w:b/>
        </w:rPr>
        <w:t>(Daily Schedule)</w:t>
      </w:r>
    </w:p>
    <w:p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173"/>
        <w:gridCol w:w="4903"/>
        <w:gridCol w:w="2579"/>
      </w:tblGrid>
      <w:tr w:rsidR="000B059B" w:rsidRPr="00FE7557" w:rsidTr="003C0FE8">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1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4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2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B059B" w:rsidRPr="00FE7557" w:rsidTr="003C0FE8">
        <w:tc>
          <w:tcPr>
            <w:tcW w:w="0" w:type="auto"/>
            <w:tcBorders>
              <w:top w:val="single" w:sz="4" w:space="0" w:color="auto"/>
              <w:left w:val="single" w:sz="4" w:space="0" w:color="auto"/>
              <w:bottom w:val="single" w:sz="4" w:space="0" w:color="auto"/>
              <w:right w:val="single" w:sz="4" w:space="0" w:color="auto"/>
            </w:tcBorders>
            <w:hideMark/>
          </w:tcPr>
          <w:p w:rsidR="000F1C0B" w:rsidRPr="00FE7557" w:rsidRDefault="000F1C0B" w:rsidP="00690827">
            <w:pPr>
              <w:jc w:val="center"/>
              <w:rPr>
                <w:rFonts w:ascii="Calibri" w:hAnsi="Calibri"/>
                <w:b/>
                <w:sz w:val="20"/>
                <w:szCs w:val="20"/>
              </w:rPr>
            </w:pPr>
            <w:r>
              <w:rPr>
                <w:rFonts w:ascii="Calibri" w:hAnsi="Calibri"/>
                <w:b/>
                <w:sz w:val="20"/>
                <w:szCs w:val="20"/>
              </w:rPr>
              <w:t>1</w:t>
            </w:r>
          </w:p>
        </w:tc>
        <w:tc>
          <w:tcPr>
            <w:tcW w:w="1173" w:type="dxa"/>
            <w:tcBorders>
              <w:top w:val="single" w:sz="4" w:space="0" w:color="auto"/>
              <w:left w:val="single" w:sz="4" w:space="0" w:color="auto"/>
              <w:bottom w:val="single" w:sz="4" w:space="0" w:color="auto"/>
              <w:right w:val="single" w:sz="4" w:space="0" w:color="auto"/>
            </w:tcBorders>
            <w:hideMark/>
          </w:tcPr>
          <w:p w:rsidR="000F1C0B" w:rsidRDefault="00537D09">
            <w:pPr>
              <w:jc w:val="center"/>
              <w:rPr>
                <w:rFonts w:ascii="Calibri" w:hAnsi="Calibri"/>
                <w:sz w:val="20"/>
                <w:szCs w:val="20"/>
              </w:rPr>
            </w:pPr>
            <w:r>
              <w:rPr>
                <w:rFonts w:ascii="Calibri" w:hAnsi="Calibri"/>
                <w:sz w:val="20"/>
                <w:szCs w:val="20"/>
              </w:rPr>
              <w:t>FRIDAY</w:t>
            </w:r>
          </w:p>
          <w:p w:rsidR="00537D09" w:rsidRPr="00FE7557" w:rsidRDefault="00537D09">
            <w:pPr>
              <w:jc w:val="center"/>
              <w:rPr>
                <w:rFonts w:ascii="Calibri" w:hAnsi="Calibri" w:cs="Arial"/>
                <w:sz w:val="20"/>
                <w:szCs w:val="20"/>
              </w:rPr>
            </w:pPr>
            <w:r>
              <w:rPr>
                <w:rFonts w:ascii="Calibri" w:hAnsi="Calibri"/>
                <w:sz w:val="20"/>
                <w:szCs w:val="20"/>
              </w:rPr>
              <w:t>8/26</w:t>
            </w:r>
          </w:p>
        </w:tc>
        <w:tc>
          <w:tcPr>
            <w:tcW w:w="4903" w:type="dxa"/>
            <w:tcBorders>
              <w:top w:val="single" w:sz="4" w:space="0" w:color="auto"/>
              <w:left w:val="single" w:sz="4" w:space="0" w:color="auto"/>
              <w:bottom w:val="single" w:sz="4" w:space="0" w:color="auto"/>
              <w:right w:val="single" w:sz="4" w:space="0" w:color="auto"/>
            </w:tcBorders>
            <w:hideMark/>
          </w:tcPr>
          <w:p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rsidR="000F1C0B" w:rsidRPr="00FE7557" w:rsidRDefault="000F1C0B" w:rsidP="003955B4">
            <w:pPr>
              <w:jc w:val="center"/>
              <w:rPr>
                <w:rFonts w:ascii="Calibri" w:hAnsi="Calibri" w:cs="Arial"/>
                <w:sz w:val="20"/>
                <w:szCs w:val="20"/>
              </w:rPr>
            </w:pPr>
            <w:r w:rsidRPr="00FE7557">
              <w:rPr>
                <w:rFonts w:ascii="Calibri" w:hAnsi="Calibri"/>
                <w:b/>
                <w:sz w:val="20"/>
                <w:szCs w:val="20"/>
              </w:rPr>
              <w:t>Diagnostic Essay (in-class)</w:t>
            </w:r>
          </w:p>
          <w:p w:rsidR="000F1C0B" w:rsidRPr="00FE7557" w:rsidRDefault="000F1C0B" w:rsidP="00AC78F0">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F1C0B" w:rsidRPr="000113D9" w:rsidRDefault="000F1C0B" w:rsidP="000113D9">
            <w:pPr>
              <w:ind w:left="360"/>
              <w:rPr>
                <w:rFonts w:asciiTheme="minorHAnsi" w:hAnsiTheme="minorHAnsi"/>
                <w:sz w:val="20"/>
                <w:szCs w:val="20"/>
              </w:rPr>
            </w:pPr>
            <w:r w:rsidRPr="000113D9">
              <w:rPr>
                <w:rFonts w:asciiTheme="minorHAnsi" w:hAnsiTheme="minorHAnsi"/>
                <w:sz w:val="20"/>
                <w:szCs w:val="20"/>
              </w:rPr>
              <w:t>Signed Syllabus Contract</w:t>
            </w:r>
          </w:p>
        </w:tc>
      </w:tr>
      <w:tr w:rsidR="000B059B" w:rsidRPr="00FE7557" w:rsidTr="003C0FE8">
        <w:tc>
          <w:tcPr>
            <w:tcW w:w="0" w:type="auto"/>
            <w:tcBorders>
              <w:top w:val="single" w:sz="4" w:space="0" w:color="auto"/>
              <w:left w:val="single" w:sz="4" w:space="0" w:color="auto"/>
              <w:bottom w:val="single" w:sz="4" w:space="0" w:color="auto"/>
              <w:right w:val="single" w:sz="4" w:space="0" w:color="auto"/>
            </w:tcBorders>
          </w:tcPr>
          <w:p w:rsidR="000F1C0B" w:rsidRDefault="00537D09" w:rsidP="00690827">
            <w:pPr>
              <w:jc w:val="center"/>
              <w:rPr>
                <w:rFonts w:ascii="Calibri" w:hAnsi="Calibri"/>
                <w:b/>
                <w:sz w:val="20"/>
                <w:szCs w:val="20"/>
              </w:rPr>
            </w:pPr>
            <w:r>
              <w:rPr>
                <w:rFonts w:ascii="Calibri" w:hAnsi="Calibri"/>
                <w:b/>
                <w:sz w:val="20"/>
                <w:szCs w:val="20"/>
              </w:rPr>
              <w:t>2</w:t>
            </w:r>
          </w:p>
          <w:p w:rsidR="00B544C1" w:rsidRDefault="00B544C1" w:rsidP="00690827">
            <w:pPr>
              <w:jc w:val="center"/>
              <w:rPr>
                <w:rFonts w:ascii="Calibri" w:hAnsi="Calibri"/>
                <w:b/>
                <w:sz w:val="20"/>
                <w:szCs w:val="20"/>
              </w:rPr>
            </w:pPr>
          </w:p>
          <w:p w:rsidR="00B544C1" w:rsidRDefault="00B544C1" w:rsidP="00690827">
            <w:pPr>
              <w:jc w:val="center"/>
              <w:rPr>
                <w:rFonts w:ascii="Calibri" w:hAnsi="Calibri"/>
                <w:b/>
                <w:sz w:val="20"/>
                <w:szCs w:val="20"/>
              </w:rPr>
            </w:pPr>
          </w:p>
          <w:p w:rsidR="00B544C1" w:rsidRDefault="00B544C1" w:rsidP="00690827">
            <w:pPr>
              <w:jc w:val="center"/>
              <w:rPr>
                <w:rFonts w:ascii="Calibri" w:hAnsi="Calibri"/>
                <w:b/>
                <w:sz w:val="20"/>
                <w:szCs w:val="20"/>
              </w:rPr>
            </w:pPr>
          </w:p>
          <w:p w:rsidR="00B544C1" w:rsidRDefault="00B544C1" w:rsidP="00690827">
            <w:pPr>
              <w:jc w:val="center"/>
              <w:rPr>
                <w:rFonts w:ascii="Calibri" w:hAnsi="Calibri"/>
                <w:b/>
                <w:sz w:val="20"/>
                <w:szCs w:val="20"/>
              </w:rPr>
            </w:pPr>
            <w:r>
              <w:rPr>
                <w:rFonts w:ascii="Calibri" w:hAnsi="Calibri"/>
                <w:b/>
                <w:sz w:val="20"/>
                <w:szCs w:val="20"/>
              </w:rPr>
              <w:t>2</w:t>
            </w:r>
          </w:p>
          <w:p w:rsidR="00B544C1" w:rsidRDefault="00B544C1" w:rsidP="00690827">
            <w:pPr>
              <w:jc w:val="center"/>
              <w:rPr>
                <w:rFonts w:ascii="Calibri" w:hAnsi="Calibri"/>
                <w:b/>
                <w:sz w:val="20"/>
                <w:szCs w:val="20"/>
              </w:rPr>
            </w:pPr>
          </w:p>
          <w:p w:rsidR="00B544C1" w:rsidRDefault="00B544C1" w:rsidP="00690827">
            <w:pPr>
              <w:jc w:val="center"/>
              <w:rPr>
                <w:rFonts w:ascii="Calibri" w:hAnsi="Calibri"/>
                <w:b/>
                <w:sz w:val="20"/>
                <w:szCs w:val="20"/>
              </w:rPr>
            </w:pPr>
          </w:p>
          <w:p w:rsidR="00B544C1" w:rsidRDefault="00B544C1" w:rsidP="00690827">
            <w:pPr>
              <w:jc w:val="center"/>
              <w:rPr>
                <w:rFonts w:ascii="Calibri" w:hAnsi="Calibri"/>
                <w:b/>
                <w:sz w:val="20"/>
                <w:szCs w:val="20"/>
              </w:rPr>
            </w:pPr>
          </w:p>
          <w:p w:rsidR="00B544C1" w:rsidRPr="00FE7557" w:rsidRDefault="00B544C1" w:rsidP="00690827">
            <w:pPr>
              <w:jc w:val="center"/>
              <w:rPr>
                <w:rFonts w:ascii="Calibri" w:hAnsi="Calibri" w:cs="Arial"/>
                <w:b/>
                <w:sz w:val="20"/>
                <w:szCs w:val="20"/>
              </w:rPr>
            </w:pPr>
            <w:r>
              <w:rPr>
                <w:rFonts w:ascii="Calibri" w:hAnsi="Calibri"/>
                <w:b/>
                <w:sz w:val="20"/>
                <w:szCs w:val="20"/>
              </w:rPr>
              <w:t>2</w:t>
            </w:r>
          </w:p>
        </w:tc>
        <w:tc>
          <w:tcPr>
            <w:tcW w:w="1173" w:type="dxa"/>
            <w:tcBorders>
              <w:top w:val="single" w:sz="4" w:space="0" w:color="auto"/>
              <w:left w:val="single" w:sz="4" w:space="0" w:color="auto"/>
              <w:bottom w:val="single" w:sz="4" w:space="0" w:color="auto"/>
              <w:right w:val="single" w:sz="4" w:space="0" w:color="auto"/>
            </w:tcBorders>
          </w:tcPr>
          <w:p w:rsidR="000F1C0B" w:rsidRDefault="00537D09">
            <w:pPr>
              <w:jc w:val="center"/>
              <w:rPr>
                <w:rFonts w:ascii="Calibri" w:hAnsi="Calibri"/>
                <w:sz w:val="20"/>
                <w:szCs w:val="20"/>
              </w:rPr>
            </w:pPr>
            <w:r>
              <w:rPr>
                <w:rFonts w:ascii="Calibri" w:hAnsi="Calibri"/>
                <w:sz w:val="20"/>
                <w:szCs w:val="20"/>
              </w:rPr>
              <w:t>Monday</w:t>
            </w:r>
          </w:p>
          <w:p w:rsidR="00B544C1" w:rsidRDefault="00537D09">
            <w:pPr>
              <w:jc w:val="center"/>
              <w:rPr>
                <w:rFonts w:ascii="Calibri" w:hAnsi="Calibri"/>
                <w:sz w:val="20"/>
                <w:szCs w:val="20"/>
              </w:rPr>
            </w:pPr>
            <w:r>
              <w:rPr>
                <w:rFonts w:ascii="Calibri" w:hAnsi="Calibri"/>
                <w:sz w:val="20"/>
                <w:szCs w:val="20"/>
              </w:rPr>
              <w:t>8/29</w:t>
            </w:r>
          </w:p>
          <w:p w:rsidR="00B544C1" w:rsidRPr="00B544C1" w:rsidRDefault="00B544C1" w:rsidP="00B544C1">
            <w:pPr>
              <w:rPr>
                <w:rFonts w:ascii="Calibri" w:hAnsi="Calibri"/>
                <w:sz w:val="20"/>
                <w:szCs w:val="20"/>
              </w:rPr>
            </w:pPr>
          </w:p>
          <w:p w:rsidR="00B544C1" w:rsidRPr="00B544C1" w:rsidRDefault="00B544C1" w:rsidP="00B544C1">
            <w:pPr>
              <w:rPr>
                <w:rFonts w:ascii="Calibri" w:hAnsi="Calibri"/>
                <w:sz w:val="20"/>
                <w:szCs w:val="20"/>
              </w:rPr>
            </w:pPr>
          </w:p>
          <w:p w:rsidR="00537D09" w:rsidRDefault="00B544C1" w:rsidP="00B544C1">
            <w:pPr>
              <w:rPr>
                <w:rFonts w:ascii="Calibri" w:hAnsi="Calibri"/>
                <w:sz w:val="20"/>
                <w:szCs w:val="20"/>
              </w:rPr>
            </w:pPr>
            <w:r>
              <w:rPr>
                <w:rFonts w:ascii="Calibri" w:hAnsi="Calibri"/>
                <w:sz w:val="20"/>
                <w:szCs w:val="20"/>
              </w:rPr>
              <w:t>Wednesday</w:t>
            </w:r>
          </w:p>
          <w:p w:rsidR="00B544C1" w:rsidRDefault="00B544C1" w:rsidP="00B544C1">
            <w:pPr>
              <w:rPr>
                <w:rFonts w:ascii="Calibri" w:hAnsi="Calibri"/>
                <w:sz w:val="20"/>
                <w:szCs w:val="20"/>
              </w:rPr>
            </w:pPr>
            <w:r>
              <w:rPr>
                <w:rFonts w:ascii="Calibri" w:hAnsi="Calibri"/>
                <w:sz w:val="20"/>
                <w:szCs w:val="20"/>
              </w:rPr>
              <w:t>8/31</w:t>
            </w:r>
          </w:p>
          <w:p w:rsidR="00B544C1" w:rsidRDefault="00B544C1" w:rsidP="00B544C1">
            <w:pPr>
              <w:rPr>
                <w:rFonts w:ascii="Calibri" w:hAnsi="Calibri"/>
                <w:sz w:val="20"/>
                <w:szCs w:val="20"/>
              </w:rPr>
            </w:pPr>
          </w:p>
          <w:p w:rsidR="00B544C1" w:rsidRDefault="00B544C1" w:rsidP="00B544C1">
            <w:pPr>
              <w:rPr>
                <w:rFonts w:ascii="Calibri" w:hAnsi="Calibri"/>
                <w:sz w:val="20"/>
                <w:szCs w:val="20"/>
              </w:rPr>
            </w:pPr>
          </w:p>
          <w:p w:rsidR="00B544C1" w:rsidRDefault="00B544C1" w:rsidP="00B544C1">
            <w:pPr>
              <w:rPr>
                <w:rFonts w:ascii="Calibri" w:hAnsi="Calibri"/>
                <w:sz w:val="20"/>
                <w:szCs w:val="20"/>
              </w:rPr>
            </w:pPr>
            <w:r>
              <w:rPr>
                <w:rFonts w:ascii="Calibri" w:hAnsi="Calibri"/>
                <w:sz w:val="20"/>
                <w:szCs w:val="20"/>
              </w:rPr>
              <w:t>Friday</w:t>
            </w:r>
          </w:p>
          <w:p w:rsidR="00B544C1" w:rsidRPr="00B544C1" w:rsidRDefault="00B544C1" w:rsidP="00B544C1">
            <w:pPr>
              <w:rPr>
                <w:rFonts w:ascii="Calibri" w:hAnsi="Calibri"/>
                <w:sz w:val="20"/>
                <w:szCs w:val="20"/>
              </w:rPr>
            </w:pPr>
            <w:r>
              <w:rPr>
                <w:rFonts w:ascii="Calibri" w:hAnsi="Calibri"/>
                <w:sz w:val="20"/>
                <w:szCs w:val="20"/>
              </w:rPr>
              <w:t>9/2</w:t>
            </w:r>
          </w:p>
        </w:tc>
        <w:tc>
          <w:tcPr>
            <w:tcW w:w="4903" w:type="dxa"/>
            <w:tcBorders>
              <w:top w:val="single" w:sz="4" w:space="0" w:color="auto"/>
              <w:left w:val="single" w:sz="4" w:space="0" w:color="auto"/>
              <w:bottom w:val="single" w:sz="4" w:space="0" w:color="auto"/>
              <w:right w:val="single" w:sz="4" w:space="0" w:color="auto"/>
            </w:tcBorders>
          </w:tcPr>
          <w:p w:rsidR="00537D09" w:rsidRDefault="00537D09" w:rsidP="00690827">
            <w:pPr>
              <w:jc w:val="center"/>
              <w:rPr>
                <w:rFonts w:ascii="Calibri" w:hAnsi="Calibri"/>
                <w:sz w:val="20"/>
                <w:szCs w:val="20"/>
              </w:rPr>
            </w:pPr>
            <w:r>
              <w:rPr>
                <w:rFonts w:ascii="Calibri" w:hAnsi="Calibri"/>
                <w:sz w:val="20"/>
                <w:szCs w:val="20"/>
              </w:rPr>
              <w:t>Syllabus Quiz</w:t>
            </w:r>
          </w:p>
          <w:p w:rsidR="00B544C1" w:rsidRDefault="00B544C1" w:rsidP="00690827">
            <w:pPr>
              <w:jc w:val="center"/>
              <w:rPr>
                <w:rFonts w:ascii="Calibri" w:hAnsi="Calibri"/>
                <w:sz w:val="20"/>
                <w:szCs w:val="20"/>
              </w:rPr>
            </w:pPr>
            <w:r>
              <w:rPr>
                <w:rFonts w:ascii="Calibri" w:hAnsi="Calibri"/>
                <w:sz w:val="20"/>
                <w:szCs w:val="20"/>
              </w:rPr>
              <w:t>Diagnostic Essay Assigned</w:t>
            </w:r>
          </w:p>
          <w:p w:rsidR="00537D09" w:rsidRDefault="00537D09" w:rsidP="00690827">
            <w:pPr>
              <w:jc w:val="center"/>
              <w:rPr>
                <w:rFonts w:ascii="Calibri" w:hAnsi="Calibri"/>
                <w:sz w:val="20"/>
                <w:szCs w:val="20"/>
              </w:rPr>
            </w:pPr>
          </w:p>
          <w:p w:rsidR="00537D09" w:rsidRDefault="00537D09" w:rsidP="00690827">
            <w:pPr>
              <w:jc w:val="center"/>
              <w:rPr>
                <w:rFonts w:ascii="Calibri" w:hAnsi="Calibri"/>
                <w:sz w:val="20"/>
                <w:szCs w:val="20"/>
              </w:rPr>
            </w:pPr>
          </w:p>
          <w:p w:rsidR="000F1C0B" w:rsidRDefault="000F1C0B" w:rsidP="00690827">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rsidR="000F1C0B" w:rsidRDefault="000F1C0B" w:rsidP="00B544C1">
            <w:pP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sidR="00545E32">
              <w:rPr>
                <w:rFonts w:ascii="Calibri" w:hAnsi="Calibri"/>
                <w:sz w:val="20"/>
                <w:szCs w:val="20"/>
              </w:rPr>
              <w:t>pp. P17-P20 , P49-P50, and Ch. 2 (39-42, 48-50, bottom of 51-55)</w:t>
            </w:r>
            <w:r w:rsidR="00FB0733">
              <w:rPr>
                <w:rFonts w:ascii="Calibri" w:hAnsi="Calibri"/>
                <w:sz w:val="20"/>
                <w:szCs w:val="20"/>
              </w:rPr>
              <w:t xml:space="preserve"> </w:t>
            </w:r>
            <w:r w:rsidR="00FB0733">
              <w:rPr>
                <w:rFonts w:ascii="Calibri" w:hAnsi="Calibri"/>
                <w:b/>
                <w:sz w:val="20"/>
                <w:szCs w:val="20"/>
              </w:rPr>
              <w:t>and</w:t>
            </w:r>
            <w:r w:rsidR="00FB0733">
              <w:rPr>
                <w:rFonts w:ascii="Calibri" w:hAnsi="Calibri"/>
                <w:sz w:val="20"/>
                <w:szCs w:val="20"/>
              </w:rPr>
              <w:t xml:space="preserve"> </w:t>
            </w:r>
            <w:r w:rsidRPr="00FE7557">
              <w:rPr>
                <w:rFonts w:ascii="Calibri" w:hAnsi="Calibri"/>
                <w:i/>
                <w:sz w:val="20"/>
                <w:szCs w:val="20"/>
              </w:rPr>
              <w:t>TSIS</w:t>
            </w:r>
            <w:r w:rsidR="00657471">
              <w:rPr>
                <w:rFonts w:ascii="Calibri" w:hAnsi="Calibri"/>
                <w:sz w:val="20"/>
                <w:szCs w:val="20"/>
              </w:rPr>
              <w:t>: Preface and Introduction</w:t>
            </w:r>
          </w:p>
          <w:p w:rsidR="000F1C0B" w:rsidRDefault="000F1C0B" w:rsidP="00690827">
            <w:pPr>
              <w:jc w:val="center"/>
              <w:rPr>
                <w:rFonts w:ascii="Calibri" w:hAnsi="Calibri" w:cs="Arial"/>
                <w:sz w:val="20"/>
                <w:szCs w:val="20"/>
              </w:rPr>
            </w:pPr>
          </w:p>
          <w:p w:rsidR="00B544C1" w:rsidRPr="00FE7557" w:rsidRDefault="00B544C1" w:rsidP="00B544C1">
            <w:pPr>
              <w:jc w:val="center"/>
              <w:rPr>
                <w:rFonts w:ascii="Calibri" w:hAnsi="Calibri" w:cs="Arial"/>
                <w:sz w:val="20"/>
                <w:szCs w:val="20"/>
              </w:rPr>
            </w:pPr>
            <w:r>
              <w:rPr>
                <w:rFonts w:ascii="Calibri" w:hAnsi="Calibri" w:cs="Arial"/>
                <w:sz w:val="20"/>
                <w:szCs w:val="20"/>
              </w:rPr>
              <w:t>Discuss Reading Assignment</w:t>
            </w:r>
          </w:p>
        </w:tc>
        <w:tc>
          <w:tcPr>
            <w:tcW w:w="2579" w:type="dxa"/>
            <w:tcBorders>
              <w:top w:val="single" w:sz="4" w:space="0" w:color="auto"/>
              <w:left w:val="single" w:sz="4" w:space="0" w:color="auto"/>
              <w:bottom w:val="single" w:sz="4" w:space="0" w:color="auto"/>
              <w:right w:val="single" w:sz="4" w:space="0" w:color="auto"/>
            </w:tcBorders>
          </w:tcPr>
          <w:p w:rsidR="000F1C0B" w:rsidRPr="000113D9" w:rsidRDefault="00186828" w:rsidP="000113D9">
            <w:pPr>
              <w:ind w:left="360"/>
              <w:rPr>
                <w:rFonts w:asciiTheme="minorHAnsi" w:hAnsiTheme="minorHAnsi"/>
                <w:sz w:val="20"/>
                <w:szCs w:val="20"/>
              </w:rPr>
            </w:pPr>
            <w:r w:rsidRPr="000113D9">
              <w:rPr>
                <w:rFonts w:asciiTheme="minorHAnsi" w:hAnsiTheme="minorHAnsi"/>
                <w:sz w:val="20"/>
                <w:szCs w:val="20"/>
              </w:rPr>
              <w:t>Syllabus Scavenger Hunt</w:t>
            </w:r>
          </w:p>
          <w:p w:rsidR="000113D9" w:rsidRPr="000113D9" w:rsidRDefault="000113D9" w:rsidP="00CD4FD2">
            <w:pPr>
              <w:ind w:left="360"/>
              <w:rPr>
                <w:rFonts w:asciiTheme="minorHAnsi" w:hAnsiTheme="minorHAnsi"/>
                <w:sz w:val="20"/>
                <w:szCs w:val="20"/>
              </w:rPr>
            </w:pPr>
          </w:p>
        </w:tc>
      </w:tr>
      <w:tr w:rsidR="000B059B" w:rsidRPr="00FE7557" w:rsidTr="003C0FE8">
        <w:tc>
          <w:tcPr>
            <w:tcW w:w="0" w:type="auto"/>
            <w:tcBorders>
              <w:top w:val="single" w:sz="4" w:space="0" w:color="auto"/>
              <w:left w:val="single" w:sz="4" w:space="0" w:color="auto"/>
              <w:bottom w:val="single" w:sz="4" w:space="0" w:color="auto"/>
              <w:right w:val="single" w:sz="4" w:space="0" w:color="auto"/>
            </w:tcBorders>
          </w:tcPr>
          <w:p w:rsidR="000F1C0B" w:rsidRPr="00FE7557" w:rsidRDefault="00B544C1" w:rsidP="00690827">
            <w:pPr>
              <w:jc w:val="center"/>
              <w:rPr>
                <w:rFonts w:ascii="Calibri" w:hAnsi="Calibri" w:cs="Arial"/>
                <w:b/>
                <w:sz w:val="20"/>
                <w:szCs w:val="20"/>
              </w:rPr>
            </w:pPr>
            <w:r>
              <w:rPr>
                <w:rFonts w:ascii="Calibri" w:hAnsi="Calibri"/>
                <w:b/>
                <w:sz w:val="20"/>
                <w:szCs w:val="20"/>
              </w:rPr>
              <w:t>3</w:t>
            </w:r>
          </w:p>
        </w:tc>
        <w:tc>
          <w:tcPr>
            <w:tcW w:w="1173" w:type="dxa"/>
            <w:tcBorders>
              <w:top w:val="single" w:sz="4" w:space="0" w:color="auto"/>
              <w:left w:val="single" w:sz="4" w:space="0" w:color="auto"/>
              <w:bottom w:val="single" w:sz="4" w:space="0" w:color="auto"/>
              <w:right w:val="single" w:sz="4" w:space="0" w:color="auto"/>
            </w:tcBorders>
            <w:hideMark/>
          </w:tcPr>
          <w:p w:rsidR="000F1C0B" w:rsidRDefault="000F1C0B">
            <w:pPr>
              <w:jc w:val="center"/>
              <w:rPr>
                <w:rFonts w:ascii="Calibri" w:hAnsi="Calibri"/>
                <w:sz w:val="20"/>
                <w:szCs w:val="20"/>
              </w:rPr>
            </w:pPr>
          </w:p>
          <w:p w:rsidR="00690827" w:rsidRDefault="00B544C1" w:rsidP="00B544C1">
            <w:pPr>
              <w:rPr>
                <w:rFonts w:ascii="Calibri" w:hAnsi="Calibri"/>
                <w:sz w:val="20"/>
                <w:szCs w:val="20"/>
              </w:rPr>
            </w:pPr>
            <w:r>
              <w:rPr>
                <w:rFonts w:ascii="Calibri" w:hAnsi="Calibri"/>
                <w:sz w:val="20"/>
                <w:szCs w:val="20"/>
              </w:rPr>
              <w:t xml:space="preserve">Monday </w:t>
            </w:r>
          </w:p>
          <w:p w:rsidR="00B544C1" w:rsidRDefault="00B544C1" w:rsidP="00B544C1">
            <w:pPr>
              <w:rPr>
                <w:rFonts w:ascii="Calibri" w:hAnsi="Calibri"/>
                <w:sz w:val="20"/>
                <w:szCs w:val="20"/>
              </w:rPr>
            </w:pPr>
            <w:r>
              <w:rPr>
                <w:rFonts w:ascii="Calibri" w:hAnsi="Calibri"/>
                <w:sz w:val="20"/>
                <w:szCs w:val="20"/>
              </w:rPr>
              <w:t>9/5</w:t>
            </w:r>
          </w:p>
          <w:p w:rsidR="00B544C1" w:rsidRDefault="00B544C1" w:rsidP="00B544C1">
            <w:pPr>
              <w:rPr>
                <w:rFonts w:ascii="Calibri" w:hAnsi="Calibri"/>
                <w:sz w:val="20"/>
                <w:szCs w:val="20"/>
              </w:rPr>
            </w:pPr>
          </w:p>
          <w:p w:rsidR="00B544C1" w:rsidRDefault="00B544C1" w:rsidP="00B544C1">
            <w:pPr>
              <w:rPr>
                <w:rFonts w:ascii="Calibri" w:hAnsi="Calibri"/>
                <w:sz w:val="20"/>
                <w:szCs w:val="20"/>
              </w:rPr>
            </w:pPr>
          </w:p>
          <w:p w:rsidR="00B544C1" w:rsidRDefault="00B544C1" w:rsidP="00B544C1">
            <w:pPr>
              <w:rPr>
                <w:rFonts w:ascii="Calibri" w:hAnsi="Calibri"/>
                <w:sz w:val="20"/>
                <w:szCs w:val="20"/>
              </w:rPr>
            </w:pPr>
            <w:r>
              <w:rPr>
                <w:rFonts w:ascii="Calibri" w:hAnsi="Calibri"/>
                <w:sz w:val="20"/>
                <w:szCs w:val="20"/>
              </w:rPr>
              <w:t>Wednesday</w:t>
            </w:r>
          </w:p>
          <w:p w:rsidR="00B544C1" w:rsidRDefault="00B544C1" w:rsidP="00B544C1">
            <w:pPr>
              <w:rPr>
                <w:rFonts w:ascii="Calibri" w:hAnsi="Calibri"/>
                <w:sz w:val="20"/>
                <w:szCs w:val="20"/>
              </w:rPr>
            </w:pPr>
            <w:r>
              <w:rPr>
                <w:rFonts w:ascii="Calibri" w:hAnsi="Calibri"/>
                <w:sz w:val="20"/>
                <w:szCs w:val="20"/>
              </w:rPr>
              <w:t>9/7</w:t>
            </w:r>
          </w:p>
          <w:p w:rsidR="00B544C1" w:rsidRDefault="00B544C1" w:rsidP="00B544C1">
            <w:pPr>
              <w:rPr>
                <w:rFonts w:ascii="Calibri" w:hAnsi="Calibri"/>
                <w:sz w:val="20"/>
                <w:szCs w:val="20"/>
              </w:rPr>
            </w:pPr>
          </w:p>
          <w:p w:rsidR="00B544C1" w:rsidRDefault="00B544C1" w:rsidP="00B544C1">
            <w:pPr>
              <w:rPr>
                <w:rFonts w:ascii="Calibri" w:hAnsi="Calibri"/>
                <w:sz w:val="20"/>
                <w:szCs w:val="20"/>
              </w:rPr>
            </w:pPr>
          </w:p>
          <w:p w:rsidR="00B544C1" w:rsidRDefault="00B544C1" w:rsidP="00B544C1">
            <w:pPr>
              <w:rPr>
                <w:rFonts w:ascii="Calibri" w:hAnsi="Calibri"/>
                <w:sz w:val="20"/>
                <w:szCs w:val="20"/>
              </w:rPr>
            </w:pPr>
            <w:r>
              <w:rPr>
                <w:rFonts w:ascii="Calibri" w:hAnsi="Calibri"/>
                <w:sz w:val="20"/>
                <w:szCs w:val="20"/>
              </w:rPr>
              <w:t>Friday</w:t>
            </w:r>
          </w:p>
          <w:p w:rsidR="00B544C1" w:rsidRPr="00FE7557" w:rsidRDefault="00B544C1" w:rsidP="00B544C1">
            <w:pPr>
              <w:rPr>
                <w:rFonts w:ascii="Calibri" w:hAnsi="Calibri" w:cs="Arial"/>
                <w:sz w:val="20"/>
                <w:szCs w:val="20"/>
              </w:rPr>
            </w:pPr>
            <w:r>
              <w:rPr>
                <w:rFonts w:ascii="Calibri" w:hAnsi="Calibri"/>
                <w:sz w:val="20"/>
                <w:szCs w:val="20"/>
              </w:rPr>
              <w:t>9/9</w:t>
            </w:r>
          </w:p>
        </w:tc>
        <w:tc>
          <w:tcPr>
            <w:tcW w:w="4903" w:type="dxa"/>
            <w:tcBorders>
              <w:top w:val="single" w:sz="4" w:space="0" w:color="auto"/>
              <w:left w:val="single" w:sz="4" w:space="0" w:color="auto"/>
              <w:bottom w:val="single" w:sz="4" w:space="0" w:color="auto"/>
              <w:right w:val="single" w:sz="4" w:space="0" w:color="auto"/>
            </w:tcBorders>
          </w:tcPr>
          <w:p w:rsidR="003C0FE8" w:rsidRDefault="003C0FE8" w:rsidP="009048F4">
            <w:pPr>
              <w:jc w:val="center"/>
              <w:rPr>
                <w:rFonts w:ascii="Calibri" w:hAnsi="Calibri"/>
                <w:sz w:val="20"/>
                <w:szCs w:val="20"/>
              </w:rPr>
            </w:pPr>
          </w:p>
          <w:p w:rsidR="003C0FE8" w:rsidRDefault="003C0FE8" w:rsidP="009048F4">
            <w:pPr>
              <w:jc w:val="center"/>
              <w:rPr>
                <w:rFonts w:ascii="Calibri" w:hAnsi="Calibri"/>
                <w:sz w:val="20"/>
                <w:szCs w:val="20"/>
              </w:rPr>
            </w:pPr>
            <w:r>
              <w:rPr>
                <w:rFonts w:ascii="Calibri" w:hAnsi="Calibri"/>
                <w:sz w:val="20"/>
                <w:szCs w:val="20"/>
              </w:rPr>
              <w:t>LABOR DAY</w:t>
            </w:r>
          </w:p>
          <w:p w:rsidR="003C0FE8" w:rsidRDefault="003C0FE8" w:rsidP="009048F4">
            <w:pPr>
              <w:jc w:val="center"/>
              <w:rPr>
                <w:rFonts w:ascii="Calibri" w:hAnsi="Calibri"/>
                <w:sz w:val="20"/>
                <w:szCs w:val="20"/>
              </w:rPr>
            </w:pPr>
            <w:r>
              <w:rPr>
                <w:rFonts w:ascii="Calibri" w:hAnsi="Calibri"/>
                <w:sz w:val="20"/>
                <w:szCs w:val="20"/>
              </w:rPr>
              <w:t>No Class</w:t>
            </w:r>
          </w:p>
          <w:p w:rsidR="003C0FE8" w:rsidRDefault="003C0FE8" w:rsidP="009048F4">
            <w:pPr>
              <w:jc w:val="center"/>
              <w:rPr>
                <w:rFonts w:ascii="Calibri" w:hAnsi="Calibri"/>
                <w:sz w:val="20"/>
                <w:szCs w:val="20"/>
              </w:rPr>
            </w:pPr>
          </w:p>
          <w:p w:rsidR="003C0FE8" w:rsidRDefault="003C0FE8" w:rsidP="009048F4">
            <w:pPr>
              <w:jc w:val="center"/>
              <w:rPr>
                <w:rFonts w:ascii="Calibri" w:hAnsi="Calibri"/>
                <w:sz w:val="20"/>
                <w:szCs w:val="20"/>
              </w:rPr>
            </w:pPr>
          </w:p>
          <w:p w:rsidR="000F1C0B" w:rsidRDefault="000F1C0B" w:rsidP="003C0FE8">
            <w:pPr>
              <w:rPr>
                <w:rFonts w:ascii="Calibri" w:hAnsi="Calibri"/>
                <w:sz w:val="20"/>
                <w:szCs w:val="20"/>
              </w:rPr>
            </w:pPr>
            <w:r>
              <w:rPr>
                <w:rFonts w:ascii="Calibri" w:hAnsi="Calibri"/>
                <w:sz w:val="20"/>
                <w:szCs w:val="20"/>
              </w:rPr>
              <w:t>Introduction to Argument</w:t>
            </w:r>
          </w:p>
          <w:p w:rsidR="000F1C0B" w:rsidRDefault="000F1C0B" w:rsidP="009048F4">
            <w:pPr>
              <w:jc w:val="center"/>
              <w:rPr>
                <w:rFonts w:ascii="Calibri" w:hAnsi="Calibri"/>
                <w:sz w:val="20"/>
                <w:szCs w:val="20"/>
              </w:rPr>
            </w:pPr>
          </w:p>
          <w:p w:rsidR="000F1C0B" w:rsidRDefault="000F1C0B" w:rsidP="009048F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w:t>
            </w:r>
            <w:r w:rsidR="00545E32">
              <w:rPr>
                <w:rFonts w:ascii="Calibri" w:hAnsi="Calibri"/>
                <w:sz w:val="20"/>
                <w:szCs w:val="20"/>
              </w:rPr>
              <w:t>Ch. 1 (pages 2-23</w:t>
            </w:r>
            <w:r w:rsidRPr="00FE7557">
              <w:rPr>
                <w:rFonts w:ascii="Calibri" w:hAnsi="Calibri"/>
                <w:sz w:val="20"/>
                <w:szCs w:val="20"/>
              </w:rPr>
              <w:t>, 36)</w:t>
            </w:r>
            <w:r w:rsidR="00FB0733">
              <w:rPr>
                <w:rFonts w:ascii="Calibri" w:hAnsi="Calibri"/>
                <w:sz w:val="20"/>
                <w:szCs w:val="20"/>
              </w:rPr>
              <w:t xml:space="preserve"> </w:t>
            </w:r>
            <w:r w:rsidR="00FB0733">
              <w:rPr>
                <w:rFonts w:ascii="Calibri" w:hAnsi="Calibri"/>
                <w:b/>
                <w:sz w:val="20"/>
                <w:szCs w:val="20"/>
              </w:rPr>
              <w:t>and</w:t>
            </w:r>
            <w:r>
              <w:rPr>
                <w:rFonts w:ascii="Calibri" w:hAnsi="Calibri"/>
                <w:sz w:val="20"/>
                <w:szCs w:val="20"/>
              </w:rPr>
              <w:t xml:space="preserve"> </w:t>
            </w:r>
            <w:r>
              <w:rPr>
                <w:rFonts w:ascii="Calibri" w:hAnsi="Calibri"/>
                <w:i/>
                <w:sz w:val="20"/>
                <w:szCs w:val="20"/>
              </w:rPr>
              <w:t>TSIS</w:t>
            </w:r>
            <w:r w:rsidR="00E44D72">
              <w:rPr>
                <w:rFonts w:ascii="Calibri" w:hAnsi="Calibri"/>
                <w:sz w:val="20"/>
                <w:szCs w:val="20"/>
              </w:rPr>
              <w:t xml:space="preserve"> Ch. 1</w:t>
            </w:r>
          </w:p>
          <w:p w:rsidR="00B544C1" w:rsidRDefault="00B544C1" w:rsidP="009048F4">
            <w:pPr>
              <w:jc w:val="center"/>
              <w:rPr>
                <w:rFonts w:ascii="Calibri" w:hAnsi="Calibri"/>
                <w:sz w:val="20"/>
                <w:szCs w:val="20"/>
              </w:rPr>
            </w:pPr>
            <w:r>
              <w:rPr>
                <w:rFonts w:ascii="Calibri" w:hAnsi="Calibri"/>
                <w:sz w:val="20"/>
                <w:szCs w:val="20"/>
              </w:rPr>
              <w:t>Assign ½ page summary</w:t>
            </w:r>
          </w:p>
          <w:p w:rsidR="00841262" w:rsidRDefault="00841262" w:rsidP="009048F4">
            <w:pPr>
              <w:jc w:val="center"/>
              <w:rPr>
                <w:rFonts w:ascii="Calibri" w:hAnsi="Calibri"/>
                <w:sz w:val="20"/>
                <w:szCs w:val="20"/>
              </w:rPr>
            </w:pPr>
          </w:p>
          <w:p w:rsidR="00841262" w:rsidRDefault="00841262" w:rsidP="009048F4">
            <w:pPr>
              <w:jc w:val="center"/>
              <w:rPr>
                <w:rFonts w:ascii="Calibri" w:hAnsi="Calibri"/>
                <w:color w:val="FF0000"/>
                <w:sz w:val="20"/>
                <w:szCs w:val="20"/>
              </w:rPr>
            </w:pPr>
            <w:r w:rsidRPr="007E6959">
              <w:rPr>
                <w:rFonts w:ascii="Calibri" w:hAnsi="Calibri"/>
                <w:color w:val="FF0000"/>
                <w:sz w:val="20"/>
                <w:szCs w:val="20"/>
              </w:rPr>
              <w:t>[</w:t>
            </w:r>
            <w:r w:rsidR="008A4538" w:rsidRPr="007E6959">
              <w:rPr>
                <w:rFonts w:ascii="Calibri" w:hAnsi="Calibri"/>
                <w:color w:val="FF0000"/>
                <w:sz w:val="20"/>
                <w:szCs w:val="20"/>
              </w:rPr>
              <w:t>Group</w:t>
            </w:r>
            <w:r w:rsidRPr="007E6959">
              <w:rPr>
                <w:rFonts w:ascii="Calibri" w:hAnsi="Calibri"/>
                <w:color w:val="FF0000"/>
                <w:sz w:val="20"/>
                <w:szCs w:val="20"/>
              </w:rPr>
              <w:t xml:space="preserve"> activity </w:t>
            </w:r>
            <w:r w:rsidR="008A4538" w:rsidRPr="007E6959">
              <w:rPr>
                <w:rFonts w:ascii="Calibri" w:hAnsi="Calibri"/>
                <w:color w:val="FF0000"/>
                <w:sz w:val="20"/>
                <w:szCs w:val="20"/>
              </w:rPr>
              <w:t xml:space="preserve">on issues </w:t>
            </w:r>
            <w:r w:rsidRPr="007E6959">
              <w:rPr>
                <w:rFonts w:ascii="Calibri" w:hAnsi="Calibri"/>
                <w:color w:val="FF0000"/>
                <w:sz w:val="20"/>
                <w:szCs w:val="20"/>
              </w:rPr>
              <w:t xml:space="preserve">available on </w:t>
            </w:r>
            <w:r w:rsidR="008A4538" w:rsidRPr="007E6959">
              <w:rPr>
                <w:rFonts w:ascii="Calibri" w:hAnsi="Calibri"/>
                <w:color w:val="FF0000"/>
                <w:sz w:val="20"/>
                <w:szCs w:val="20"/>
              </w:rPr>
              <w:t>Blackboard FYC page.]</w:t>
            </w:r>
          </w:p>
          <w:p w:rsidR="00B544C1" w:rsidRPr="007E6959" w:rsidRDefault="00B544C1" w:rsidP="009048F4">
            <w:pPr>
              <w:jc w:val="center"/>
              <w:rPr>
                <w:rFonts w:ascii="Calibri" w:hAnsi="Calibri" w:cs="Arial"/>
                <w:color w:val="FF0000"/>
                <w:sz w:val="20"/>
                <w:szCs w:val="20"/>
              </w:rPr>
            </w:pPr>
            <w:r>
              <w:rPr>
                <w:rFonts w:ascii="Calibri" w:hAnsi="Calibri"/>
                <w:color w:val="FF0000"/>
                <w:sz w:val="20"/>
                <w:szCs w:val="20"/>
              </w:rPr>
              <w:t>Summary Due</w:t>
            </w:r>
          </w:p>
          <w:p w:rsidR="000F1C0B" w:rsidRDefault="000F1C0B" w:rsidP="00C9198D">
            <w:pPr>
              <w:jc w:val="center"/>
              <w:rPr>
                <w:rFonts w:ascii="Calibri" w:hAnsi="Calibri" w:cs="Arial"/>
                <w:sz w:val="20"/>
                <w:szCs w:val="20"/>
              </w:rPr>
            </w:pPr>
          </w:p>
          <w:p w:rsidR="00B544C1" w:rsidRDefault="00B544C1" w:rsidP="00C9198D">
            <w:pPr>
              <w:jc w:val="center"/>
              <w:rPr>
                <w:rFonts w:ascii="Calibri" w:hAnsi="Calibri" w:cs="Arial"/>
                <w:sz w:val="20"/>
                <w:szCs w:val="20"/>
              </w:rPr>
            </w:pPr>
          </w:p>
          <w:p w:rsidR="00B544C1" w:rsidRPr="00FE7557" w:rsidRDefault="00B544C1" w:rsidP="00C9198D">
            <w:pPr>
              <w:jc w:val="center"/>
              <w:rPr>
                <w:rFonts w:ascii="Calibri" w:hAnsi="Calibri" w:cs="Arial"/>
                <w:sz w:val="20"/>
                <w:szCs w:val="20"/>
              </w:rPr>
            </w:pPr>
            <w:r>
              <w:rPr>
                <w:rFonts w:ascii="Calibri" w:hAnsi="Calibri" w:cs="Arial"/>
                <w:sz w:val="20"/>
                <w:szCs w:val="20"/>
              </w:rPr>
              <w:t>Creating Research paper -</w:t>
            </w:r>
          </w:p>
        </w:tc>
        <w:tc>
          <w:tcPr>
            <w:tcW w:w="2579" w:type="dxa"/>
            <w:tcBorders>
              <w:top w:val="single" w:sz="4" w:space="0" w:color="auto"/>
              <w:left w:val="single" w:sz="4" w:space="0" w:color="auto"/>
              <w:bottom w:val="single" w:sz="4" w:space="0" w:color="auto"/>
              <w:right w:val="single" w:sz="4" w:space="0" w:color="auto"/>
            </w:tcBorders>
          </w:tcPr>
          <w:p w:rsidR="000F1C0B"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186828" w:rsidRPr="000113D9">
              <w:rPr>
                <w:rFonts w:asciiTheme="minorHAnsi" w:hAnsiTheme="minorHAnsi"/>
                <w:b/>
                <w:sz w:val="20"/>
                <w:szCs w:val="20"/>
              </w:rPr>
              <w:t>#1:</w:t>
            </w:r>
            <w:r w:rsidR="00186828" w:rsidRPr="000113D9">
              <w:rPr>
                <w:rFonts w:asciiTheme="minorHAnsi" w:hAnsiTheme="minorHAnsi"/>
                <w:sz w:val="20"/>
                <w:szCs w:val="20"/>
              </w:rPr>
              <w:t xml:space="preserve"> </w:t>
            </w:r>
            <w:r w:rsidR="00AA0960" w:rsidRPr="000113D9">
              <w:rPr>
                <w:rFonts w:asciiTheme="minorHAnsi" w:hAnsiTheme="minorHAnsi"/>
                <w:sz w:val="20"/>
                <w:szCs w:val="20"/>
              </w:rPr>
              <w:t xml:space="preserve">Choose a current issue that interests you. First write a brief (1/2 page) summary of the issue. Then put in your oar. What do “they” say about the issue? What do you say? Use the templates in the </w:t>
            </w:r>
            <w:r w:rsidR="00AA0960" w:rsidRPr="000113D9">
              <w:rPr>
                <w:rFonts w:asciiTheme="minorHAnsi" w:hAnsiTheme="minorHAnsi"/>
                <w:i/>
                <w:sz w:val="20"/>
                <w:szCs w:val="20"/>
              </w:rPr>
              <w:t xml:space="preserve">TSIS </w:t>
            </w:r>
            <w:r w:rsidR="00AA0960" w:rsidRPr="000113D9">
              <w:rPr>
                <w:rFonts w:asciiTheme="minorHAnsi" w:hAnsiTheme="minorHAnsi"/>
                <w:sz w:val="20"/>
                <w:szCs w:val="20"/>
              </w:rPr>
              <w:t>Introduction to help organize your ideas.</w:t>
            </w:r>
          </w:p>
          <w:p w:rsidR="000113D9" w:rsidRPr="007E6959" w:rsidRDefault="000113D9" w:rsidP="000113D9">
            <w:pPr>
              <w:ind w:left="360"/>
              <w:rPr>
                <w:rFonts w:asciiTheme="minorHAnsi" w:hAnsiTheme="minorHAnsi"/>
                <w:sz w:val="20"/>
                <w:szCs w:val="20"/>
              </w:rPr>
            </w:pPr>
            <w:r w:rsidRPr="007E6959">
              <w:rPr>
                <w:rFonts w:asciiTheme="minorHAnsi" w:hAnsiTheme="minorHAnsi"/>
                <w:color w:val="FF0000"/>
                <w:sz w:val="20"/>
                <w:szCs w:val="20"/>
              </w:rPr>
              <w:t xml:space="preserve">(The prompts for the AWs are printed in the sample syllabus as a way to provide context. All prompts are available in 1302 folder of FYC ORG. It isn’t </w:t>
            </w:r>
            <w:r w:rsidRPr="007E6959">
              <w:rPr>
                <w:rFonts w:asciiTheme="minorHAnsi" w:hAnsiTheme="minorHAnsi"/>
                <w:color w:val="FF0000"/>
                <w:sz w:val="20"/>
                <w:szCs w:val="20"/>
              </w:rPr>
              <w:lastRenderedPageBreak/>
              <w:t>required or necessary to se here for students.)</w:t>
            </w:r>
          </w:p>
          <w:p w:rsidR="00DF6518" w:rsidRPr="00DF6518" w:rsidRDefault="00DF6518" w:rsidP="000113D9">
            <w:pPr>
              <w:pStyle w:val="ListParagraph"/>
              <w:ind w:left="432"/>
              <w:rPr>
                <w:rFonts w:asciiTheme="minorHAnsi" w:hAnsiTheme="minorHAnsi"/>
                <w:sz w:val="20"/>
                <w:szCs w:val="20"/>
              </w:rPr>
            </w:pPr>
          </w:p>
        </w:tc>
      </w:tr>
      <w:tr w:rsidR="000B059B" w:rsidRPr="00FE7557" w:rsidTr="003C0FE8">
        <w:tc>
          <w:tcPr>
            <w:tcW w:w="0" w:type="auto"/>
            <w:tcBorders>
              <w:top w:val="single" w:sz="4" w:space="0" w:color="auto"/>
              <w:left w:val="single" w:sz="4" w:space="0" w:color="auto"/>
              <w:bottom w:val="single" w:sz="4" w:space="0" w:color="auto"/>
              <w:right w:val="single" w:sz="4" w:space="0" w:color="auto"/>
            </w:tcBorders>
          </w:tcPr>
          <w:p w:rsidR="00FB0733" w:rsidRPr="00FE7557" w:rsidRDefault="003C0FE8" w:rsidP="00690827">
            <w:pPr>
              <w:jc w:val="center"/>
              <w:rPr>
                <w:rFonts w:ascii="Calibri" w:hAnsi="Calibri" w:cs="Arial"/>
                <w:b/>
                <w:sz w:val="20"/>
                <w:szCs w:val="20"/>
              </w:rPr>
            </w:pPr>
            <w:r>
              <w:rPr>
                <w:rFonts w:ascii="Calibri" w:hAnsi="Calibri"/>
                <w:b/>
                <w:sz w:val="20"/>
                <w:szCs w:val="20"/>
              </w:rPr>
              <w:lastRenderedPageBreak/>
              <w:t>4</w:t>
            </w:r>
          </w:p>
        </w:tc>
        <w:tc>
          <w:tcPr>
            <w:tcW w:w="1173" w:type="dxa"/>
            <w:tcBorders>
              <w:top w:val="single" w:sz="4" w:space="0" w:color="auto"/>
              <w:left w:val="single" w:sz="4" w:space="0" w:color="auto"/>
              <w:bottom w:val="single" w:sz="4" w:space="0" w:color="auto"/>
              <w:right w:val="single" w:sz="4" w:space="0" w:color="auto"/>
            </w:tcBorders>
            <w:hideMark/>
          </w:tcPr>
          <w:p w:rsidR="00FB0733" w:rsidRDefault="003C0FE8" w:rsidP="007946E4">
            <w:pPr>
              <w:jc w:val="center"/>
              <w:rPr>
                <w:rFonts w:ascii="Calibri" w:hAnsi="Calibri" w:cs="Arial"/>
                <w:sz w:val="20"/>
                <w:szCs w:val="20"/>
              </w:rPr>
            </w:pPr>
            <w:r>
              <w:rPr>
                <w:rFonts w:ascii="Calibri" w:hAnsi="Calibri" w:cs="Arial"/>
                <w:sz w:val="20"/>
                <w:szCs w:val="20"/>
              </w:rPr>
              <w:t xml:space="preserve">Monday </w:t>
            </w:r>
          </w:p>
          <w:p w:rsidR="003C0FE8" w:rsidRDefault="003C0FE8" w:rsidP="007946E4">
            <w:pPr>
              <w:jc w:val="center"/>
              <w:rPr>
                <w:rFonts w:ascii="Calibri" w:hAnsi="Calibri" w:cs="Arial"/>
                <w:sz w:val="20"/>
                <w:szCs w:val="20"/>
              </w:rPr>
            </w:pPr>
            <w:r>
              <w:rPr>
                <w:rFonts w:ascii="Calibri" w:hAnsi="Calibri" w:cs="Arial"/>
                <w:sz w:val="20"/>
                <w:szCs w:val="20"/>
              </w:rPr>
              <w:t>9/12</w:t>
            </w:r>
          </w:p>
          <w:p w:rsidR="003C0FE8" w:rsidRDefault="003C0FE8" w:rsidP="007946E4">
            <w:pPr>
              <w:jc w:val="center"/>
              <w:rPr>
                <w:rFonts w:ascii="Calibri" w:hAnsi="Calibri" w:cs="Arial"/>
                <w:sz w:val="20"/>
                <w:szCs w:val="20"/>
              </w:rPr>
            </w:pPr>
          </w:p>
          <w:p w:rsidR="003C0FE8" w:rsidRDefault="003C0FE8" w:rsidP="007946E4">
            <w:pPr>
              <w:jc w:val="center"/>
              <w:rPr>
                <w:rFonts w:ascii="Calibri" w:hAnsi="Calibri" w:cs="Arial"/>
                <w:sz w:val="20"/>
                <w:szCs w:val="20"/>
              </w:rPr>
            </w:pPr>
          </w:p>
          <w:p w:rsidR="003C0FE8" w:rsidRDefault="003C0FE8" w:rsidP="007946E4">
            <w:pPr>
              <w:jc w:val="center"/>
              <w:rPr>
                <w:rFonts w:ascii="Calibri" w:hAnsi="Calibri" w:cs="Arial"/>
                <w:sz w:val="20"/>
                <w:szCs w:val="20"/>
              </w:rPr>
            </w:pPr>
            <w:r>
              <w:rPr>
                <w:rFonts w:ascii="Calibri" w:hAnsi="Calibri" w:cs="Arial"/>
                <w:sz w:val="20"/>
                <w:szCs w:val="20"/>
              </w:rPr>
              <w:t>Wednesday</w:t>
            </w:r>
          </w:p>
          <w:p w:rsidR="003C0FE8" w:rsidRDefault="003C0FE8" w:rsidP="007946E4">
            <w:pPr>
              <w:jc w:val="center"/>
              <w:rPr>
                <w:rFonts w:ascii="Calibri" w:hAnsi="Calibri" w:cs="Arial"/>
                <w:sz w:val="20"/>
                <w:szCs w:val="20"/>
              </w:rPr>
            </w:pPr>
            <w:r>
              <w:rPr>
                <w:rFonts w:ascii="Calibri" w:hAnsi="Calibri" w:cs="Arial"/>
                <w:sz w:val="20"/>
                <w:szCs w:val="20"/>
              </w:rPr>
              <w:t>9/14</w:t>
            </w:r>
          </w:p>
          <w:p w:rsidR="003C0FE8" w:rsidRDefault="003C0FE8" w:rsidP="007946E4">
            <w:pPr>
              <w:jc w:val="center"/>
              <w:rPr>
                <w:rFonts w:ascii="Calibri" w:hAnsi="Calibri" w:cs="Arial"/>
                <w:sz w:val="20"/>
                <w:szCs w:val="20"/>
              </w:rPr>
            </w:pPr>
          </w:p>
          <w:p w:rsidR="003C0FE8" w:rsidRDefault="003C0FE8" w:rsidP="007946E4">
            <w:pPr>
              <w:jc w:val="center"/>
              <w:rPr>
                <w:rFonts w:ascii="Calibri" w:hAnsi="Calibri" w:cs="Arial"/>
                <w:sz w:val="20"/>
                <w:szCs w:val="20"/>
              </w:rPr>
            </w:pPr>
          </w:p>
          <w:p w:rsidR="003C0FE8" w:rsidRDefault="003C0FE8" w:rsidP="007946E4">
            <w:pPr>
              <w:jc w:val="center"/>
              <w:rPr>
                <w:rFonts w:ascii="Calibri" w:hAnsi="Calibri" w:cs="Arial"/>
                <w:sz w:val="20"/>
                <w:szCs w:val="20"/>
              </w:rPr>
            </w:pPr>
          </w:p>
          <w:p w:rsidR="003C0FE8" w:rsidRDefault="003C0FE8" w:rsidP="007946E4">
            <w:pPr>
              <w:jc w:val="center"/>
              <w:rPr>
                <w:rFonts w:ascii="Calibri" w:hAnsi="Calibri" w:cs="Arial"/>
                <w:sz w:val="20"/>
                <w:szCs w:val="20"/>
              </w:rPr>
            </w:pPr>
            <w:r>
              <w:rPr>
                <w:rFonts w:ascii="Calibri" w:hAnsi="Calibri" w:cs="Arial"/>
                <w:sz w:val="20"/>
                <w:szCs w:val="20"/>
              </w:rPr>
              <w:t>Friday</w:t>
            </w:r>
          </w:p>
          <w:p w:rsidR="003C0FE8" w:rsidRPr="00FE7557" w:rsidRDefault="003C0FE8" w:rsidP="007946E4">
            <w:pPr>
              <w:jc w:val="center"/>
              <w:rPr>
                <w:rFonts w:ascii="Calibri" w:hAnsi="Calibri" w:cs="Arial"/>
                <w:sz w:val="20"/>
                <w:szCs w:val="20"/>
              </w:rPr>
            </w:pPr>
            <w:r>
              <w:rPr>
                <w:rFonts w:ascii="Calibri" w:hAnsi="Calibri" w:cs="Arial"/>
                <w:sz w:val="20"/>
                <w:szCs w:val="20"/>
              </w:rPr>
              <w:t>9/16</w:t>
            </w:r>
          </w:p>
        </w:tc>
        <w:tc>
          <w:tcPr>
            <w:tcW w:w="4903" w:type="dxa"/>
            <w:tcBorders>
              <w:top w:val="single" w:sz="4" w:space="0" w:color="auto"/>
              <w:left w:val="single" w:sz="4" w:space="0" w:color="auto"/>
              <w:bottom w:val="single" w:sz="4" w:space="0" w:color="auto"/>
              <w:right w:val="single" w:sz="4" w:space="0" w:color="auto"/>
            </w:tcBorders>
          </w:tcPr>
          <w:p w:rsidR="00F7018D" w:rsidRDefault="00F7018D" w:rsidP="00F7018D">
            <w:pPr>
              <w:jc w:val="center"/>
              <w:rPr>
                <w:rFonts w:ascii="Calibri" w:hAnsi="Calibri"/>
                <w:sz w:val="20"/>
                <w:szCs w:val="20"/>
              </w:rPr>
            </w:pPr>
            <w:r w:rsidRPr="00FE7557">
              <w:rPr>
                <w:rFonts w:ascii="Calibri" w:hAnsi="Calibri"/>
                <w:sz w:val="20"/>
                <w:szCs w:val="20"/>
              </w:rPr>
              <w:t>Discuss ENGL 1302 Assignment Sequence</w:t>
            </w:r>
          </w:p>
          <w:p w:rsidR="00F7018D" w:rsidRDefault="00E44D72" w:rsidP="00F7018D">
            <w:pPr>
              <w:jc w:val="center"/>
              <w:rPr>
                <w:rFonts w:ascii="Calibri" w:hAnsi="Calibri" w:cs="Arial"/>
                <w:sz w:val="20"/>
                <w:szCs w:val="20"/>
              </w:rPr>
            </w:pPr>
            <w:r>
              <w:rPr>
                <w:rFonts w:ascii="Calibri" w:hAnsi="Calibri" w:cs="Arial"/>
                <w:sz w:val="20"/>
                <w:szCs w:val="20"/>
              </w:rPr>
              <w:t>Assign Issue Proposal.</w:t>
            </w:r>
          </w:p>
          <w:p w:rsidR="00E44D72" w:rsidRPr="00FE7557" w:rsidRDefault="00E44D72" w:rsidP="00F7018D">
            <w:pPr>
              <w:jc w:val="center"/>
              <w:rPr>
                <w:rFonts w:ascii="Calibri" w:hAnsi="Calibri" w:cs="Arial"/>
                <w:sz w:val="20"/>
                <w:szCs w:val="20"/>
              </w:rPr>
            </w:pPr>
          </w:p>
          <w:p w:rsidR="003C0FE8" w:rsidRDefault="00F7018D" w:rsidP="00F7018D">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w:t>
            </w:r>
            <w:r w:rsidR="00CA6EB9" w:rsidRPr="00CA6EB9">
              <w:rPr>
                <w:rFonts w:asciiTheme="minorHAnsi" w:hAnsiTheme="minorHAnsi"/>
                <w:sz w:val="20"/>
                <w:szCs w:val="20"/>
              </w:rPr>
              <w:t xml:space="preserve">and </w:t>
            </w:r>
          </w:p>
          <w:p w:rsidR="003C0FE8" w:rsidRDefault="003C0FE8" w:rsidP="00F7018D">
            <w:pPr>
              <w:jc w:val="center"/>
              <w:rPr>
                <w:rFonts w:asciiTheme="minorHAnsi" w:hAnsiTheme="minorHAnsi"/>
                <w:sz w:val="20"/>
                <w:szCs w:val="20"/>
              </w:rPr>
            </w:pPr>
          </w:p>
          <w:p w:rsidR="003C0FE8" w:rsidRDefault="003C0FE8" w:rsidP="00F7018D">
            <w:pPr>
              <w:jc w:val="center"/>
              <w:rPr>
                <w:rFonts w:asciiTheme="minorHAnsi" w:hAnsiTheme="minorHAnsi"/>
                <w:sz w:val="20"/>
                <w:szCs w:val="20"/>
              </w:rPr>
            </w:pPr>
          </w:p>
          <w:p w:rsidR="003C0FE8" w:rsidRDefault="003C0FE8" w:rsidP="00F7018D">
            <w:pPr>
              <w:jc w:val="center"/>
              <w:rPr>
                <w:rFonts w:asciiTheme="minorHAnsi" w:hAnsiTheme="minorHAnsi"/>
                <w:sz w:val="20"/>
                <w:szCs w:val="20"/>
              </w:rPr>
            </w:pPr>
          </w:p>
          <w:p w:rsidR="003C0FE8" w:rsidRDefault="003C0FE8" w:rsidP="00F7018D">
            <w:pPr>
              <w:jc w:val="center"/>
              <w:rPr>
                <w:rFonts w:asciiTheme="minorHAnsi" w:hAnsiTheme="minorHAnsi"/>
                <w:sz w:val="20"/>
                <w:szCs w:val="20"/>
              </w:rPr>
            </w:pPr>
          </w:p>
          <w:p w:rsidR="00F7018D" w:rsidRPr="00CA6EB9" w:rsidRDefault="00CA6EB9" w:rsidP="00F7018D">
            <w:pPr>
              <w:jc w:val="center"/>
              <w:rPr>
                <w:rFonts w:asciiTheme="minorHAnsi" w:hAnsiTheme="minorHAnsi"/>
                <w:sz w:val="20"/>
                <w:szCs w:val="20"/>
              </w:rPr>
            </w:pPr>
            <w:r w:rsidRPr="00CA6EB9">
              <w:rPr>
                <w:rFonts w:asciiTheme="minorHAnsi" w:hAnsiTheme="minorHAnsi"/>
                <w:sz w:val="20"/>
                <w:szCs w:val="20"/>
              </w:rPr>
              <w:t xml:space="preserve">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rsidR="00F7018D" w:rsidRPr="00F7018D" w:rsidRDefault="00F7018D" w:rsidP="00690827">
            <w:pPr>
              <w:jc w:val="center"/>
              <w:rPr>
                <w:rFonts w:ascii="Calibri" w:hAnsi="Calibri"/>
                <w:sz w:val="20"/>
                <w:szCs w:val="20"/>
              </w:rPr>
            </w:pPr>
          </w:p>
        </w:tc>
        <w:tc>
          <w:tcPr>
            <w:tcW w:w="2579" w:type="dxa"/>
            <w:tcBorders>
              <w:top w:val="single" w:sz="4" w:space="0" w:color="auto"/>
              <w:left w:val="single" w:sz="4" w:space="0" w:color="auto"/>
              <w:bottom w:val="single" w:sz="4" w:space="0" w:color="auto"/>
              <w:right w:val="single" w:sz="4" w:space="0" w:color="auto"/>
            </w:tcBorders>
          </w:tcPr>
          <w:p w:rsidR="00FB0733" w:rsidRPr="000113D9" w:rsidRDefault="000113D9" w:rsidP="000113D9">
            <w:pPr>
              <w:ind w:left="360"/>
              <w:rPr>
                <w:rFonts w:asciiTheme="minorHAnsi" w:hAnsiTheme="minorHAnsi"/>
                <w:sz w:val="20"/>
                <w:szCs w:val="20"/>
              </w:rPr>
            </w:pPr>
            <w:r>
              <w:rPr>
                <w:rFonts w:asciiTheme="minorHAnsi" w:hAnsiTheme="minorHAnsi"/>
                <w:sz w:val="20"/>
                <w:szCs w:val="20"/>
              </w:rPr>
              <w:t>1.</w:t>
            </w:r>
            <w:r w:rsidR="00F7018D" w:rsidRPr="000113D9">
              <w:rPr>
                <w:rFonts w:asciiTheme="minorHAnsi" w:hAnsiTheme="minorHAnsi"/>
                <w:sz w:val="20"/>
                <w:szCs w:val="20"/>
              </w:rPr>
              <w:t>Type at least 3 questions about each IP and AB.</w:t>
            </w:r>
          </w:p>
          <w:p w:rsidR="00B0620F" w:rsidRPr="000113D9" w:rsidRDefault="000113D9" w:rsidP="000113D9">
            <w:pPr>
              <w:ind w:left="360"/>
              <w:rPr>
                <w:rFonts w:asciiTheme="minorHAnsi" w:hAnsiTheme="minorHAnsi"/>
                <w:sz w:val="20"/>
                <w:szCs w:val="20"/>
              </w:rPr>
            </w:pPr>
            <w:r>
              <w:rPr>
                <w:rFonts w:asciiTheme="minorHAnsi" w:hAnsiTheme="minorHAnsi"/>
                <w:b/>
                <w:sz w:val="20"/>
                <w:szCs w:val="20"/>
              </w:rPr>
              <w:t xml:space="preserve">2. </w:t>
            </w:r>
            <w:r w:rsidR="00AF322D" w:rsidRPr="000113D9">
              <w:rPr>
                <w:rFonts w:asciiTheme="minorHAnsi" w:hAnsiTheme="minorHAnsi"/>
                <w:b/>
                <w:sz w:val="20"/>
                <w:szCs w:val="20"/>
              </w:rPr>
              <w:t xml:space="preserve">AW </w:t>
            </w:r>
            <w:r w:rsidR="00B0620F" w:rsidRPr="000113D9">
              <w:rPr>
                <w:rFonts w:asciiTheme="minorHAnsi" w:hAnsiTheme="minorHAnsi"/>
                <w:b/>
                <w:sz w:val="20"/>
                <w:szCs w:val="20"/>
              </w:rPr>
              <w:t>#2:</w:t>
            </w:r>
            <w:r w:rsidR="00B0620F" w:rsidRPr="000113D9">
              <w:rPr>
                <w:rFonts w:asciiTheme="minorHAnsi" w:hAnsiTheme="minorHAnsi"/>
                <w:sz w:val="20"/>
                <w:szCs w:val="20"/>
              </w:rPr>
              <w:t xml:space="preserve"> </w:t>
            </w:r>
            <w:r w:rsidR="00AA0960" w:rsidRPr="000113D9">
              <w:rPr>
                <w:rFonts w:asciiTheme="minorHAnsi" w:hAnsiTheme="minorHAnsi"/>
                <w:sz w:val="20"/>
                <w:szCs w:val="20"/>
              </w:rPr>
              <w:t>Name another current issue that interests you. Why does it interest you? What stake do you have in the issue? What is your position? What are opponents’ positions? Where is there common ground on the issue?</w:t>
            </w:r>
          </w:p>
          <w:p w:rsidR="00DF6518" w:rsidRPr="00DF6518" w:rsidRDefault="00DF6518" w:rsidP="000113D9">
            <w:pPr>
              <w:pStyle w:val="ListParagraph"/>
              <w:ind w:left="432"/>
              <w:rPr>
                <w:rFonts w:asciiTheme="minorHAnsi" w:hAnsiTheme="minorHAnsi"/>
                <w:sz w:val="20"/>
                <w:szCs w:val="20"/>
              </w:rPr>
            </w:pPr>
          </w:p>
        </w:tc>
      </w:tr>
      <w:tr w:rsidR="000B059B" w:rsidRPr="00FE7557" w:rsidTr="003C0FE8">
        <w:tc>
          <w:tcPr>
            <w:tcW w:w="0" w:type="auto"/>
            <w:tcBorders>
              <w:top w:val="single" w:sz="4" w:space="0" w:color="auto"/>
              <w:left w:val="single" w:sz="4" w:space="0" w:color="auto"/>
              <w:bottom w:val="single" w:sz="4" w:space="0" w:color="auto"/>
              <w:right w:val="single" w:sz="4" w:space="0" w:color="auto"/>
            </w:tcBorders>
          </w:tcPr>
          <w:p w:rsidR="00F7018D" w:rsidRPr="00FE7557" w:rsidRDefault="003C0FE8" w:rsidP="003C0FE8">
            <w:pPr>
              <w:rPr>
                <w:rFonts w:ascii="Calibri" w:hAnsi="Calibri" w:cs="Arial"/>
                <w:b/>
                <w:sz w:val="20"/>
                <w:szCs w:val="20"/>
              </w:rPr>
            </w:pPr>
            <w:r>
              <w:rPr>
                <w:rFonts w:ascii="Calibri" w:hAnsi="Calibri"/>
                <w:b/>
                <w:sz w:val="20"/>
                <w:szCs w:val="20"/>
              </w:rPr>
              <w:t>5</w:t>
            </w:r>
          </w:p>
        </w:tc>
        <w:tc>
          <w:tcPr>
            <w:tcW w:w="1173" w:type="dxa"/>
            <w:tcBorders>
              <w:top w:val="single" w:sz="4" w:space="0" w:color="auto"/>
              <w:left w:val="single" w:sz="4" w:space="0" w:color="auto"/>
              <w:bottom w:val="single" w:sz="4" w:space="0" w:color="auto"/>
              <w:right w:val="single" w:sz="4" w:space="0" w:color="auto"/>
            </w:tcBorders>
            <w:hideMark/>
          </w:tcPr>
          <w:p w:rsidR="00F7018D" w:rsidRDefault="003C0FE8">
            <w:pPr>
              <w:jc w:val="center"/>
              <w:rPr>
                <w:rFonts w:ascii="Calibri" w:hAnsi="Calibri" w:cs="Arial"/>
                <w:sz w:val="20"/>
                <w:szCs w:val="20"/>
              </w:rPr>
            </w:pPr>
            <w:r>
              <w:rPr>
                <w:rFonts w:ascii="Calibri" w:hAnsi="Calibri" w:cs="Arial"/>
                <w:sz w:val="20"/>
                <w:szCs w:val="20"/>
              </w:rPr>
              <w:t>Monday</w:t>
            </w:r>
          </w:p>
          <w:p w:rsidR="003C0FE8" w:rsidRDefault="003C0FE8">
            <w:pPr>
              <w:jc w:val="center"/>
              <w:rPr>
                <w:rFonts w:ascii="Calibri" w:hAnsi="Calibri" w:cs="Arial"/>
                <w:sz w:val="20"/>
                <w:szCs w:val="20"/>
              </w:rPr>
            </w:pPr>
            <w:r>
              <w:rPr>
                <w:rFonts w:ascii="Calibri" w:hAnsi="Calibri" w:cs="Arial"/>
                <w:sz w:val="20"/>
                <w:szCs w:val="20"/>
              </w:rPr>
              <w:t>9/19</w:t>
            </w:r>
          </w:p>
          <w:p w:rsidR="003C0FE8" w:rsidRDefault="003C0FE8">
            <w:pPr>
              <w:jc w:val="center"/>
              <w:rPr>
                <w:rFonts w:ascii="Calibri" w:hAnsi="Calibri" w:cs="Arial"/>
                <w:sz w:val="20"/>
                <w:szCs w:val="20"/>
              </w:rPr>
            </w:pPr>
          </w:p>
          <w:p w:rsidR="003C0FE8" w:rsidRDefault="003C0FE8">
            <w:pPr>
              <w:jc w:val="center"/>
              <w:rPr>
                <w:rFonts w:ascii="Calibri" w:hAnsi="Calibri" w:cs="Arial"/>
                <w:sz w:val="20"/>
                <w:szCs w:val="20"/>
              </w:rPr>
            </w:pPr>
          </w:p>
          <w:p w:rsidR="003C0FE8" w:rsidRDefault="003C0FE8">
            <w:pPr>
              <w:jc w:val="center"/>
              <w:rPr>
                <w:rFonts w:ascii="Calibri" w:hAnsi="Calibri" w:cs="Arial"/>
                <w:sz w:val="20"/>
                <w:szCs w:val="20"/>
              </w:rPr>
            </w:pPr>
            <w:r>
              <w:rPr>
                <w:rFonts w:ascii="Calibri" w:hAnsi="Calibri" w:cs="Arial"/>
                <w:sz w:val="20"/>
                <w:szCs w:val="20"/>
              </w:rPr>
              <w:t>Wednesday</w:t>
            </w:r>
          </w:p>
          <w:p w:rsidR="003C0FE8" w:rsidRDefault="003C0FE8">
            <w:pPr>
              <w:jc w:val="center"/>
              <w:rPr>
                <w:rFonts w:ascii="Calibri" w:hAnsi="Calibri" w:cs="Arial"/>
                <w:sz w:val="20"/>
                <w:szCs w:val="20"/>
              </w:rPr>
            </w:pPr>
            <w:r>
              <w:rPr>
                <w:rFonts w:ascii="Calibri" w:hAnsi="Calibri" w:cs="Arial"/>
                <w:sz w:val="20"/>
                <w:szCs w:val="20"/>
              </w:rPr>
              <w:t>9/21</w:t>
            </w:r>
          </w:p>
          <w:p w:rsidR="003C0FE8" w:rsidRDefault="003C0FE8">
            <w:pPr>
              <w:jc w:val="center"/>
              <w:rPr>
                <w:rFonts w:ascii="Calibri" w:hAnsi="Calibri" w:cs="Arial"/>
                <w:sz w:val="20"/>
                <w:szCs w:val="20"/>
              </w:rPr>
            </w:pPr>
          </w:p>
          <w:p w:rsidR="003C0FE8" w:rsidRDefault="003C0FE8">
            <w:pPr>
              <w:jc w:val="center"/>
              <w:rPr>
                <w:rFonts w:ascii="Calibri" w:hAnsi="Calibri" w:cs="Arial"/>
                <w:sz w:val="20"/>
                <w:szCs w:val="20"/>
              </w:rPr>
            </w:pPr>
          </w:p>
          <w:p w:rsidR="003C0FE8" w:rsidRDefault="003C0FE8">
            <w:pPr>
              <w:jc w:val="center"/>
              <w:rPr>
                <w:rFonts w:ascii="Calibri" w:hAnsi="Calibri" w:cs="Arial"/>
                <w:sz w:val="20"/>
                <w:szCs w:val="20"/>
              </w:rPr>
            </w:pPr>
            <w:r>
              <w:rPr>
                <w:rFonts w:ascii="Calibri" w:hAnsi="Calibri" w:cs="Arial"/>
                <w:sz w:val="20"/>
                <w:szCs w:val="20"/>
              </w:rPr>
              <w:t>Friday</w:t>
            </w:r>
          </w:p>
          <w:p w:rsidR="003C0FE8" w:rsidRPr="00FE7557" w:rsidRDefault="003C0FE8">
            <w:pPr>
              <w:jc w:val="center"/>
              <w:rPr>
                <w:rFonts w:ascii="Calibri" w:hAnsi="Calibri" w:cs="Arial"/>
                <w:sz w:val="20"/>
                <w:szCs w:val="20"/>
              </w:rPr>
            </w:pPr>
            <w:r>
              <w:rPr>
                <w:rFonts w:ascii="Calibri" w:hAnsi="Calibri" w:cs="Arial"/>
                <w:sz w:val="20"/>
                <w:szCs w:val="20"/>
              </w:rPr>
              <w:t>9/23</w:t>
            </w:r>
          </w:p>
        </w:tc>
        <w:tc>
          <w:tcPr>
            <w:tcW w:w="4903" w:type="dxa"/>
            <w:tcBorders>
              <w:top w:val="single" w:sz="4" w:space="0" w:color="auto"/>
              <w:left w:val="single" w:sz="4" w:space="0" w:color="auto"/>
              <w:bottom w:val="single" w:sz="4" w:space="0" w:color="auto"/>
              <w:right w:val="single" w:sz="4" w:space="0" w:color="auto"/>
            </w:tcBorders>
          </w:tcPr>
          <w:p w:rsidR="00F7018D" w:rsidRDefault="00F7018D" w:rsidP="00F7018D">
            <w:pPr>
              <w:jc w:val="center"/>
              <w:rPr>
                <w:rFonts w:ascii="Calibri" w:hAnsi="Calibri"/>
                <w:sz w:val="20"/>
                <w:szCs w:val="20"/>
              </w:rPr>
            </w:pPr>
            <w:r>
              <w:rPr>
                <w:rFonts w:ascii="Calibri" w:hAnsi="Calibri"/>
                <w:sz w:val="20"/>
                <w:szCs w:val="20"/>
              </w:rPr>
              <w:t>Creating a Research Plan</w:t>
            </w:r>
          </w:p>
          <w:p w:rsidR="00F7018D" w:rsidRDefault="00F7018D" w:rsidP="00F7018D">
            <w:pPr>
              <w:jc w:val="center"/>
              <w:rPr>
                <w:rFonts w:ascii="Calibri" w:hAnsi="Calibri"/>
                <w:sz w:val="20"/>
                <w:szCs w:val="20"/>
              </w:rPr>
            </w:pPr>
          </w:p>
          <w:p w:rsidR="003C0FE8" w:rsidRDefault="003C0FE8" w:rsidP="00F7018D">
            <w:pPr>
              <w:jc w:val="center"/>
              <w:rPr>
                <w:rFonts w:ascii="Calibri" w:hAnsi="Calibri"/>
                <w:b/>
                <w:sz w:val="20"/>
                <w:szCs w:val="20"/>
              </w:rPr>
            </w:pPr>
          </w:p>
          <w:p w:rsidR="003C0FE8" w:rsidRDefault="003C0FE8" w:rsidP="00F7018D">
            <w:pPr>
              <w:jc w:val="center"/>
              <w:rPr>
                <w:rFonts w:ascii="Calibri" w:hAnsi="Calibri"/>
                <w:b/>
                <w:sz w:val="20"/>
                <w:szCs w:val="20"/>
              </w:rPr>
            </w:pPr>
          </w:p>
          <w:p w:rsidR="00F7018D" w:rsidRPr="00E44D72" w:rsidRDefault="00F7018D" w:rsidP="00F7018D">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w:t>
            </w:r>
            <w:r w:rsidR="00C906FF">
              <w:rPr>
                <w:rFonts w:ascii="Calibri" w:hAnsi="Calibri"/>
                <w:sz w:val="20"/>
                <w:szCs w:val="20"/>
              </w:rPr>
              <w:t xml:space="preserve"> (pages 64-70, 73-81)</w:t>
            </w:r>
            <w:r w:rsidR="00186828">
              <w:rPr>
                <w:rFonts w:ascii="Calibri" w:hAnsi="Calibri"/>
                <w:sz w:val="20"/>
                <w:szCs w:val="20"/>
              </w:rPr>
              <w:t xml:space="preserve"> and</w:t>
            </w:r>
            <w:r w:rsidR="005109B1">
              <w:rPr>
                <w:rFonts w:ascii="Calibri" w:hAnsi="Calibri"/>
                <w:sz w:val="20"/>
                <w:szCs w:val="20"/>
              </w:rPr>
              <w:t xml:space="preserve"> Ch. 4 (104-111)</w:t>
            </w:r>
          </w:p>
          <w:p w:rsidR="00F7018D" w:rsidRDefault="00F7018D" w:rsidP="00F7018D">
            <w:pPr>
              <w:jc w:val="center"/>
              <w:rPr>
                <w:rFonts w:ascii="Calibri" w:hAnsi="Calibri"/>
                <w:sz w:val="20"/>
                <w:szCs w:val="20"/>
              </w:rPr>
            </w:pPr>
          </w:p>
          <w:p w:rsidR="003C0FE8" w:rsidRDefault="003C0FE8" w:rsidP="00F7018D">
            <w:pPr>
              <w:jc w:val="center"/>
              <w:rPr>
                <w:rFonts w:ascii="Calibri" w:hAnsi="Calibri"/>
                <w:sz w:val="20"/>
                <w:szCs w:val="20"/>
              </w:rPr>
            </w:pPr>
          </w:p>
          <w:p w:rsidR="003C0FE8" w:rsidRDefault="003C0FE8" w:rsidP="00F7018D">
            <w:pPr>
              <w:jc w:val="center"/>
              <w:rPr>
                <w:rFonts w:ascii="Calibri" w:hAnsi="Calibri"/>
                <w:sz w:val="20"/>
                <w:szCs w:val="20"/>
              </w:rPr>
            </w:pPr>
          </w:p>
          <w:p w:rsidR="003C0FE8" w:rsidRDefault="003C0FE8" w:rsidP="00F7018D">
            <w:pPr>
              <w:jc w:val="center"/>
              <w:rPr>
                <w:rFonts w:ascii="Calibri" w:hAnsi="Calibri"/>
                <w:sz w:val="20"/>
                <w:szCs w:val="20"/>
              </w:rPr>
            </w:pPr>
            <w:r>
              <w:rPr>
                <w:rFonts w:ascii="Calibri" w:hAnsi="Calibri"/>
                <w:sz w:val="20"/>
                <w:szCs w:val="20"/>
              </w:rPr>
              <w:t>Summary Response Due</w:t>
            </w:r>
          </w:p>
          <w:p w:rsidR="003C0FE8" w:rsidRPr="003C0FE8" w:rsidRDefault="003C0FE8" w:rsidP="003C0FE8">
            <w:pPr>
              <w:rPr>
                <w:rFonts w:ascii="Calibri" w:hAnsi="Calibri"/>
                <w:sz w:val="20"/>
                <w:szCs w:val="20"/>
              </w:rPr>
            </w:pPr>
          </w:p>
          <w:p w:rsidR="003C0FE8" w:rsidRPr="003C0FE8" w:rsidRDefault="001739D9" w:rsidP="003C0FE8">
            <w:pPr>
              <w:rPr>
                <w:rFonts w:ascii="Calibri" w:hAnsi="Calibri"/>
                <w:sz w:val="20"/>
                <w:szCs w:val="20"/>
              </w:rPr>
            </w:pPr>
            <w:r>
              <w:rPr>
                <w:rFonts w:ascii="Calibri" w:hAnsi="Calibri"/>
                <w:sz w:val="20"/>
                <w:szCs w:val="20"/>
              </w:rPr>
              <w:t xml:space="preserve">                             Writing Center in-class Presentation</w:t>
            </w:r>
          </w:p>
        </w:tc>
        <w:tc>
          <w:tcPr>
            <w:tcW w:w="2579" w:type="dxa"/>
            <w:tcBorders>
              <w:top w:val="single" w:sz="4" w:space="0" w:color="auto"/>
              <w:left w:val="single" w:sz="4" w:space="0" w:color="auto"/>
              <w:bottom w:val="single" w:sz="4" w:space="0" w:color="auto"/>
              <w:right w:val="single" w:sz="4" w:space="0" w:color="auto"/>
            </w:tcBorders>
          </w:tcPr>
          <w:p w:rsidR="00F7018D"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B0620F" w:rsidRPr="000113D9">
              <w:rPr>
                <w:rFonts w:asciiTheme="minorHAnsi" w:hAnsiTheme="minorHAnsi"/>
                <w:b/>
                <w:sz w:val="20"/>
                <w:szCs w:val="20"/>
              </w:rPr>
              <w:t>#3:</w:t>
            </w:r>
            <w:r w:rsidR="00186828" w:rsidRPr="000113D9">
              <w:rPr>
                <w:rFonts w:asciiTheme="minorHAnsi" w:hAnsiTheme="minorHAnsi"/>
                <w:sz w:val="20"/>
                <w:szCs w:val="20"/>
              </w:rPr>
              <w:t xml:space="preserve"> </w:t>
            </w:r>
            <w:r w:rsidR="00AA0960" w:rsidRPr="000113D9">
              <w:rPr>
                <w:rFonts w:asciiTheme="minorHAnsi" w:hAnsiTheme="minorHAnsi"/>
                <w:sz w:val="20"/>
                <w:szCs w:val="20"/>
              </w:rPr>
              <w:t>Select the issue that you plan to write your papers on this semester (you may use one of the issues that you have already explored in the first two summary responses for this assignment). After applying the Twelve Tests of an Arguable Issue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pg. 36) to the issue and being able to answer “yes” to all twelve, draft a response to invention questions 2-4 in the Issue Proposal assignment for the issue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pg. P51-P52).</w:t>
            </w:r>
          </w:p>
          <w:p w:rsidR="00186828" w:rsidRPr="00DF6518" w:rsidRDefault="00186828" w:rsidP="000113D9">
            <w:pPr>
              <w:rPr>
                <w:rFonts w:asciiTheme="minorHAnsi" w:hAnsiTheme="minorHAnsi"/>
                <w:sz w:val="20"/>
                <w:szCs w:val="20"/>
              </w:rPr>
            </w:pPr>
          </w:p>
          <w:p w:rsidR="00186828" w:rsidRPr="007E6959" w:rsidRDefault="00186828" w:rsidP="000113D9">
            <w:pPr>
              <w:ind w:left="360"/>
              <w:rPr>
                <w:rFonts w:asciiTheme="minorHAnsi" w:hAnsiTheme="minorHAnsi"/>
                <w:sz w:val="20"/>
                <w:szCs w:val="20"/>
              </w:rPr>
            </w:pPr>
          </w:p>
        </w:tc>
      </w:tr>
      <w:tr w:rsidR="000B059B" w:rsidRPr="00FE7557" w:rsidTr="003C0FE8">
        <w:tc>
          <w:tcPr>
            <w:tcW w:w="0" w:type="auto"/>
            <w:tcBorders>
              <w:top w:val="single" w:sz="4" w:space="0" w:color="auto"/>
              <w:left w:val="single" w:sz="4" w:space="0" w:color="auto"/>
              <w:bottom w:val="single" w:sz="4" w:space="0" w:color="auto"/>
              <w:right w:val="single" w:sz="4" w:space="0" w:color="auto"/>
            </w:tcBorders>
          </w:tcPr>
          <w:p w:rsidR="00F7018D" w:rsidRPr="00FE7557" w:rsidRDefault="001739D9">
            <w:pPr>
              <w:jc w:val="center"/>
              <w:rPr>
                <w:rFonts w:ascii="Calibri" w:hAnsi="Calibri"/>
                <w:b/>
                <w:sz w:val="20"/>
                <w:szCs w:val="20"/>
              </w:rPr>
            </w:pPr>
            <w:r>
              <w:rPr>
                <w:rFonts w:ascii="Calibri" w:hAnsi="Calibri"/>
                <w:b/>
                <w:sz w:val="20"/>
                <w:szCs w:val="20"/>
              </w:rPr>
              <w:t>6</w:t>
            </w:r>
          </w:p>
        </w:tc>
        <w:tc>
          <w:tcPr>
            <w:tcW w:w="1173" w:type="dxa"/>
            <w:tcBorders>
              <w:top w:val="single" w:sz="4" w:space="0" w:color="auto"/>
              <w:left w:val="single" w:sz="4" w:space="0" w:color="auto"/>
              <w:bottom w:val="single" w:sz="4" w:space="0" w:color="auto"/>
              <w:right w:val="single" w:sz="4" w:space="0" w:color="auto"/>
            </w:tcBorders>
          </w:tcPr>
          <w:p w:rsidR="00F7018D" w:rsidRDefault="003C0FE8" w:rsidP="00690827">
            <w:pPr>
              <w:jc w:val="center"/>
              <w:rPr>
                <w:rFonts w:ascii="Calibri" w:hAnsi="Calibri"/>
                <w:sz w:val="20"/>
                <w:szCs w:val="20"/>
              </w:rPr>
            </w:pPr>
            <w:r>
              <w:rPr>
                <w:rFonts w:ascii="Calibri" w:hAnsi="Calibri"/>
                <w:sz w:val="20"/>
                <w:szCs w:val="20"/>
              </w:rPr>
              <w:t>Monday</w:t>
            </w:r>
          </w:p>
          <w:p w:rsidR="003C0FE8" w:rsidRDefault="003C0FE8" w:rsidP="00690827">
            <w:pPr>
              <w:jc w:val="center"/>
              <w:rPr>
                <w:rFonts w:ascii="Calibri" w:hAnsi="Calibri"/>
                <w:sz w:val="20"/>
                <w:szCs w:val="20"/>
              </w:rPr>
            </w:pPr>
            <w:r>
              <w:rPr>
                <w:rFonts w:ascii="Calibri" w:hAnsi="Calibri"/>
                <w:sz w:val="20"/>
                <w:szCs w:val="20"/>
              </w:rPr>
              <w:t>9/26</w:t>
            </w:r>
          </w:p>
          <w:p w:rsidR="00F7018D" w:rsidRPr="00FE7557" w:rsidRDefault="00F7018D" w:rsidP="00227A49">
            <w:pPr>
              <w:jc w:val="center"/>
              <w:rPr>
                <w:rFonts w:ascii="Calibri" w:hAnsi="Calibri"/>
                <w:sz w:val="20"/>
                <w:szCs w:val="20"/>
              </w:rPr>
            </w:pPr>
          </w:p>
        </w:tc>
        <w:tc>
          <w:tcPr>
            <w:tcW w:w="4903" w:type="dxa"/>
            <w:tcBorders>
              <w:top w:val="single" w:sz="4" w:space="0" w:color="auto"/>
              <w:left w:val="single" w:sz="4" w:space="0" w:color="auto"/>
              <w:bottom w:val="single" w:sz="4" w:space="0" w:color="auto"/>
              <w:right w:val="single" w:sz="4" w:space="0" w:color="auto"/>
            </w:tcBorders>
          </w:tcPr>
          <w:p w:rsidR="00F7018D" w:rsidRDefault="00F7018D" w:rsidP="00227A49">
            <w:pPr>
              <w:jc w:val="center"/>
              <w:rPr>
                <w:rFonts w:ascii="Calibri" w:hAnsi="Calibri"/>
                <w:b/>
                <w:sz w:val="20"/>
                <w:szCs w:val="20"/>
              </w:rPr>
            </w:pPr>
            <w:r>
              <w:rPr>
                <w:rFonts w:ascii="Calibri" w:hAnsi="Calibri"/>
                <w:b/>
                <w:sz w:val="20"/>
                <w:szCs w:val="20"/>
              </w:rPr>
              <w:t>Census Date:</w:t>
            </w:r>
          </w:p>
          <w:p w:rsidR="00F7018D" w:rsidRDefault="00F7018D" w:rsidP="00227A49">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rsidR="00F7018D" w:rsidRPr="00FE7557" w:rsidRDefault="00F7018D" w:rsidP="00227A49">
            <w:pPr>
              <w:jc w:val="center"/>
              <w:rPr>
                <w:rFonts w:ascii="Calibri" w:hAnsi="Calibri"/>
                <w:sz w:val="20"/>
                <w:szCs w:val="20"/>
              </w:rPr>
            </w:pPr>
          </w:p>
        </w:tc>
        <w:tc>
          <w:tcPr>
            <w:tcW w:w="2579" w:type="dxa"/>
            <w:tcBorders>
              <w:top w:val="single" w:sz="4" w:space="0" w:color="auto"/>
              <w:left w:val="single" w:sz="4" w:space="0" w:color="auto"/>
              <w:bottom w:val="single" w:sz="4" w:space="0" w:color="auto"/>
              <w:right w:val="single" w:sz="4" w:space="0" w:color="auto"/>
            </w:tcBorders>
          </w:tcPr>
          <w:p w:rsidR="00F7018D" w:rsidRPr="000113D9" w:rsidRDefault="00F7018D" w:rsidP="000113D9">
            <w:pPr>
              <w:ind w:left="360"/>
              <w:rPr>
                <w:rFonts w:asciiTheme="minorHAnsi" w:hAnsiTheme="minorHAnsi"/>
                <w:b/>
                <w:sz w:val="20"/>
                <w:szCs w:val="20"/>
              </w:rPr>
            </w:pPr>
          </w:p>
        </w:tc>
      </w:tr>
      <w:tr w:rsidR="000B059B" w:rsidRPr="00FE7557" w:rsidTr="003C0FE8">
        <w:tc>
          <w:tcPr>
            <w:tcW w:w="0" w:type="auto"/>
            <w:tcBorders>
              <w:top w:val="single" w:sz="4" w:space="0" w:color="auto"/>
              <w:left w:val="single" w:sz="4" w:space="0" w:color="auto"/>
              <w:bottom w:val="single" w:sz="4" w:space="0" w:color="auto"/>
              <w:right w:val="single" w:sz="4" w:space="0" w:color="auto"/>
            </w:tcBorders>
          </w:tcPr>
          <w:p w:rsidR="00F7018D" w:rsidRPr="00FE7557" w:rsidRDefault="001739D9" w:rsidP="001739D9">
            <w:pPr>
              <w:rPr>
                <w:rFonts w:ascii="Calibri" w:hAnsi="Calibri" w:cs="Arial"/>
                <w:b/>
                <w:sz w:val="20"/>
                <w:szCs w:val="20"/>
              </w:rPr>
            </w:pPr>
            <w:r>
              <w:rPr>
                <w:rFonts w:ascii="Calibri" w:hAnsi="Calibri" w:cs="Arial"/>
                <w:b/>
                <w:sz w:val="20"/>
                <w:szCs w:val="20"/>
              </w:rPr>
              <w:t xml:space="preserve">    6</w:t>
            </w:r>
          </w:p>
        </w:tc>
        <w:tc>
          <w:tcPr>
            <w:tcW w:w="1173" w:type="dxa"/>
            <w:tcBorders>
              <w:top w:val="single" w:sz="4" w:space="0" w:color="auto"/>
              <w:left w:val="single" w:sz="4" w:space="0" w:color="auto"/>
              <w:bottom w:val="single" w:sz="4" w:space="0" w:color="auto"/>
              <w:right w:val="single" w:sz="4" w:space="0" w:color="auto"/>
            </w:tcBorders>
          </w:tcPr>
          <w:p w:rsidR="00F7018D" w:rsidRDefault="001739D9" w:rsidP="00421C39">
            <w:pPr>
              <w:jc w:val="center"/>
              <w:rPr>
                <w:rFonts w:ascii="Calibri" w:hAnsi="Calibri"/>
                <w:sz w:val="20"/>
                <w:szCs w:val="20"/>
              </w:rPr>
            </w:pPr>
            <w:r>
              <w:rPr>
                <w:rFonts w:ascii="Calibri" w:hAnsi="Calibri"/>
                <w:sz w:val="20"/>
                <w:szCs w:val="20"/>
              </w:rPr>
              <w:t>9/26</w:t>
            </w:r>
          </w:p>
          <w:p w:rsidR="001739D9" w:rsidRDefault="001739D9" w:rsidP="00421C39">
            <w:pPr>
              <w:jc w:val="center"/>
              <w:rPr>
                <w:rFonts w:ascii="Calibri" w:hAnsi="Calibri"/>
                <w:sz w:val="20"/>
                <w:szCs w:val="20"/>
              </w:rPr>
            </w:pPr>
          </w:p>
          <w:p w:rsidR="001739D9" w:rsidRDefault="001739D9" w:rsidP="00421C39">
            <w:pPr>
              <w:jc w:val="center"/>
              <w:rPr>
                <w:rFonts w:ascii="Calibri" w:hAnsi="Calibri"/>
                <w:sz w:val="20"/>
                <w:szCs w:val="20"/>
              </w:rPr>
            </w:pPr>
            <w:r>
              <w:rPr>
                <w:rFonts w:ascii="Calibri" w:hAnsi="Calibri"/>
                <w:sz w:val="20"/>
                <w:szCs w:val="20"/>
              </w:rPr>
              <w:t>Wednesday</w:t>
            </w:r>
          </w:p>
          <w:p w:rsidR="001739D9" w:rsidRDefault="001739D9" w:rsidP="00421C39">
            <w:pPr>
              <w:jc w:val="center"/>
              <w:rPr>
                <w:rFonts w:ascii="Calibri" w:hAnsi="Calibri"/>
                <w:sz w:val="20"/>
                <w:szCs w:val="20"/>
              </w:rPr>
            </w:pPr>
            <w:r>
              <w:rPr>
                <w:rFonts w:ascii="Calibri" w:hAnsi="Calibri"/>
                <w:sz w:val="20"/>
                <w:szCs w:val="20"/>
              </w:rPr>
              <w:t>9/28</w:t>
            </w:r>
          </w:p>
          <w:p w:rsidR="001739D9" w:rsidRDefault="001739D9" w:rsidP="00421C39">
            <w:pPr>
              <w:jc w:val="center"/>
              <w:rPr>
                <w:rFonts w:ascii="Calibri" w:hAnsi="Calibri"/>
                <w:sz w:val="20"/>
                <w:szCs w:val="20"/>
              </w:rPr>
            </w:pPr>
          </w:p>
          <w:p w:rsidR="001739D9" w:rsidRDefault="001739D9" w:rsidP="00421C39">
            <w:pPr>
              <w:jc w:val="center"/>
              <w:rPr>
                <w:rFonts w:ascii="Calibri" w:hAnsi="Calibri"/>
                <w:sz w:val="20"/>
                <w:szCs w:val="20"/>
              </w:rPr>
            </w:pPr>
            <w:r>
              <w:rPr>
                <w:rFonts w:ascii="Calibri" w:hAnsi="Calibri"/>
                <w:sz w:val="20"/>
                <w:szCs w:val="20"/>
              </w:rPr>
              <w:t>Friday</w:t>
            </w:r>
          </w:p>
          <w:p w:rsidR="001739D9" w:rsidRPr="00FE7557" w:rsidRDefault="001739D9" w:rsidP="00421C39">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F7018D" w:rsidRDefault="00F7018D" w:rsidP="00227A49">
            <w:pPr>
              <w:jc w:val="center"/>
              <w:rPr>
                <w:rFonts w:ascii="Calibri" w:hAnsi="Calibri"/>
                <w:sz w:val="20"/>
                <w:szCs w:val="20"/>
              </w:rPr>
            </w:pPr>
            <w:r>
              <w:rPr>
                <w:rFonts w:ascii="Calibri" w:hAnsi="Calibri"/>
                <w:sz w:val="20"/>
                <w:szCs w:val="20"/>
              </w:rPr>
              <w:t>Discuss Current Issues / Review and Discuss Sample IP</w:t>
            </w:r>
            <w:r w:rsidR="00186828">
              <w:rPr>
                <w:rFonts w:ascii="Calibri" w:hAnsi="Calibri"/>
                <w:sz w:val="20"/>
                <w:szCs w:val="20"/>
              </w:rPr>
              <w:t xml:space="preserve"> / Academic Dishonesty</w:t>
            </w:r>
          </w:p>
          <w:p w:rsidR="00F7018D" w:rsidRPr="00FE7557" w:rsidRDefault="00F7018D" w:rsidP="00227A49">
            <w:pPr>
              <w:jc w:val="center"/>
              <w:rPr>
                <w:rFonts w:ascii="Calibri" w:hAnsi="Calibri"/>
                <w:sz w:val="20"/>
                <w:szCs w:val="20"/>
              </w:rPr>
            </w:pPr>
          </w:p>
          <w:p w:rsidR="00F7018D" w:rsidRPr="00FE7557" w:rsidRDefault="00F7018D" w:rsidP="00227A4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sidR="00CA6EB9">
              <w:rPr>
                <w:rFonts w:ascii="Calibri" w:hAnsi="Calibri"/>
                <w:sz w:val="20"/>
                <w:szCs w:val="20"/>
              </w:rPr>
              <w:t xml:space="preserve"> pp. P55-P56</w:t>
            </w:r>
          </w:p>
          <w:p w:rsidR="00F7018D" w:rsidRDefault="00F7018D" w:rsidP="00227A49">
            <w:pPr>
              <w:jc w:val="center"/>
              <w:rPr>
                <w:rFonts w:ascii="Calibri" w:hAnsi="Calibri" w:cs="Arial"/>
                <w:b/>
                <w:sz w:val="20"/>
                <w:szCs w:val="20"/>
              </w:rPr>
            </w:pPr>
          </w:p>
          <w:p w:rsidR="00186828" w:rsidRPr="007E6959" w:rsidRDefault="00186828" w:rsidP="00227A49">
            <w:pPr>
              <w:jc w:val="center"/>
              <w:rPr>
                <w:rFonts w:ascii="Calibri" w:hAnsi="Calibri" w:cs="Arial"/>
                <w:color w:val="FF0000"/>
                <w:sz w:val="20"/>
                <w:szCs w:val="20"/>
              </w:rPr>
            </w:pPr>
            <w:r w:rsidRPr="007E6959">
              <w:rPr>
                <w:rFonts w:ascii="Calibri" w:hAnsi="Calibri" w:cs="Arial"/>
                <w:color w:val="FF0000"/>
                <w:sz w:val="20"/>
                <w:szCs w:val="20"/>
              </w:rPr>
              <w:t>[In-class Plagiarism Activity available on Blackboard FYC page.]</w:t>
            </w:r>
          </w:p>
          <w:p w:rsidR="00186828" w:rsidRPr="00FE7557" w:rsidRDefault="00186828" w:rsidP="00227A49">
            <w:pPr>
              <w:jc w:val="center"/>
              <w:rPr>
                <w:rFonts w:ascii="Calibri" w:hAnsi="Calibri" w:cs="Arial"/>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F7018D" w:rsidRPr="000113D9" w:rsidRDefault="00F7018D" w:rsidP="000113D9">
            <w:pPr>
              <w:ind w:left="360"/>
              <w:rPr>
                <w:rFonts w:asciiTheme="minorHAnsi" w:hAnsiTheme="minorHAnsi"/>
                <w:sz w:val="20"/>
                <w:szCs w:val="20"/>
              </w:rPr>
            </w:pPr>
          </w:p>
        </w:tc>
      </w:tr>
      <w:tr w:rsidR="000B059B" w:rsidRPr="00FE7557" w:rsidTr="003C0FE8">
        <w:tc>
          <w:tcPr>
            <w:tcW w:w="0" w:type="auto"/>
            <w:tcBorders>
              <w:top w:val="single" w:sz="4" w:space="0" w:color="auto"/>
              <w:left w:val="single" w:sz="4" w:space="0" w:color="auto"/>
              <w:bottom w:val="single" w:sz="4" w:space="0" w:color="auto"/>
              <w:right w:val="single" w:sz="4" w:space="0" w:color="auto"/>
            </w:tcBorders>
          </w:tcPr>
          <w:p w:rsidR="00F7018D" w:rsidRPr="00FE7557" w:rsidRDefault="001739D9" w:rsidP="00690827">
            <w:pPr>
              <w:jc w:val="center"/>
              <w:rPr>
                <w:rFonts w:ascii="Calibri" w:hAnsi="Calibri" w:cs="Arial"/>
                <w:b/>
                <w:sz w:val="20"/>
                <w:szCs w:val="20"/>
              </w:rPr>
            </w:pPr>
            <w:r>
              <w:rPr>
                <w:rFonts w:ascii="Calibri" w:hAnsi="Calibri"/>
                <w:b/>
                <w:sz w:val="20"/>
                <w:szCs w:val="20"/>
              </w:rPr>
              <w:t>7</w:t>
            </w:r>
          </w:p>
        </w:tc>
        <w:tc>
          <w:tcPr>
            <w:tcW w:w="1173" w:type="dxa"/>
            <w:tcBorders>
              <w:top w:val="single" w:sz="4" w:space="0" w:color="auto"/>
              <w:left w:val="single" w:sz="4" w:space="0" w:color="auto"/>
              <w:bottom w:val="single" w:sz="4" w:space="0" w:color="auto"/>
              <w:right w:val="single" w:sz="4" w:space="0" w:color="auto"/>
            </w:tcBorders>
            <w:hideMark/>
          </w:tcPr>
          <w:p w:rsidR="00F7018D" w:rsidRDefault="001739D9">
            <w:pPr>
              <w:jc w:val="center"/>
              <w:rPr>
                <w:rFonts w:ascii="Calibri" w:hAnsi="Calibri"/>
                <w:sz w:val="20"/>
                <w:szCs w:val="20"/>
              </w:rPr>
            </w:pPr>
            <w:r>
              <w:rPr>
                <w:rFonts w:ascii="Calibri" w:hAnsi="Calibri"/>
                <w:sz w:val="20"/>
                <w:szCs w:val="20"/>
              </w:rPr>
              <w:t>Monday</w:t>
            </w:r>
          </w:p>
          <w:p w:rsidR="001739D9" w:rsidRDefault="001739D9">
            <w:pPr>
              <w:jc w:val="center"/>
              <w:rPr>
                <w:rFonts w:ascii="Calibri" w:hAnsi="Calibri"/>
                <w:sz w:val="20"/>
                <w:szCs w:val="20"/>
              </w:rPr>
            </w:pPr>
            <w:r>
              <w:rPr>
                <w:rFonts w:ascii="Calibri" w:hAnsi="Calibri"/>
                <w:sz w:val="20"/>
                <w:szCs w:val="20"/>
              </w:rPr>
              <w:t>10/3</w:t>
            </w:r>
          </w:p>
          <w:p w:rsidR="001739D9" w:rsidRDefault="001739D9">
            <w:pPr>
              <w:jc w:val="center"/>
              <w:rPr>
                <w:rFonts w:ascii="Calibri" w:hAnsi="Calibri"/>
                <w:sz w:val="20"/>
                <w:szCs w:val="20"/>
              </w:rPr>
            </w:pPr>
          </w:p>
          <w:p w:rsidR="001739D9" w:rsidRDefault="001739D9">
            <w:pPr>
              <w:jc w:val="center"/>
              <w:rPr>
                <w:rFonts w:ascii="Calibri" w:hAnsi="Calibri"/>
                <w:sz w:val="20"/>
                <w:szCs w:val="20"/>
              </w:rPr>
            </w:pPr>
            <w:r>
              <w:rPr>
                <w:rFonts w:ascii="Calibri" w:hAnsi="Calibri"/>
                <w:sz w:val="20"/>
                <w:szCs w:val="20"/>
              </w:rPr>
              <w:t>Wednesday</w:t>
            </w:r>
          </w:p>
          <w:p w:rsidR="001739D9" w:rsidRDefault="001739D9">
            <w:pPr>
              <w:jc w:val="center"/>
              <w:rPr>
                <w:rFonts w:ascii="Calibri" w:hAnsi="Calibri"/>
                <w:sz w:val="20"/>
                <w:szCs w:val="20"/>
              </w:rPr>
            </w:pPr>
            <w:r>
              <w:rPr>
                <w:rFonts w:ascii="Calibri" w:hAnsi="Calibri"/>
                <w:sz w:val="20"/>
                <w:szCs w:val="20"/>
              </w:rPr>
              <w:t>10/5</w:t>
            </w:r>
          </w:p>
          <w:p w:rsidR="001739D9" w:rsidRDefault="001739D9">
            <w:pPr>
              <w:jc w:val="center"/>
              <w:rPr>
                <w:rFonts w:ascii="Calibri" w:hAnsi="Calibri"/>
                <w:sz w:val="20"/>
                <w:szCs w:val="20"/>
              </w:rPr>
            </w:pPr>
          </w:p>
          <w:p w:rsidR="001739D9" w:rsidRDefault="001739D9">
            <w:pPr>
              <w:jc w:val="center"/>
              <w:rPr>
                <w:rFonts w:ascii="Calibri" w:hAnsi="Calibri"/>
                <w:sz w:val="20"/>
                <w:szCs w:val="20"/>
              </w:rPr>
            </w:pPr>
          </w:p>
          <w:p w:rsidR="001739D9" w:rsidRDefault="001739D9">
            <w:pPr>
              <w:jc w:val="center"/>
              <w:rPr>
                <w:rFonts w:ascii="Calibri" w:hAnsi="Calibri"/>
                <w:sz w:val="20"/>
                <w:szCs w:val="20"/>
              </w:rPr>
            </w:pPr>
          </w:p>
          <w:p w:rsidR="001739D9" w:rsidRDefault="001739D9">
            <w:pPr>
              <w:jc w:val="center"/>
              <w:rPr>
                <w:rFonts w:ascii="Calibri" w:hAnsi="Calibri"/>
                <w:sz w:val="20"/>
                <w:szCs w:val="20"/>
              </w:rPr>
            </w:pPr>
          </w:p>
          <w:p w:rsidR="001739D9" w:rsidRDefault="001739D9">
            <w:pPr>
              <w:jc w:val="center"/>
              <w:rPr>
                <w:rFonts w:ascii="Calibri" w:hAnsi="Calibri"/>
                <w:sz w:val="20"/>
                <w:szCs w:val="20"/>
              </w:rPr>
            </w:pPr>
            <w:r>
              <w:rPr>
                <w:rFonts w:ascii="Calibri" w:hAnsi="Calibri"/>
                <w:sz w:val="20"/>
                <w:szCs w:val="20"/>
              </w:rPr>
              <w:t xml:space="preserve">Friday </w:t>
            </w:r>
          </w:p>
          <w:p w:rsidR="001739D9" w:rsidRPr="00C02EAD" w:rsidRDefault="001739D9">
            <w:pPr>
              <w:jc w:val="center"/>
              <w:rPr>
                <w:rFonts w:ascii="Calibri" w:hAnsi="Calibri" w:cs="Arial"/>
                <w:sz w:val="20"/>
                <w:szCs w:val="20"/>
              </w:rPr>
            </w:pPr>
            <w:r>
              <w:rPr>
                <w:rFonts w:ascii="Calibri" w:hAnsi="Calibri"/>
                <w:sz w:val="20"/>
                <w:szCs w:val="20"/>
              </w:rPr>
              <w:t>10/7</w:t>
            </w:r>
          </w:p>
        </w:tc>
        <w:tc>
          <w:tcPr>
            <w:tcW w:w="4903" w:type="dxa"/>
            <w:tcBorders>
              <w:top w:val="single" w:sz="4" w:space="0" w:color="auto"/>
              <w:left w:val="single" w:sz="4" w:space="0" w:color="auto"/>
              <w:bottom w:val="single" w:sz="4" w:space="0" w:color="auto"/>
              <w:right w:val="single" w:sz="4" w:space="0" w:color="auto"/>
            </w:tcBorders>
          </w:tcPr>
          <w:p w:rsidR="006B3604" w:rsidRPr="00C02EAD" w:rsidRDefault="00E44D72" w:rsidP="006B3604">
            <w:pPr>
              <w:jc w:val="center"/>
              <w:rPr>
                <w:rFonts w:ascii="Calibri" w:hAnsi="Calibri" w:cs="Arial"/>
                <w:sz w:val="20"/>
                <w:szCs w:val="20"/>
              </w:rPr>
            </w:pPr>
            <w:r>
              <w:rPr>
                <w:rFonts w:ascii="Calibri" w:hAnsi="Calibri" w:cs="Arial"/>
                <w:sz w:val="20"/>
                <w:szCs w:val="20"/>
              </w:rPr>
              <w:lastRenderedPageBreak/>
              <w:t>MLA Citation</w:t>
            </w:r>
            <w:r w:rsidR="006B3604">
              <w:rPr>
                <w:rFonts w:ascii="Calibri" w:hAnsi="Calibri" w:cs="Arial"/>
                <w:sz w:val="20"/>
                <w:szCs w:val="20"/>
              </w:rPr>
              <w:t xml:space="preserve"> / </w:t>
            </w:r>
            <w:r w:rsidR="006B3604" w:rsidRPr="00C02EAD">
              <w:rPr>
                <w:rFonts w:ascii="Calibri" w:hAnsi="Calibri" w:cs="Arial"/>
                <w:sz w:val="20"/>
                <w:szCs w:val="20"/>
              </w:rPr>
              <w:t>Peer Review Workshop</w:t>
            </w:r>
          </w:p>
          <w:p w:rsidR="00E44D72" w:rsidRDefault="00E44D72" w:rsidP="00E44D72">
            <w:pPr>
              <w:jc w:val="center"/>
              <w:rPr>
                <w:rFonts w:ascii="Calibri" w:hAnsi="Calibri" w:cs="Arial"/>
                <w:sz w:val="20"/>
                <w:szCs w:val="20"/>
              </w:rPr>
            </w:pPr>
          </w:p>
          <w:p w:rsidR="00E44D72" w:rsidRDefault="00E44D72" w:rsidP="00E44D72">
            <w:pPr>
              <w:jc w:val="center"/>
              <w:rPr>
                <w:rFonts w:ascii="Calibri" w:hAnsi="Calibri" w:cs="Arial"/>
                <w:sz w:val="20"/>
                <w:szCs w:val="20"/>
              </w:rPr>
            </w:pPr>
            <w:r w:rsidRPr="00C02EAD">
              <w:rPr>
                <w:rFonts w:ascii="Calibri" w:hAnsi="Calibri" w:cs="Arial"/>
                <w:b/>
                <w:sz w:val="20"/>
                <w:szCs w:val="20"/>
              </w:rPr>
              <w:t>Review:</w:t>
            </w:r>
            <w:r w:rsidRPr="00C02EAD">
              <w:rPr>
                <w:rFonts w:ascii="Calibri" w:hAnsi="Calibri" w:cs="Arial"/>
                <w:sz w:val="20"/>
                <w:szCs w:val="20"/>
              </w:rPr>
              <w:t xml:space="preserve"> </w:t>
            </w:r>
            <w:r w:rsidRPr="00C02EAD">
              <w:rPr>
                <w:rFonts w:ascii="Calibri" w:hAnsi="Calibri" w:cs="Arial"/>
                <w:i/>
                <w:sz w:val="20"/>
                <w:szCs w:val="20"/>
              </w:rPr>
              <w:t>FYW</w:t>
            </w:r>
            <w:r w:rsidRPr="00C02EAD">
              <w:rPr>
                <w:rFonts w:ascii="Calibri" w:hAnsi="Calibri" w:cs="Arial"/>
                <w:sz w:val="20"/>
                <w:szCs w:val="20"/>
              </w:rPr>
              <w:t xml:space="preserve"> pp. 369-395</w:t>
            </w:r>
          </w:p>
          <w:p w:rsidR="000113D9" w:rsidRPr="00C02EAD" w:rsidRDefault="000113D9" w:rsidP="00E44D72">
            <w:pPr>
              <w:jc w:val="center"/>
              <w:rPr>
                <w:rFonts w:ascii="Calibri" w:hAnsi="Calibri" w:cs="Arial"/>
                <w:sz w:val="20"/>
                <w:szCs w:val="20"/>
              </w:rPr>
            </w:pPr>
            <w:r>
              <w:rPr>
                <w:rFonts w:ascii="Calibri" w:hAnsi="Calibri" w:cs="Arial"/>
                <w:color w:val="FF0000"/>
                <w:sz w:val="20"/>
                <w:szCs w:val="20"/>
              </w:rPr>
              <w:t xml:space="preserve">(The Peer Review Assignment is located in FYC ORG on Blackboard. This assignment, as a best practice, should be completed as homework and perhaps discussed later </w:t>
            </w:r>
            <w:r>
              <w:rPr>
                <w:rFonts w:ascii="Calibri" w:hAnsi="Calibri" w:cs="Arial"/>
                <w:color w:val="FF0000"/>
                <w:sz w:val="20"/>
                <w:szCs w:val="20"/>
              </w:rPr>
              <w:lastRenderedPageBreak/>
              <w:t>during a class day. If this day is used for the discussion, you might use a previous day to introduce the assignment and assign the partners. You may also wish to move the peer review workshop to a later day, after there has been some in-class writing work on the IP and students have completed the Peer Review Assignment for homework.)</w:t>
            </w:r>
          </w:p>
          <w:p w:rsidR="00F7018D" w:rsidRPr="00C02EAD" w:rsidRDefault="00F7018D" w:rsidP="00E44D72">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F7018D" w:rsidRPr="00DF6518" w:rsidRDefault="000B059B" w:rsidP="00716F01">
            <w:pPr>
              <w:ind w:left="360"/>
              <w:rPr>
                <w:rFonts w:asciiTheme="minorHAnsi" w:hAnsiTheme="minorHAnsi"/>
                <w:sz w:val="20"/>
                <w:szCs w:val="20"/>
              </w:rPr>
            </w:pPr>
            <w:r w:rsidRPr="000113D9">
              <w:rPr>
                <w:rFonts w:asciiTheme="minorHAnsi" w:hAnsiTheme="minorHAnsi"/>
                <w:b/>
                <w:sz w:val="20"/>
                <w:szCs w:val="20"/>
              </w:rPr>
              <w:lastRenderedPageBreak/>
              <w:t>Draft of Issue Proposal</w:t>
            </w:r>
            <w:r w:rsidRPr="000113D9">
              <w:rPr>
                <w:rFonts w:asciiTheme="minorHAnsi" w:hAnsiTheme="minorHAnsi"/>
                <w:sz w:val="20"/>
                <w:szCs w:val="20"/>
              </w:rPr>
              <w:t xml:space="preserve"> (Bring </w:t>
            </w:r>
            <w:r w:rsidRPr="000113D9">
              <w:rPr>
                <w:rFonts w:asciiTheme="minorHAnsi" w:hAnsiTheme="minorHAnsi"/>
                <w:b/>
                <w:sz w:val="20"/>
                <w:szCs w:val="20"/>
              </w:rPr>
              <w:t>two</w:t>
            </w:r>
            <w:r w:rsidR="00716F01">
              <w:rPr>
                <w:rFonts w:asciiTheme="minorHAnsi" w:hAnsiTheme="minorHAnsi"/>
                <w:sz w:val="20"/>
                <w:szCs w:val="20"/>
              </w:rPr>
              <w:t xml:space="preserve"> copies to class</w:t>
            </w:r>
          </w:p>
        </w:tc>
      </w:tr>
      <w:tr w:rsidR="000B059B" w:rsidRPr="00FE7557" w:rsidTr="003C0FE8">
        <w:tc>
          <w:tcPr>
            <w:tcW w:w="0" w:type="auto"/>
            <w:tcBorders>
              <w:top w:val="single" w:sz="4" w:space="0" w:color="auto"/>
              <w:left w:val="single" w:sz="4" w:space="0" w:color="auto"/>
              <w:bottom w:val="single" w:sz="4" w:space="0" w:color="auto"/>
              <w:right w:val="single" w:sz="4" w:space="0" w:color="auto"/>
            </w:tcBorders>
          </w:tcPr>
          <w:p w:rsidR="00F7018D" w:rsidRPr="00FE7557" w:rsidRDefault="001739D9" w:rsidP="00690827">
            <w:pPr>
              <w:jc w:val="center"/>
              <w:rPr>
                <w:rFonts w:ascii="Calibri" w:hAnsi="Calibri" w:cs="Arial"/>
                <w:b/>
                <w:sz w:val="20"/>
                <w:szCs w:val="20"/>
              </w:rPr>
            </w:pPr>
            <w:r>
              <w:rPr>
                <w:rFonts w:ascii="Calibri" w:hAnsi="Calibri"/>
                <w:b/>
                <w:sz w:val="20"/>
                <w:szCs w:val="20"/>
              </w:rPr>
              <w:t>8</w:t>
            </w:r>
          </w:p>
        </w:tc>
        <w:tc>
          <w:tcPr>
            <w:tcW w:w="1173" w:type="dxa"/>
            <w:tcBorders>
              <w:top w:val="single" w:sz="4" w:space="0" w:color="auto"/>
              <w:left w:val="single" w:sz="4" w:space="0" w:color="auto"/>
              <w:bottom w:val="single" w:sz="4" w:space="0" w:color="auto"/>
              <w:right w:val="single" w:sz="4" w:space="0" w:color="auto"/>
            </w:tcBorders>
            <w:hideMark/>
          </w:tcPr>
          <w:p w:rsidR="00F7018D" w:rsidRDefault="001739D9">
            <w:pPr>
              <w:jc w:val="center"/>
              <w:rPr>
                <w:rFonts w:ascii="Calibri" w:hAnsi="Calibri"/>
                <w:sz w:val="20"/>
                <w:szCs w:val="20"/>
              </w:rPr>
            </w:pPr>
            <w:r>
              <w:rPr>
                <w:rFonts w:ascii="Calibri" w:hAnsi="Calibri"/>
                <w:sz w:val="20"/>
                <w:szCs w:val="20"/>
              </w:rPr>
              <w:t>Monday</w:t>
            </w:r>
          </w:p>
          <w:p w:rsidR="001739D9" w:rsidRDefault="001739D9">
            <w:pPr>
              <w:jc w:val="center"/>
              <w:rPr>
                <w:rFonts w:ascii="Calibri" w:hAnsi="Calibri"/>
                <w:sz w:val="20"/>
                <w:szCs w:val="20"/>
              </w:rPr>
            </w:pPr>
            <w:r>
              <w:rPr>
                <w:rFonts w:ascii="Calibri" w:hAnsi="Calibri"/>
                <w:sz w:val="20"/>
                <w:szCs w:val="20"/>
              </w:rPr>
              <w:t>10/10</w:t>
            </w:r>
          </w:p>
          <w:p w:rsidR="00293789" w:rsidRDefault="00293789">
            <w:pPr>
              <w:jc w:val="center"/>
              <w:rPr>
                <w:rFonts w:ascii="Calibri" w:hAnsi="Calibri"/>
                <w:sz w:val="20"/>
                <w:szCs w:val="20"/>
              </w:rPr>
            </w:pPr>
            <w:r>
              <w:rPr>
                <w:rFonts w:ascii="Calibri" w:hAnsi="Calibri"/>
                <w:sz w:val="20"/>
                <w:szCs w:val="20"/>
              </w:rPr>
              <w:t>Wednesday</w:t>
            </w:r>
          </w:p>
          <w:p w:rsidR="00293789" w:rsidRPr="00C02EAD" w:rsidRDefault="00293789">
            <w:pPr>
              <w:jc w:val="center"/>
              <w:rPr>
                <w:rFonts w:ascii="Calibri" w:hAnsi="Calibri" w:cs="Arial"/>
                <w:sz w:val="20"/>
                <w:szCs w:val="20"/>
              </w:rPr>
            </w:pPr>
            <w:r>
              <w:rPr>
                <w:rFonts w:ascii="Calibri" w:hAnsi="Calibri"/>
                <w:sz w:val="20"/>
                <w:szCs w:val="20"/>
              </w:rPr>
              <w:t>10/12</w:t>
            </w: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0113D9">
            <w:pPr>
              <w:jc w:val="center"/>
              <w:rPr>
                <w:rFonts w:ascii="Calibri" w:hAnsi="Calibri" w:cs="Arial"/>
                <w:sz w:val="20"/>
                <w:szCs w:val="20"/>
              </w:rPr>
            </w:pPr>
            <w:r>
              <w:rPr>
                <w:rFonts w:ascii="Calibri" w:hAnsi="Calibri" w:cs="Arial"/>
                <w:sz w:val="20"/>
                <w:szCs w:val="20"/>
              </w:rPr>
              <w:t>IP  Writing Workshop</w:t>
            </w:r>
          </w:p>
          <w:p w:rsidR="000113D9" w:rsidRPr="007870B5"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r>
              <w:rPr>
                <w:rFonts w:ascii="Calibri" w:hAnsi="Calibri" w:cs="Arial"/>
                <w:sz w:val="20"/>
                <w:szCs w:val="20"/>
              </w:rPr>
              <w:t xml:space="preserve"> &amp; 4</w:t>
            </w:r>
          </w:p>
          <w:p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r>
              <w:rPr>
                <w:rFonts w:ascii="Calibri" w:hAnsi="Calibri" w:cs="Arial"/>
                <w:sz w:val="20"/>
                <w:szCs w:val="20"/>
              </w:rPr>
              <w:t xml:space="preserve"> and claim </w:t>
            </w:r>
          </w:p>
          <w:p w:rsidR="00F7018D" w:rsidRDefault="000113D9" w:rsidP="000113D9">
            <w:pPr>
              <w:jc w:val="center"/>
              <w:rPr>
                <w:rFonts w:ascii="Calibri" w:hAnsi="Calibri" w:cs="Arial"/>
                <w:sz w:val="20"/>
                <w:szCs w:val="20"/>
              </w:rPr>
            </w:pPr>
            <w:r>
              <w:rPr>
                <w:rFonts w:ascii="Calibri" w:hAnsi="Calibri" w:cs="Arial"/>
                <w:color w:val="FF0000"/>
                <w:sz w:val="20"/>
                <w:szCs w:val="20"/>
              </w:rPr>
              <w:t>(</w:t>
            </w:r>
            <w:r w:rsidRPr="00E10429">
              <w:rPr>
                <w:rFonts w:ascii="Calibri" w:hAnsi="Calibri" w:cs="Arial"/>
                <w:color w:val="FF0000"/>
                <w:sz w:val="20"/>
                <w:szCs w:val="20"/>
              </w:rPr>
              <w:t>We encourage focused in-class writing days where students complete drafts of essay sections.</w:t>
            </w:r>
            <w:r>
              <w:rPr>
                <w:rFonts w:ascii="Calibri" w:hAnsi="Calibri" w:cs="Arial"/>
                <w:color w:val="FF0000"/>
                <w:sz w:val="20"/>
                <w:szCs w:val="20"/>
              </w:rPr>
              <w:t xml:space="preserve"> Instructors may wish to also conduct conferences to discuss drafts with individual students.)</w:t>
            </w:r>
          </w:p>
          <w:p w:rsidR="00DA0C33" w:rsidRPr="00FE7557" w:rsidRDefault="00DA0C33" w:rsidP="000113D9">
            <w:pP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F7018D" w:rsidRPr="000113D9" w:rsidRDefault="00F7018D" w:rsidP="000113D9">
            <w:pPr>
              <w:ind w:left="360"/>
              <w:rPr>
                <w:rFonts w:asciiTheme="minorHAnsi" w:hAnsiTheme="minorHAnsi"/>
                <w:sz w:val="20"/>
                <w:szCs w:val="20"/>
              </w:rPr>
            </w:pPr>
          </w:p>
        </w:tc>
      </w:tr>
      <w:tr w:rsidR="00CB1443" w:rsidRPr="00FE7557" w:rsidTr="003C0FE8">
        <w:tc>
          <w:tcPr>
            <w:tcW w:w="0" w:type="auto"/>
            <w:tcBorders>
              <w:top w:val="single" w:sz="4" w:space="0" w:color="auto"/>
              <w:left w:val="single" w:sz="4" w:space="0" w:color="auto"/>
              <w:bottom w:val="single" w:sz="4" w:space="0" w:color="auto"/>
              <w:right w:val="single" w:sz="4" w:space="0" w:color="auto"/>
            </w:tcBorders>
          </w:tcPr>
          <w:p w:rsidR="00CB1443" w:rsidRPr="00FE7557" w:rsidRDefault="00CB1443" w:rsidP="00690827">
            <w:pPr>
              <w:jc w:val="center"/>
              <w:rPr>
                <w:rFonts w:ascii="Calibri" w:hAnsi="Calibri" w:cs="Arial"/>
                <w:b/>
                <w:sz w:val="20"/>
                <w:szCs w:val="20"/>
              </w:rPr>
            </w:pPr>
          </w:p>
        </w:tc>
        <w:tc>
          <w:tcPr>
            <w:tcW w:w="1173" w:type="dxa"/>
            <w:tcBorders>
              <w:top w:val="single" w:sz="4" w:space="0" w:color="auto"/>
              <w:left w:val="single" w:sz="4" w:space="0" w:color="auto"/>
              <w:bottom w:val="single" w:sz="4" w:space="0" w:color="auto"/>
              <w:right w:val="single" w:sz="4" w:space="0" w:color="auto"/>
            </w:tcBorders>
          </w:tcPr>
          <w:p w:rsidR="00CB1443" w:rsidRDefault="00293789" w:rsidP="00690827">
            <w:pPr>
              <w:jc w:val="center"/>
              <w:rPr>
                <w:rFonts w:ascii="Calibri" w:hAnsi="Calibri"/>
                <w:sz w:val="20"/>
                <w:szCs w:val="20"/>
              </w:rPr>
            </w:pPr>
            <w:r>
              <w:rPr>
                <w:rFonts w:ascii="Calibri" w:hAnsi="Calibri"/>
                <w:sz w:val="20"/>
                <w:szCs w:val="20"/>
              </w:rPr>
              <w:t>Friday</w:t>
            </w:r>
          </w:p>
          <w:p w:rsidR="00293789" w:rsidRPr="00FE7557" w:rsidRDefault="00293789" w:rsidP="00690827">
            <w:pPr>
              <w:jc w:val="center"/>
              <w:rPr>
                <w:rFonts w:ascii="Calibri" w:hAnsi="Calibri" w:cs="Arial"/>
                <w:sz w:val="20"/>
                <w:szCs w:val="20"/>
              </w:rPr>
            </w:pPr>
            <w:r>
              <w:rPr>
                <w:rFonts w:ascii="Calibri" w:hAnsi="Calibri"/>
                <w:sz w:val="20"/>
                <w:szCs w:val="20"/>
              </w:rPr>
              <w:t>10/14</w:t>
            </w:r>
          </w:p>
        </w:tc>
        <w:tc>
          <w:tcPr>
            <w:tcW w:w="4903" w:type="dxa"/>
            <w:tcBorders>
              <w:top w:val="single" w:sz="4" w:space="0" w:color="auto"/>
              <w:left w:val="single" w:sz="4" w:space="0" w:color="auto"/>
              <w:bottom w:val="single" w:sz="4" w:space="0" w:color="auto"/>
              <w:right w:val="single" w:sz="4" w:space="0" w:color="auto"/>
            </w:tcBorders>
          </w:tcPr>
          <w:p w:rsidR="000113D9" w:rsidRPr="007870B5" w:rsidRDefault="000113D9" w:rsidP="000113D9">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rsidR="000113D9" w:rsidRPr="007870B5"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r>
              <w:rPr>
                <w:rFonts w:ascii="Calibri" w:hAnsi="Calibri" w:cs="Arial"/>
                <w:sz w:val="20"/>
                <w:szCs w:val="20"/>
              </w:rPr>
              <w:t xml:space="preserve"> </w:t>
            </w:r>
          </w:p>
          <w:p w:rsidR="00414287" w:rsidRPr="000113D9"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rsidR="00DA0C33" w:rsidRPr="00C02EAD" w:rsidRDefault="00DA0C33" w:rsidP="00690827">
            <w:pPr>
              <w:jc w:val="center"/>
              <w:rPr>
                <w:rFonts w:ascii="Calibri" w:hAnsi="Calibri"/>
                <w:sz w:val="20"/>
                <w:szCs w:val="20"/>
              </w:rPr>
            </w:pPr>
          </w:p>
        </w:tc>
        <w:tc>
          <w:tcPr>
            <w:tcW w:w="2579" w:type="dxa"/>
            <w:tcBorders>
              <w:top w:val="single" w:sz="4" w:space="0" w:color="auto"/>
              <w:left w:val="single" w:sz="4" w:space="0" w:color="auto"/>
              <w:bottom w:val="single" w:sz="4" w:space="0" w:color="auto"/>
              <w:right w:val="single" w:sz="4" w:space="0" w:color="auto"/>
            </w:tcBorders>
          </w:tcPr>
          <w:p w:rsidR="00CB1443" w:rsidRPr="000113D9" w:rsidRDefault="00CB1443" w:rsidP="000113D9">
            <w:pPr>
              <w:ind w:left="360"/>
              <w:rPr>
                <w:rFonts w:asciiTheme="minorHAnsi" w:hAnsiTheme="minorHAnsi"/>
                <w:b/>
                <w:sz w:val="22"/>
                <w:szCs w:val="22"/>
              </w:rPr>
            </w:pPr>
          </w:p>
        </w:tc>
      </w:tr>
      <w:tr w:rsidR="0012284A" w:rsidRPr="00FE7557" w:rsidTr="003C0FE8">
        <w:tc>
          <w:tcPr>
            <w:tcW w:w="0" w:type="auto"/>
            <w:tcBorders>
              <w:top w:val="single" w:sz="4" w:space="0" w:color="auto"/>
              <w:left w:val="single" w:sz="4" w:space="0" w:color="auto"/>
              <w:bottom w:val="single" w:sz="4" w:space="0" w:color="auto"/>
              <w:right w:val="single" w:sz="4" w:space="0" w:color="auto"/>
            </w:tcBorders>
          </w:tcPr>
          <w:p w:rsidR="0012284A" w:rsidRPr="00FE7557" w:rsidRDefault="00293789" w:rsidP="00690827">
            <w:pPr>
              <w:jc w:val="center"/>
              <w:rPr>
                <w:rFonts w:ascii="Calibri" w:hAnsi="Calibri" w:cs="Arial"/>
                <w:b/>
                <w:sz w:val="20"/>
                <w:szCs w:val="20"/>
              </w:rPr>
            </w:pPr>
            <w:r>
              <w:rPr>
                <w:rFonts w:ascii="Calibri" w:hAnsi="Calibri" w:cs="Arial"/>
                <w:b/>
                <w:sz w:val="20"/>
                <w:szCs w:val="20"/>
              </w:rPr>
              <w:t>9</w:t>
            </w:r>
          </w:p>
        </w:tc>
        <w:tc>
          <w:tcPr>
            <w:tcW w:w="1173" w:type="dxa"/>
            <w:tcBorders>
              <w:top w:val="single" w:sz="4" w:space="0" w:color="auto"/>
              <w:left w:val="single" w:sz="4" w:space="0" w:color="auto"/>
              <w:bottom w:val="single" w:sz="4" w:space="0" w:color="auto"/>
              <w:right w:val="single" w:sz="4" w:space="0" w:color="auto"/>
            </w:tcBorders>
          </w:tcPr>
          <w:p w:rsidR="0012284A" w:rsidRDefault="00293789" w:rsidP="00690827">
            <w:pPr>
              <w:jc w:val="center"/>
              <w:rPr>
                <w:rFonts w:ascii="Calibri" w:hAnsi="Calibri" w:cs="Arial"/>
                <w:sz w:val="20"/>
                <w:szCs w:val="20"/>
              </w:rPr>
            </w:pPr>
            <w:r>
              <w:rPr>
                <w:rFonts w:ascii="Calibri" w:hAnsi="Calibri" w:cs="Arial"/>
                <w:sz w:val="20"/>
                <w:szCs w:val="20"/>
              </w:rPr>
              <w:t>Monday</w:t>
            </w:r>
          </w:p>
          <w:p w:rsidR="00293789" w:rsidRDefault="00293789" w:rsidP="00690827">
            <w:pPr>
              <w:jc w:val="center"/>
              <w:rPr>
                <w:rFonts w:ascii="Calibri" w:hAnsi="Calibri" w:cs="Arial"/>
                <w:sz w:val="20"/>
                <w:szCs w:val="20"/>
              </w:rPr>
            </w:pPr>
            <w:r>
              <w:rPr>
                <w:rFonts w:ascii="Calibri" w:hAnsi="Calibri" w:cs="Arial"/>
                <w:sz w:val="20"/>
                <w:szCs w:val="20"/>
              </w:rPr>
              <w:t>10/17</w:t>
            </w:r>
          </w:p>
          <w:p w:rsidR="00293789" w:rsidRDefault="00293789" w:rsidP="00690827">
            <w:pPr>
              <w:jc w:val="center"/>
              <w:rPr>
                <w:rFonts w:ascii="Calibri" w:hAnsi="Calibri" w:cs="Arial"/>
                <w:sz w:val="20"/>
                <w:szCs w:val="20"/>
              </w:rPr>
            </w:pPr>
          </w:p>
          <w:p w:rsidR="00293789" w:rsidRDefault="00293789" w:rsidP="00690827">
            <w:pPr>
              <w:jc w:val="center"/>
              <w:rPr>
                <w:rFonts w:ascii="Calibri" w:hAnsi="Calibri" w:cs="Arial"/>
                <w:sz w:val="20"/>
                <w:szCs w:val="20"/>
              </w:rPr>
            </w:pPr>
          </w:p>
          <w:p w:rsidR="00293789" w:rsidRDefault="00293789" w:rsidP="00690827">
            <w:pPr>
              <w:jc w:val="center"/>
              <w:rPr>
                <w:rFonts w:ascii="Calibri" w:hAnsi="Calibri" w:cs="Arial"/>
                <w:sz w:val="20"/>
                <w:szCs w:val="20"/>
              </w:rPr>
            </w:pPr>
            <w:r>
              <w:rPr>
                <w:rFonts w:ascii="Calibri" w:hAnsi="Calibri" w:cs="Arial"/>
                <w:sz w:val="20"/>
                <w:szCs w:val="20"/>
              </w:rPr>
              <w:t>Wednesday</w:t>
            </w:r>
          </w:p>
          <w:p w:rsidR="00293789" w:rsidRPr="00FE7557" w:rsidRDefault="00293789" w:rsidP="00690827">
            <w:pPr>
              <w:jc w:val="center"/>
              <w:rPr>
                <w:rFonts w:ascii="Calibri" w:hAnsi="Calibri" w:cs="Arial"/>
                <w:sz w:val="20"/>
                <w:szCs w:val="20"/>
              </w:rPr>
            </w:pPr>
            <w:r>
              <w:rPr>
                <w:rFonts w:ascii="Calibri" w:hAnsi="Calibri" w:cs="Arial"/>
                <w:sz w:val="20"/>
                <w:szCs w:val="20"/>
              </w:rPr>
              <w:t>10/19</w:t>
            </w:r>
          </w:p>
        </w:tc>
        <w:tc>
          <w:tcPr>
            <w:tcW w:w="4903" w:type="dxa"/>
            <w:tcBorders>
              <w:top w:val="single" w:sz="4" w:space="0" w:color="auto"/>
              <w:left w:val="single" w:sz="4" w:space="0" w:color="auto"/>
              <w:bottom w:val="single" w:sz="4" w:space="0" w:color="auto"/>
              <w:right w:val="single" w:sz="4" w:space="0" w:color="auto"/>
            </w:tcBorders>
          </w:tcPr>
          <w:p w:rsidR="0012284A" w:rsidRDefault="0012284A" w:rsidP="00690827">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rsidR="009E0A90" w:rsidRDefault="009E0A90" w:rsidP="009E0A90">
            <w:pPr>
              <w:jc w:val="center"/>
              <w:rPr>
                <w:rFonts w:ascii="Calibri" w:hAnsi="Calibri" w:cs="Arial"/>
                <w:sz w:val="20"/>
                <w:szCs w:val="20"/>
              </w:rPr>
            </w:pPr>
            <w:r>
              <w:rPr>
                <w:rFonts w:ascii="Calibri" w:hAnsi="Calibri" w:cs="Arial"/>
                <w:sz w:val="20"/>
                <w:szCs w:val="20"/>
              </w:rPr>
              <w:t>Discussion/Workshop: What is a well-rounded source list?</w:t>
            </w:r>
          </w:p>
          <w:p w:rsidR="009E0A90" w:rsidRDefault="009E0A90" w:rsidP="009E0A90">
            <w:pPr>
              <w:jc w:val="center"/>
              <w:rPr>
                <w:rFonts w:ascii="Calibri" w:hAnsi="Calibri" w:cs="Arial"/>
                <w:sz w:val="20"/>
                <w:szCs w:val="20"/>
              </w:rPr>
            </w:pPr>
          </w:p>
          <w:p w:rsidR="0012284A" w:rsidRDefault="0012284A" w:rsidP="00690827">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rsidR="009E0A90" w:rsidRPr="00C02EAD" w:rsidRDefault="009E0A90" w:rsidP="00690827">
            <w:pPr>
              <w:jc w:val="center"/>
              <w:rPr>
                <w:rFonts w:ascii="Calibri" w:hAnsi="Calibri" w:cs="Arial"/>
                <w:sz w:val="20"/>
                <w:szCs w:val="20"/>
              </w:rPr>
            </w:pPr>
          </w:p>
          <w:p w:rsidR="0012284A" w:rsidRPr="007E6959" w:rsidRDefault="009E0A90" w:rsidP="009E0A90">
            <w:pPr>
              <w:jc w:val="center"/>
              <w:rPr>
                <w:rFonts w:ascii="Calibri" w:hAnsi="Calibri" w:cs="Arial"/>
                <w:color w:val="FF0000"/>
                <w:sz w:val="20"/>
                <w:szCs w:val="20"/>
              </w:rPr>
            </w:pPr>
            <w:r w:rsidRPr="007E6959">
              <w:rPr>
                <w:rFonts w:ascii="Calibri" w:hAnsi="Calibri" w:cs="Arial"/>
                <w:color w:val="FF0000"/>
                <w:sz w:val="20"/>
                <w:szCs w:val="20"/>
              </w:rPr>
              <w:t>[Instructors can discuss types of sources expected, required types of sources, multiple positions, etc.]</w:t>
            </w:r>
          </w:p>
          <w:p w:rsidR="009E0A90" w:rsidRPr="009E0A90" w:rsidRDefault="009E0A90" w:rsidP="009E0A90">
            <w:pPr>
              <w:jc w:val="center"/>
              <w:rPr>
                <w:rFonts w:ascii="Calibri" w:hAnsi="Calibri" w:cs="Arial"/>
                <w:b/>
                <w:color w:val="0000FF"/>
                <w:sz w:val="20"/>
                <w:szCs w:val="20"/>
              </w:rPr>
            </w:pPr>
          </w:p>
        </w:tc>
        <w:tc>
          <w:tcPr>
            <w:tcW w:w="2579" w:type="dxa"/>
            <w:tcBorders>
              <w:top w:val="single" w:sz="4" w:space="0" w:color="auto"/>
              <w:left w:val="single" w:sz="4" w:space="0" w:color="auto"/>
              <w:bottom w:val="single" w:sz="4" w:space="0" w:color="auto"/>
              <w:right w:val="single" w:sz="4" w:space="0" w:color="auto"/>
            </w:tcBorders>
          </w:tcPr>
          <w:p w:rsidR="0012284A" w:rsidRPr="00716F01" w:rsidRDefault="00716F01" w:rsidP="000113D9">
            <w:pPr>
              <w:rPr>
                <w:rFonts w:ascii="Calibri" w:hAnsi="Calibri"/>
                <w:sz w:val="22"/>
                <w:szCs w:val="22"/>
              </w:rPr>
            </w:pPr>
            <w:r>
              <w:rPr>
                <w:rFonts w:ascii="Calibri" w:hAnsi="Calibri"/>
                <w:b/>
                <w:sz w:val="22"/>
                <w:szCs w:val="22"/>
              </w:rPr>
              <w:t>Issue Proposal Final Du</w:t>
            </w:r>
          </w:p>
          <w:p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p w:rsidR="000D72F3" w:rsidRPr="00DF6518" w:rsidRDefault="000D72F3" w:rsidP="000113D9">
            <w:pPr>
              <w:rPr>
                <w:rFonts w:asciiTheme="minorHAnsi" w:hAnsiTheme="minorHAnsi"/>
                <w:sz w:val="20"/>
                <w:szCs w:val="20"/>
              </w:rPr>
            </w:pPr>
          </w:p>
        </w:tc>
      </w:tr>
      <w:tr w:rsidR="0012284A" w:rsidRPr="00FE7557" w:rsidTr="003C0FE8">
        <w:tc>
          <w:tcPr>
            <w:tcW w:w="0" w:type="auto"/>
            <w:tcBorders>
              <w:top w:val="single" w:sz="4" w:space="0" w:color="auto"/>
              <w:left w:val="single" w:sz="4" w:space="0" w:color="auto"/>
              <w:bottom w:val="single" w:sz="4" w:space="0" w:color="auto"/>
              <w:right w:val="single" w:sz="4" w:space="0" w:color="auto"/>
            </w:tcBorders>
          </w:tcPr>
          <w:p w:rsidR="0012284A" w:rsidRPr="00FE7557" w:rsidRDefault="00293789" w:rsidP="00690827">
            <w:pPr>
              <w:jc w:val="center"/>
              <w:rPr>
                <w:rFonts w:ascii="Calibri" w:hAnsi="Calibri" w:cs="Arial"/>
                <w:b/>
                <w:sz w:val="20"/>
                <w:szCs w:val="20"/>
              </w:rPr>
            </w:pPr>
            <w:r>
              <w:rPr>
                <w:rFonts w:ascii="Calibri" w:hAnsi="Calibri"/>
                <w:b/>
                <w:sz w:val="20"/>
                <w:szCs w:val="20"/>
              </w:rPr>
              <w:t>9</w:t>
            </w:r>
          </w:p>
        </w:tc>
        <w:tc>
          <w:tcPr>
            <w:tcW w:w="1173" w:type="dxa"/>
            <w:tcBorders>
              <w:top w:val="single" w:sz="4" w:space="0" w:color="auto"/>
              <w:left w:val="single" w:sz="4" w:space="0" w:color="auto"/>
              <w:bottom w:val="single" w:sz="4" w:space="0" w:color="auto"/>
              <w:right w:val="single" w:sz="4" w:space="0" w:color="auto"/>
            </w:tcBorders>
          </w:tcPr>
          <w:p w:rsidR="0012284A" w:rsidRDefault="00293789" w:rsidP="00690827">
            <w:pPr>
              <w:jc w:val="center"/>
              <w:rPr>
                <w:rFonts w:ascii="Calibri" w:hAnsi="Calibri" w:cs="Arial"/>
                <w:sz w:val="20"/>
                <w:szCs w:val="20"/>
              </w:rPr>
            </w:pPr>
            <w:r>
              <w:rPr>
                <w:rFonts w:ascii="Calibri" w:hAnsi="Calibri" w:cs="Arial"/>
                <w:sz w:val="20"/>
                <w:szCs w:val="20"/>
              </w:rPr>
              <w:t>Friday</w:t>
            </w:r>
          </w:p>
          <w:p w:rsidR="00293789" w:rsidRDefault="00293789" w:rsidP="00690827">
            <w:pPr>
              <w:jc w:val="center"/>
              <w:rPr>
                <w:rFonts w:ascii="Calibri" w:hAnsi="Calibri" w:cs="Arial"/>
                <w:sz w:val="20"/>
                <w:szCs w:val="20"/>
              </w:rPr>
            </w:pPr>
            <w:r>
              <w:rPr>
                <w:rFonts w:ascii="Calibri" w:hAnsi="Calibri" w:cs="Arial"/>
                <w:sz w:val="20"/>
                <w:szCs w:val="20"/>
              </w:rPr>
              <w:t>10/21</w:t>
            </w:r>
          </w:p>
          <w:p w:rsidR="00293789" w:rsidRPr="00FE7557" w:rsidRDefault="00293789" w:rsidP="00690827">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DA0C33" w:rsidRDefault="00DA0C33" w:rsidP="00DA0C33">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rsidR="00DA0C33"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[An in-class workshop could take the place of this library day. Instructors will need to arrange the library instruction by contacting designated FYC librarian. The course schedule may need adjustment in order to arrange library time for your classes.]</w:t>
            </w:r>
          </w:p>
        </w:tc>
        <w:tc>
          <w:tcPr>
            <w:tcW w:w="2579" w:type="dxa"/>
            <w:tcBorders>
              <w:top w:val="single" w:sz="4" w:space="0" w:color="auto"/>
              <w:left w:val="single" w:sz="4" w:space="0" w:color="auto"/>
              <w:bottom w:val="single" w:sz="4" w:space="0" w:color="auto"/>
              <w:right w:val="single" w:sz="4" w:space="0" w:color="auto"/>
            </w:tcBorders>
          </w:tcPr>
          <w:p w:rsidR="0012284A" w:rsidRPr="000113D9" w:rsidRDefault="0012284A" w:rsidP="000113D9">
            <w:pPr>
              <w:ind w:left="360"/>
              <w:rPr>
                <w:rFonts w:asciiTheme="minorHAnsi" w:hAnsiTheme="minorHAnsi"/>
                <w:sz w:val="20"/>
                <w:szCs w:val="20"/>
              </w:rPr>
            </w:pPr>
          </w:p>
        </w:tc>
      </w:tr>
      <w:tr w:rsidR="00DA0C33" w:rsidRPr="00FE7557" w:rsidTr="003C0FE8">
        <w:tc>
          <w:tcPr>
            <w:tcW w:w="0" w:type="auto"/>
            <w:tcBorders>
              <w:top w:val="single" w:sz="4" w:space="0" w:color="auto"/>
              <w:left w:val="single" w:sz="4" w:space="0" w:color="auto"/>
              <w:bottom w:val="single" w:sz="4" w:space="0" w:color="auto"/>
              <w:right w:val="single" w:sz="4" w:space="0" w:color="auto"/>
            </w:tcBorders>
          </w:tcPr>
          <w:p w:rsidR="00DA0C33" w:rsidRPr="00FE7557" w:rsidRDefault="00293789" w:rsidP="00690827">
            <w:pPr>
              <w:jc w:val="center"/>
              <w:rPr>
                <w:rFonts w:ascii="Calibri" w:hAnsi="Calibri" w:cs="Arial"/>
                <w:b/>
                <w:sz w:val="20"/>
                <w:szCs w:val="20"/>
              </w:rPr>
            </w:pPr>
            <w:r>
              <w:rPr>
                <w:rFonts w:ascii="Calibri" w:hAnsi="Calibri"/>
                <w:b/>
                <w:sz w:val="20"/>
                <w:szCs w:val="20"/>
              </w:rPr>
              <w:t>10</w:t>
            </w:r>
          </w:p>
        </w:tc>
        <w:tc>
          <w:tcPr>
            <w:tcW w:w="1173" w:type="dxa"/>
            <w:tcBorders>
              <w:top w:val="single" w:sz="4" w:space="0" w:color="auto"/>
              <w:left w:val="single" w:sz="4" w:space="0" w:color="auto"/>
              <w:bottom w:val="single" w:sz="4" w:space="0" w:color="auto"/>
              <w:right w:val="single" w:sz="4" w:space="0" w:color="auto"/>
            </w:tcBorders>
          </w:tcPr>
          <w:p w:rsidR="00DA0C33" w:rsidRDefault="00293789" w:rsidP="00293789">
            <w:pPr>
              <w:rPr>
                <w:rFonts w:ascii="Calibri" w:hAnsi="Calibri"/>
                <w:sz w:val="20"/>
                <w:szCs w:val="20"/>
              </w:rPr>
            </w:pPr>
            <w:r>
              <w:rPr>
                <w:rFonts w:ascii="Calibri" w:hAnsi="Calibri"/>
                <w:sz w:val="20"/>
                <w:szCs w:val="20"/>
              </w:rPr>
              <w:t xml:space="preserve">Monday </w:t>
            </w:r>
          </w:p>
          <w:p w:rsidR="00293789" w:rsidRDefault="00293789" w:rsidP="00293789">
            <w:pPr>
              <w:rPr>
                <w:rFonts w:ascii="Calibri" w:hAnsi="Calibri"/>
                <w:sz w:val="20"/>
                <w:szCs w:val="20"/>
              </w:rPr>
            </w:pPr>
            <w:r>
              <w:rPr>
                <w:rFonts w:ascii="Calibri" w:hAnsi="Calibri"/>
                <w:sz w:val="20"/>
                <w:szCs w:val="20"/>
              </w:rPr>
              <w:t>10/24</w:t>
            </w:r>
          </w:p>
          <w:p w:rsidR="00716F01" w:rsidRPr="00FE7557" w:rsidRDefault="00716F01" w:rsidP="00690827">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DA0C33" w:rsidRDefault="00DA0C33" w:rsidP="00690827">
            <w:pPr>
              <w:jc w:val="center"/>
              <w:rPr>
                <w:rFonts w:asciiTheme="minorHAnsi" w:hAnsiTheme="minorHAnsi"/>
                <w:sz w:val="20"/>
                <w:szCs w:val="20"/>
              </w:rPr>
            </w:pPr>
            <w:r w:rsidRPr="00FE7557">
              <w:rPr>
                <w:rFonts w:asciiTheme="minorHAnsi" w:hAnsiTheme="minorHAnsi"/>
                <w:sz w:val="20"/>
                <w:szCs w:val="20"/>
              </w:rPr>
              <w:t>Reasons and Evidence</w:t>
            </w:r>
            <w:r w:rsidR="009E4842">
              <w:rPr>
                <w:rFonts w:asciiTheme="minorHAnsi" w:hAnsiTheme="minorHAnsi"/>
                <w:sz w:val="20"/>
                <w:szCs w:val="20"/>
              </w:rPr>
              <w:t xml:space="preserve"> / Audience Analysis</w:t>
            </w:r>
          </w:p>
          <w:p w:rsidR="00DA0C33" w:rsidRPr="00FE7557" w:rsidRDefault="00DA0C33" w:rsidP="00690827">
            <w:pPr>
              <w:jc w:val="center"/>
              <w:rPr>
                <w:rFonts w:ascii="Calibri" w:hAnsi="Calibri" w:cs="Arial"/>
                <w:sz w:val="20"/>
                <w:szCs w:val="20"/>
              </w:rPr>
            </w:pPr>
          </w:p>
          <w:p w:rsidR="00DA0C33" w:rsidRDefault="00DA0C33" w:rsidP="00690827">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rsidR="008A4538" w:rsidRDefault="008A4538" w:rsidP="00690827">
            <w:pPr>
              <w:jc w:val="center"/>
              <w:rPr>
                <w:rFonts w:ascii="Calibri" w:hAnsi="Calibri"/>
                <w:sz w:val="20"/>
                <w:szCs w:val="20"/>
              </w:rPr>
            </w:pPr>
          </w:p>
          <w:p w:rsidR="008A4538" w:rsidRPr="007E6959" w:rsidRDefault="008A4538" w:rsidP="00690827">
            <w:pPr>
              <w:jc w:val="center"/>
              <w:rPr>
                <w:rFonts w:ascii="Calibri" w:hAnsi="Calibri"/>
                <w:color w:val="FF0000"/>
                <w:sz w:val="20"/>
                <w:szCs w:val="20"/>
              </w:rPr>
            </w:pPr>
            <w:r w:rsidRPr="007E6959">
              <w:rPr>
                <w:rFonts w:ascii="Calibri" w:hAnsi="Calibri"/>
                <w:color w:val="FF0000"/>
                <w:sz w:val="20"/>
                <w:szCs w:val="20"/>
              </w:rPr>
              <w:t>[</w:t>
            </w:r>
            <w:r w:rsidRPr="007E6959">
              <w:rPr>
                <w:rFonts w:ascii="Calibri" w:hAnsi="Calibri"/>
                <w:i/>
                <w:color w:val="FF0000"/>
                <w:sz w:val="20"/>
                <w:szCs w:val="20"/>
              </w:rPr>
              <w:t>Shorthorn</w:t>
            </w:r>
            <w:r w:rsidRPr="007E6959">
              <w:rPr>
                <w:rFonts w:ascii="Calibri" w:hAnsi="Calibri"/>
                <w:color w:val="FF0000"/>
                <w:sz w:val="20"/>
                <w:szCs w:val="20"/>
              </w:rPr>
              <w:t xml:space="preserve"> audience/”they say” activity available on Blackboard FYC page.]</w:t>
            </w:r>
          </w:p>
          <w:p w:rsidR="00DA0C33" w:rsidRPr="00C02EAD" w:rsidRDefault="00DA0C33" w:rsidP="00690827">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DA0C33" w:rsidRPr="000113D9">
              <w:rPr>
                <w:rFonts w:asciiTheme="minorHAnsi" w:hAnsiTheme="minorHAnsi"/>
                <w:b/>
                <w:sz w:val="20"/>
                <w:szCs w:val="20"/>
              </w:rPr>
              <w:t>#4:</w:t>
            </w:r>
            <w:r w:rsidR="00DA0C33" w:rsidRPr="000113D9">
              <w:rPr>
                <w:rFonts w:asciiTheme="minorHAnsi" w:hAnsiTheme="minorHAnsi"/>
                <w:sz w:val="20"/>
                <w:szCs w:val="20"/>
              </w:rPr>
              <w:t xml:space="preserve"> </w:t>
            </w:r>
            <w:r w:rsidR="00AA0960" w:rsidRPr="000113D9">
              <w:rPr>
                <w:rFonts w:asciiTheme="minorHAnsi" w:hAnsiTheme="minorHAnsi"/>
                <w:sz w:val="20"/>
                <w:szCs w:val="20"/>
              </w:rPr>
              <w:t>Read the essay “Guns in America” (</w:t>
            </w:r>
            <w:r w:rsidR="00AA0960" w:rsidRPr="000113D9">
              <w:rPr>
                <w:rFonts w:asciiTheme="minorHAnsi" w:hAnsiTheme="minorHAnsi"/>
                <w:i/>
                <w:sz w:val="20"/>
                <w:szCs w:val="20"/>
              </w:rPr>
              <w:t>FYW</w:t>
            </w:r>
            <w:r w:rsidR="00AA0960" w:rsidRPr="000113D9">
              <w:rPr>
                <w:rFonts w:asciiTheme="minorHAnsi" w:hAnsiTheme="minorHAnsi"/>
                <w:sz w:val="20"/>
                <w:szCs w:val="20"/>
              </w:rPr>
              <w:t xml:space="preserve"> pgs. 172-174) and then answer questions 1 and 2 of Task 1 and 1-4 of Task 2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 xml:space="preserve">pgs. 171-172). Your answers should be in complete sentences and should elaborate on the question. Specifically, question 1 of Task 1 should not just be a number, but should include which reasons are supported and with what evidence. Your </w:t>
            </w:r>
            <w:r w:rsidR="00AA0960" w:rsidRPr="000113D9">
              <w:rPr>
                <w:rFonts w:asciiTheme="minorHAnsi" w:hAnsiTheme="minorHAnsi"/>
                <w:sz w:val="20"/>
                <w:szCs w:val="20"/>
              </w:rPr>
              <w:lastRenderedPageBreak/>
              <w:t>answers to questions 1-3 of Task 2 should not just be “yes” or “no,” but should also give an explanation of why.</w:t>
            </w:r>
          </w:p>
          <w:p w:rsidR="00DF6518" w:rsidRPr="00DF6518" w:rsidRDefault="00DF6518" w:rsidP="000113D9">
            <w:pPr>
              <w:pStyle w:val="ListParagraph"/>
              <w:ind w:left="432"/>
              <w:rPr>
                <w:rFonts w:asciiTheme="minorHAnsi" w:hAnsiTheme="minorHAnsi"/>
                <w:sz w:val="20"/>
                <w:szCs w:val="20"/>
              </w:rPr>
            </w:pPr>
          </w:p>
        </w:tc>
      </w:tr>
      <w:tr w:rsidR="00DA0C33" w:rsidRPr="00FE7557" w:rsidTr="003C0FE8">
        <w:tc>
          <w:tcPr>
            <w:tcW w:w="0" w:type="auto"/>
            <w:tcBorders>
              <w:top w:val="single" w:sz="4" w:space="0" w:color="auto"/>
              <w:left w:val="single" w:sz="4" w:space="0" w:color="auto"/>
              <w:bottom w:val="single" w:sz="4" w:space="0" w:color="auto"/>
              <w:right w:val="single" w:sz="4" w:space="0" w:color="auto"/>
            </w:tcBorders>
          </w:tcPr>
          <w:p w:rsidR="00DA0C33" w:rsidRPr="00FE7557" w:rsidRDefault="0048272C" w:rsidP="00690827">
            <w:pPr>
              <w:jc w:val="center"/>
              <w:rPr>
                <w:rFonts w:ascii="Calibri" w:hAnsi="Calibri" w:cs="Arial"/>
                <w:b/>
                <w:sz w:val="20"/>
                <w:szCs w:val="20"/>
              </w:rPr>
            </w:pPr>
            <w:r>
              <w:rPr>
                <w:rFonts w:ascii="Calibri" w:hAnsi="Calibri" w:cs="Arial"/>
                <w:b/>
                <w:sz w:val="20"/>
                <w:szCs w:val="20"/>
              </w:rPr>
              <w:lastRenderedPageBreak/>
              <w:t>10</w:t>
            </w:r>
          </w:p>
        </w:tc>
        <w:tc>
          <w:tcPr>
            <w:tcW w:w="1173" w:type="dxa"/>
            <w:tcBorders>
              <w:top w:val="single" w:sz="4" w:space="0" w:color="auto"/>
              <w:left w:val="single" w:sz="4" w:space="0" w:color="auto"/>
              <w:bottom w:val="single" w:sz="4" w:space="0" w:color="auto"/>
              <w:right w:val="single" w:sz="4" w:space="0" w:color="auto"/>
            </w:tcBorders>
          </w:tcPr>
          <w:p w:rsidR="00067BF2" w:rsidRDefault="0048272C" w:rsidP="0048272C">
            <w:pPr>
              <w:jc w:val="center"/>
              <w:rPr>
                <w:rFonts w:ascii="Calibri" w:hAnsi="Calibri"/>
                <w:sz w:val="20"/>
                <w:szCs w:val="20"/>
              </w:rPr>
            </w:pPr>
            <w:r>
              <w:rPr>
                <w:rFonts w:ascii="Calibri" w:hAnsi="Calibri"/>
                <w:sz w:val="20"/>
                <w:szCs w:val="20"/>
              </w:rPr>
              <w:t>Wednesday</w:t>
            </w:r>
          </w:p>
          <w:p w:rsidR="0048272C" w:rsidRDefault="0048272C" w:rsidP="0048272C">
            <w:pPr>
              <w:jc w:val="center"/>
              <w:rPr>
                <w:rFonts w:ascii="Calibri" w:hAnsi="Calibri"/>
                <w:sz w:val="20"/>
                <w:szCs w:val="20"/>
              </w:rPr>
            </w:pPr>
            <w:r>
              <w:rPr>
                <w:rFonts w:ascii="Calibri" w:hAnsi="Calibri"/>
                <w:sz w:val="20"/>
                <w:szCs w:val="20"/>
              </w:rPr>
              <w:t>10/26</w:t>
            </w:r>
          </w:p>
          <w:p w:rsidR="0048272C" w:rsidRDefault="0048272C" w:rsidP="0048272C">
            <w:pPr>
              <w:jc w:val="center"/>
              <w:rPr>
                <w:rFonts w:ascii="Calibri" w:hAnsi="Calibri"/>
                <w:sz w:val="20"/>
                <w:szCs w:val="20"/>
              </w:rPr>
            </w:pPr>
          </w:p>
          <w:p w:rsidR="0048272C" w:rsidRDefault="0048272C" w:rsidP="0048272C">
            <w:pPr>
              <w:jc w:val="center"/>
              <w:rPr>
                <w:rFonts w:ascii="Calibri" w:hAnsi="Calibri"/>
                <w:sz w:val="20"/>
                <w:szCs w:val="20"/>
              </w:rPr>
            </w:pPr>
          </w:p>
          <w:p w:rsidR="0048272C" w:rsidRDefault="0048272C" w:rsidP="0048272C">
            <w:pPr>
              <w:jc w:val="center"/>
              <w:rPr>
                <w:rFonts w:ascii="Calibri" w:hAnsi="Calibri"/>
                <w:sz w:val="20"/>
                <w:szCs w:val="20"/>
              </w:rPr>
            </w:pPr>
          </w:p>
          <w:p w:rsidR="0048272C" w:rsidRDefault="0048272C" w:rsidP="0048272C">
            <w:pPr>
              <w:jc w:val="center"/>
              <w:rPr>
                <w:rFonts w:ascii="Calibri" w:hAnsi="Calibri"/>
                <w:sz w:val="20"/>
                <w:szCs w:val="20"/>
              </w:rPr>
            </w:pPr>
          </w:p>
          <w:p w:rsidR="0048272C" w:rsidRDefault="0048272C" w:rsidP="0048272C">
            <w:pPr>
              <w:jc w:val="center"/>
              <w:rPr>
                <w:rFonts w:ascii="Calibri" w:hAnsi="Calibri"/>
                <w:sz w:val="20"/>
                <w:szCs w:val="20"/>
              </w:rPr>
            </w:pPr>
          </w:p>
          <w:p w:rsidR="0048272C" w:rsidRDefault="0048272C" w:rsidP="0048272C">
            <w:pPr>
              <w:jc w:val="center"/>
              <w:rPr>
                <w:rFonts w:ascii="Calibri" w:hAnsi="Calibri"/>
                <w:sz w:val="20"/>
                <w:szCs w:val="20"/>
              </w:rPr>
            </w:pPr>
          </w:p>
          <w:p w:rsidR="0048272C" w:rsidRDefault="0048272C" w:rsidP="0048272C">
            <w:pPr>
              <w:jc w:val="center"/>
              <w:rPr>
                <w:rFonts w:ascii="Calibri" w:hAnsi="Calibri"/>
                <w:sz w:val="20"/>
                <w:szCs w:val="20"/>
              </w:rPr>
            </w:pPr>
          </w:p>
          <w:p w:rsidR="0048272C" w:rsidRDefault="0048272C" w:rsidP="0048272C">
            <w:pPr>
              <w:jc w:val="center"/>
              <w:rPr>
                <w:rFonts w:ascii="Calibri" w:hAnsi="Calibri"/>
                <w:sz w:val="20"/>
                <w:szCs w:val="20"/>
              </w:rPr>
            </w:pPr>
          </w:p>
          <w:p w:rsidR="0048272C" w:rsidRDefault="0048272C" w:rsidP="0048272C">
            <w:pPr>
              <w:jc w:val="center"/>
              <w:rPr>
                <w:rFonts w:ascii="Calibri" w:hAnsi="Calibri"/>
                <w:sz w:val="20"/>
                <w:szCs w:val="20"/>
              </w:rPr>
            </w:pPr>
          </w:p>
          <w:p w:rsidR="0048272C" w:rsidRDefault="0048272C" w:rsidP="0048272C">
            <w:pPr>
              <w:jc w:val="center"/>
              <w:rPr>
                <w:rFonts w:ascii="Calibri" w:hAnsi="Calibri"/>
                <w:sz w:val="20"/>
                <w:szCs w:val="20"/>
              </w:rPr>
            </w:pPr>
            <w:r>
              <w:rPr>
                <w:rFonts w:ascii="Calibri" w:hAnsi="Calibri"/>
                <w:sz w:val="20"/>
                <w:szCs w:val="20"/>
              </w:rPr>
              <w:t>Friday</w:t>
            </w:r>
          </w:p>
          <w:p w:rsidR="0048272C" w:rsidRPr="0048272C" w:rsidRDefault="0048272C" w:rsidP="0048272C">
            <w:pPr>
              <w:jc w:val="center"/>
              <w:rPr>
                <w:rFonts w:ascii="Calibri" w:hAnsi="Calibri"/>
                <w:sz w:val="20"/>
                <w:szCs w:val="20"/>
              </w:rPr>
            </w:pPr>
            <w:r>
              <w:rPr>
                <w:rFonts w:ascii="Calibri" w:hAnsi="Calibri"/>
                <w:sz w:val="20"/>
                <w:szCs w:val="20"/>
              </w:rPr>
              <w:t>10/28</w:t>
            </w:r>
          </w:p>
        </w:tc>
        <w:tc>
          <w:tcPr>
            <w:tcW w:w="4903" w:type="dxa"/>
            <w:tcBorders>
              <w:top w:val="single" w:sz="4" w:space="0" w:color="auto"/>
              <w:left w:val="single" w:sz="4" w:space="0" w:color="auto"/>
              <w:bottom w:val="single" w:sz="4" w:space="0" w:color="auto"/>
              <w:right w:val="single" w:sz="4" w:space="0" w:color="auto"/>
            </w:tcBorders>
          </w:tcPr>
          <w:p w:rsidR="00DA0C33" w:rsidRDefault="00DA0C33" w:rsidP="00B23597">
            <w:pPr>
              <w:jc w:val="center"/>
              <w:rPr>
                <w:rFonts w:asciiTheme="minorHAnsi" w:hAnsiTheme="minorHAnsi"/>
                <w:sz w:val="20"/>
                <w:szCs w:val="20"/>
              </w:rPr>
            </w:pPr>
            <w:r>
              <w:rPr>
                <w:rFonts w:asciiTheme="minorHAnsi" w:hAnsiTheme="minorHAnsi"/>
                <w:sz w:val="20"/>
                <w:szCs w:val="20"/>
              </w:rPr>
              <w:t>Reporting Evidence</w:t>
            </w:r>
          </w:p>
          <w:p w:rsidR="00DA0C33" w:rsidRPr="00C02EAD" w:rsidRDefault="00DA0C33" w:rsidP="00B23597">
            <w:pPr>
              <w:jc w:val="center"/>
              <w:rPr>
                <w:rFonts w:asciiTheme="minorHAnsi" w:hAnsiTheme="minorHAnsi"/>
                <w:sz w:val="20"/>
                <w:szCs w:val="20"/>
              </w:rPr>
            </w:pPr>
          </w:p>
          <w:p w:rsidR="00DA0C33" w:rsidRPr="004B7C4C" w:rsidRDefault="00DA0C33" w:rsidP="00B23597">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rsidR="00DA0C33" w:rsidRDefault="00DA0C33" w:rsidP="00B23597">
            <w:pPr>
              <w:jc w:val="center"/>
              <w:rPr>
                <w:rFonts w:ascii="Calibri" w:hAnsi="Calibri" w:cs="Arial"/>
                <w:sz w:val="20"/>
                <w:szCs w:val="20"/>
              </w:rPr>
            </w:pPr>
          </w:p>
          <w:p w:rsidR="00186828" w:rsidRPr="007E6959" w:rsidRDefault="00186828" w:rsidP="00B23597">
            <w:pPr>
              <w:jc w:val="center"/>
              <w:rPr>
                <w:rFonts w:asciiTheme="minorHAnsi" w:hAnsiTheme="minorHAnsi" w:cs="Arial"/>
                <w:color w:val="FF0000"/>
                <w:sz w:val="20"/>
                <w:szCs w:val="20"/>
              </w:rPr>
            </w:pPr>
            <w:r w:rsidRPr="007E6959">
              <w:rPr>
                <w:rFonts w:asciiTheme="minorHAnsi" w:hAnsiTheme="minorHAnsi" w:cs="Arial"/>
                <w:color w:val="FF0000"/>
                <w:sz w:val="20"/>
                <w:szCs w:val="20"/>
              </w:rPr>
              <w:t xml:space="preserve">[In-class writing: </w:t>
            </w:r>
            <w:r w:rsidRPr="007E6959">
              <w:rPr>
                <w:rFonts w:asciiTheme="minorHAnsi" w:hAnsiTheme="minorHAnsi"/>
                <w:color w:val="FF0000"/>
                <w:sz w:val="20"/>
                <w:szCs w:val="20"/>
              </w:rPr>
              <w:t xml:space="preserve">Identify 3 things from </w:t>
            </w:r>
            <w:r w:rsidRPr="007E6959">
              <w:rPr>
                <w:rFonts w:asciiTheme="minorHAnsi" w:hAnsiTheme="minorHAnsi"/>
                <w:i/>
                <w:color w:val="FF0000"/>
                <w:sz w:val="20"/>
                <w:szCs w:val="20"/>
              </w:rPr>
              <w:t>FYW</w:t>
            </w:r>
            <w:r w:rsidRPr="007E6959">
              <w:rPr>
                <w:rFonts w:asciiTheme="minorHAnsi" w:hAnsiTheme="minorHAnsi"/>
                <w:color w:val="FF0000"/>
                <w:sz w:val="20"/>
                <w:szCs w:val="20"/>
              </w:rPr>
              <w:t xml:space="preserve"> Chapter 7 (types of evidence or strategies, for instance) and explain how you plan to apply or use them in your MI and/or RPP.]</w:t>
            </w:r>
          </w:p>
          <w:p w:rsidR="00FF2FAA" w:rsidRDefault="00FF2FAA" w:rsidP="00FF2FAA">
            <w:pPr>
              <w:jc w:val="center"/>
              <w:rPr>
                <w:rFonts w:ascii="Calibri" w:hAnsi="Calibri"/>
                <w:sz w:val="20"/>
                <w:szCs w:val="20"/>
              </w:rPr>
            </w:pPr>
          </w:p>
          <w:p w:rsidR="00FF2FAA" w:rsidRDefault="00FF2FAA" w:rsidP="00FF2FAA">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rsidR="00FF2FAA" w:rsidRDefault="00FF2FAA" w:rsidP="00FF2FAA">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rsidR="00FF2FAA" w:rsidRPr="00CD44B2" w:rsidRDefault="00FF2FAA" w:rsidP="00FF2FAA">
            <w:pPr>
              <w:jc w:val="center"/>
              <w:rPr>
                <w:rFonts w:ascii="Calibri" w:hAnsi="Calibri"/>
                <w:sz w:val="20"/>
                <w:szCs w:val="20"/>
              </w:rPr>
            </w:pPr>
          </w:p>
          <w:p w:rsidR="00186828" w:rsidRPr="00C02EAD" w:rsidRDefault="00FF2FAA" w:rsidP="00FF2FAA">
            <w:pPr>
              <w:jc w:val="center"/>
              <w:rPr>
                <w:rFonts w:ascii="Calibri" w:hAnsi="Calibri" w:cs="Arial"/>
                <w:sz w:val="20"/>
                <w:szCs w:val="20"/>
              </w:rPr>
            </w:pPr>
            <w:r w:rsidRPr="00344B5F">
              <w:rPr>
                <w:rFonts w:ascii="Calibri" w:hAnsi="Calibri" w:cs="Arial"/>
                <w:color w:val="FF0000"/>
                <w:sz w:val="20"/>
                <w:szCs w:val="20"/>
              </w:rPr>
              <w:t>(Alert students to look for these appeals in the various arguments made about their issue. Have students prepared to address the appeals made in sources they find.)</w:t>
            </w:r>
          </w:p>
        </w:tc>
        <w:tc>
          <w:tcPr>
            <w:tcW w:w="2579" w:type="dxa"/>
            <w:tcBorders>
              <w:top w:val="single" w:sz="4" w:space="0" w:color="auto"/>
              <w:left w:val="single" w:sz="4" w:space="0" w:color="auto"/>
              <w:bottom w:val="single" w:sz="4" w:space="0" w:color="auto"/>
              <w:right w:val="single" w:sz="4" w:space="0" w:color="auto"/>
            </w:tcBorders>
          </w:tcPr>
          <w:p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186828" w:rsidRPr="000113D9">
              <w:rPr>
                <w:rFonts w:asciiTheme="minorHAnsi" w:hAnsiTheme="minorHAnsi"/>
                <w:b/>
                <w:sz w:val="20"/>
                <w:szCs w:val="20"/>
              </w:rPr>
              <w:t>#5:</w:t>
            </w:r>
            <w:r w:rsidR="00186828" w:rsidRPr="000113D9">
              <w:rPr>
                <w:rFonts w:asciiTheme="minorHAnsi" w:hAnsiTheme="minorHAnsi"/>
                <w:sz w:val="20"/>
                <w:szCs w:val="20"/>
              </w:rPr>
              <w:t xml:space="preserve"> </w:t>
            </w:r>
            <w:r w:rsidR="00AA0960" w:rsidRPr="000113D9">
              <w:rPr>
                <w:rFonts w:asciiTheme="minorHAnsi" w:hAnsiTheme="minorHAnsi"/>
                <w:sz w:val="20"/>
                <w:szCs w:val="20"/>
              </w:rPr>
              <w:t xml:space="preserve">Full </w:t>
            </w:r>
            <w:r w:rsidR="0048272C">
              <w:rPr>
                <w:rFonts w:asciiTheme="minorHAnsi" w:hAnsiTheme="minorHAnsi"/>
                <w:sz w:val="20"/>
                <w:szCs w:val="20"/>
              </w:rPr>
              <w:t>citation and annotation of five</w:t>
            </w:r>
            <w:r w:rsidR="00AA0960" w:rsidRPr="000113D9">
              <w:rPr>
                <w:rFonts w:asciiTheme="minorHAnsi" w:hAnsiTheme="minorHAnsi"/>
                <w:sz w:val="20"/>
                <w:szCs w:val="20"/>
              </w:rPr>
              <w:t xml:space="preserv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00AA0960" w:rsidRPr="000113D9">
              <w:rPr>
                <w:rFonts w:asciiTheme="minorHAnsi" w:hAnsiTheme="minorHAnsi"/>
                <w:i/>
                <w:sz w:val="20"/>
                <w:szCs w:val="20"/>
              </w:rPr>
              <w:t>FYW</w:t>
            </w:r>
            <w:r w:rsidR="00AA0960" w:rsidRPr="000113D9">
              <w:rPr>
                <w:rFonts w:asciiTheme="minorHAnsi" w:hAnsiTheme="minorHAnsi"/>
                <w:sz w:val="20"/>
                <w:szCs w:val="20"/>
              </w:rPr>
              <w:t>.</w:t>
            </w:r>
          </w:p>
          <w:p w:rsidR="00DF6518" w:rsidRPr="00DF6518" w:rsidRDefault="00DF6518" w:rsidP="000113D9">
            <w:pPr>
              <w:pStyle w:val="ListParagraph"/>
              <w:ind w:left="432"/>
              <w:rPr>
                <w:rFonts w:asciiTheme="minorHAnsi" w:hAnsiTheme="minorHAnsi"/>
                <w:sz w:val="20"/>
                <w:szCs w:val="20"/>
              </w:rPr>
            </w:pPr>
          </w:p>
        </w:tc>
      </w:tr>
      <w:tr w:rsidR="00DA0C33" w:rsidRPr="00FE7557" w:rsidTr="003C0FE8">
        <w:trPr>
          <w:trHeight w:val="458"/>
        </w:trPr>
        <w:tc>
          <w:tcPr>
            <w:tcW w:w="0" w:type="auto"/>
            <w:tcBorders>
              <w:top w:val="single" w:sz="4" w:space="0" w:color="auto"/>
              <w:left w:val="single" w:sz="4" w:space="0" w:color="auto"/>
              <w:bottom w:val="single" w:sz="4" w:space="0" w:color="auto"/>
              <w:right w:val="single" w:sz="4" w:space="0" w:color="auto"/>
            </w:tcBorders>
          </w:tcPr>
          <w:p w:rsidR="00DA0C33" w:rsidRPr="00FE7557" w:rsidRDefault="00DA0C33" w:rsidP="0048272C">
            <w:pPr>
              <w:rPr>
                <w:rFonts w:ascii="Calibri" w:hAnsi="Calibri" w:cs="Arial"/>
                <w:b/>
                <w:sz w:val="20"/>
                <w:szCs w:val="20"/>
              </w:rPr>
            </w:pPr>
          </w:p>
        </w:tc>
        <w:tc>
          <w:tcPr>
            <w:tcW w:w="1173" w:type="dxa"/>
            <w:tcBorders>
              <w:top w:val="single" w:sz="4" w:space="0" w:color="auto"/>
              <w:left w:val="single" w:sz="4" w:space="0" w:color="auto"/>
              <w:bottom w:val="single" w:sz="4" w:space="0" w:color="auto"/>
              <w:right w:val="single" w:sz="4" w:space="0" w:color="auto"/>
            </w:tcBorders>
          </w:tcPr>
          <w:p w:rsidR="00DA0C33" w:rsidRPr="00FE7557" w:rsidRDefault="00DA0C33" w:rsidP="0048272C">
            <w:pP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DA0C33" w:rsidRPr="00FF2FAA" w:rsidRDefault="00DA0C33" w:rsidP="000113D9">
            <w:pPr>
              <w:jc w:val="center"/>
              <w:rPr>
                <w:rFonts w:ascii="Calibri" w:hAnsi="Calibri" w:cs="Arial"/>
                <w:sz w:val="20"/>
                <w:szCs w:val="20"/>
                <w:highlight w:val="yellow"/>
              </w:rPr>
            </w:pPr>
          </w:p>
        </w:tc>
        <w:tc>
          <w:tcPr>
            <w:tcW w:w="2579" w:type="dxa"/>
            <w:tcBorders>
              <w:top w:val="single" w:sz="4" w:space="0" w:color="auto"/>
              <w:left w:val="single" w:sz="4" w:space="0" w:color="auto"/>
              <w:bottom w:val="single" w:sz="4" w:space="0" w:color="auto"/>
              <w:right w:val="single" w:sz="4" w:space="0" w:color="auto"/>
            </w:tcBorders>
          </w:tcPr>
          <w:p w:rsidR="00DA0C33" w:rsidRPr="000113D9" w:rsidRDefault="00DA0C33" w:rsidP="000113D9">
            <w:pPr>
              <w:ind w:left="360"/>
              <w:rPr>
                <w:rFonts w:asciiTheme="minorHAnsi" w:hAnsiTheme="minorHAnsi"/>
                <w:sz w:val="20"/>
                <w:szCs w:val="20"/>
              </w:rPr>
            </w:pPr>
          </w:p>
        </w:tc>
      </w:tr>
      <w:tr w:rsidR="00DA0C33" w:rsidRPr="00FE7557" w:rsidTr="003C0FE8">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DA0C33" w:rsidP="0048272C">
            <w:pPr>
              <w:rPr>
                <w:rFonts w:ascii="Calibri" w:hAnsi="Calibri" w:cs="Arial"/>
                <w:b/>
                <w:sz w:val="20"/>
                <w:szCs w:val="20"/>
              </w:rPr>
            </w:pPr>
          </w:p>
        </w:tc>
        <w:tc>
          <w:tcPr>
            <w:tcW w:w="1173" w:type="dxa"/>
            <w:tcBorders>
              <w:top w:val="single" w:sz="4" w:space="0" w:color="auto"/>
              <w:left w:val="single" w:sz="4" w:space="0" w:color="auto"/>
              <w:bottom w:val="single" w:sz="4" w:space="0" w:color="auto"/>
              <w:right w:val="single" w:sz="4" w:space="0" w:color="auto"/>
            </w:tcBorders>
            <w:hideMark/>
          </w:tcPr>
          <w:p w:rsidR="00DA0C33" w:rsidRPr="00FE7557" w:rsidRDefault="00DA0C33" w:rsidP="00FF2FAA">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DA0C33" w:rsidRDefault="00DA0C33" w:rsidP="0048272C">
            <w:pPr>
              <w:rPr>
                <w:rFonts w:ascii="Calibri" w:hAnsi="Calibri" w:cs="Arial"/>
                <w:sz w:val="20"/>
                <w:szCs w:val="20"/>
                <w:highlight w:val="yellow"/>
              </w:rPr>
            </w:pPr>
          </w:p>
          <w:p w:rsidR="00FF2FAA" w:rsidRPr="00FF2FAA" w:rsidRDefault="00FF2FAA" w:rsidP="00FF2FAA">
            <w:pPr>
              <w:jc w:val="center"/>
              <w:rPr>
                <w:rFonts w:ascii="Calibri" w:hAnsi="Calibri" w:cs="Arial"/>
                <w:sz w:val="20"/>
                <w:szCs w:val="20"/>
                <w:highlight w:val="yellow"/>
              </w:rPr>
            </w:pPr>
          </w:p>
        </w:tc>
        <w:tc>
          <w:tcPr>
            <w:tcW w:w="2579" w:type="dxa"/>
            <w:tcBorders>
              <w:top w:val="single" w:sz="4" w:space="0" w:color="auto"/>
              <w:left w:val="single" w:sz="4" w:space="0" w:color="auto"/>
              <w:bottom w:val="single" w:sz="4" w:space="0" w:color="auto"/>
              <w:right w:val="single" w:sz="4" w:space="0" w:color="auto"/>
            </w:tcBorders>
          </w:tcPr>
          <w:p w:rsidR="00DA0C33" w:rsidRPr="000113D9" w:rsidRDefault="00DA0C33" w:rsidP="000113D9">
            <w:pPr>
              <w:ind w:left="360"/>
              <w:rPr>
                <w:rFonts w:asciiTheme="minorHAnsi" w:hAnsiTheme="minorHAnsi"/>
                <w:b/>
                <w:sz w:val="22"/>
                <w:szCs w:val="22"/>
              </w:rPr>
            </w:pPr>
            <w:r w:rsidRPr="000113D9">
              <w:rPr>
                <w:rFonts w:asciiTheme="minorHAnsi" w:hAnsiTheme="minorHAnsi"/>
                <w:sz w:val="20"/>
                <w:szCs w:val="20"/>
              </w:rPr>
              <w:t>Questions about MI assignment.</w:t>
            </w:r>
          </w:p>
        </w:tc>
      </w:tr>
      <w:tr w:rsidR="00DA0C33" w:rsidRPr="00FE7557" w:rsidTr="003C0FE8">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48272C">
            <w:pPr>
              <w:jc w:val="center"/>
              <w:rPr>
                <w:rFonts w:ascii="Calibri" w:hAnsi="Calibri" w:cs="Arial"/>
                <w:b/>
                <w:sz w:val="20"/>
                <w:szCs w:val="20"/>
              </w:rPr>
            </w:pPr>
            <w:r>
              <w:rPr>
                <w:rFonts w:ascii="Calibri" w:hAnsi="Calibri" w:cs="Arial"/>
                <w:b/>
                <w:sz w:val="20"/>
                <w:szCs w:val="20"/>
              </w:rPr>
              <w:t>11</w:t>
            </w:r>
          </w:p>
        </w:tc>
        <w:tc>
          <w:tcPr>
            <w:tcW w:w="1173" w:type="dxa"/>
            <w:tcBorders>
              <w:top w:val="single" w:sz="4" w:space="0" w:color="auto"/>
              <w:left w:val="single" w:sz="4" w:space="0" w:color="auto"/>
              <w:bottom w:val="single" w:sz="4" w:space="0" w:color="auto"/>
              <w:right w:val="single" w:sz="4" w:space="0" w:color="auto"/>
            </w:tcBorders>
            <w:hideMark/>
          </w:tcPr>
          <w:p w:rsidR="00DA0C33" w:rsidRDefault="0048272C">
            <w:pPr>
              <w:jc w:val="center"/>
              <w:rPr>
                <w:rFonts w:ascii="Calibri" w:hAnsi="Calibri"/>
                <w:sz w:val="20"/>
                <w:szCs w:val="20"/>
              </w:rPr>
            </w:pPr>
            <w:r>
              <w:rPr>
                <w:rFonts w:ascii="Calibri" w:hAnsi="Calibri"/>
                <w:sz w:val="20"/>
                <w:szCs w:val="20"/>
              </w:rPr>
              <w:t>Monday</w:t>
            </w:r>
          </w:p>
          <w:p w:rsidR="0048272C" w:rsidRDefault="0048272C">
            <w:pPr>
              <w:jc w:val="center"/>
              <w:rPr>
                <w:rFonts w:ascii="Calibri" w:hAnsi="Calibri"/>
                <w:sz w:val="20"/>
                <w:szCs w:val="20"/>
              </w:rPr>
            </w:pPr>
            <w:r>
              <w:rPr>
                <w:rFonts w:ascii="Calibri" w:hAnsi="Calibri"/>
                <w:sz w:val="20"/>
                <w:szCs w:val="20"/>
              </w:rPr>
              <w:t>10/31</w:t>
            </w:r>
          </w:p>
          <w:p w:rsidR="0048272C" w:rsidRDefault="0048272C">
            <w:pPr>
              <w:jc w:val="center"/>
              <w:rPr>
                <w:rFonts w:ascii="Calibri" w:hAnsi="Calibri" w:cs="Arial"/>
                <w:sz w:val="20"/>
                <w:szCs w:val="20"/>
              </w:rPr>
            </w:pPr>
          </w:p>
          <w:p w:rsidR="0048272C" w:rsidRDefault="0048272C">
            <w:pPr>
              <w:jc w:val="center"/>
              <w:rPr>
                <w:rFonts w:ascii="Calibri" w:hAnsi="Calibri" w:cs="Arial"/>
                <w:sz w:val="20"/>
                <w:szCs w:val="20"/>
              </w:rPr>
            </w:pPr>
          </w:p>
          <w:p w:rsidR="0048272C" w:rsidRDefault="0048272C">
            <w:pPr>
              <w:jc w:val="center"/>
              <w:rPr>
                <w:rFonts w:ascii="Calibri" w:hAnsi="Calibri" w:cs="Arial"/>
                <w:sz w:val="20"/>
                <w:szCs w:val="20"/>
              </w:rPr>
            </w:pPr>
          </w:p>
          <w:p w:rsidR="0048272C" w:rsidRDefault="0048272C">
            <w:pPr>
              <w:jc w:val="center"/>
              <w:rPr>
                <w:rFonts w:ascii="Calibri" w:hAnsi="Calibri" w:cs="Arial"/>
                <w:sz w:val="20"/>
                <w:szCs w:val="20"/>
              </w:rPr>
            </w:pPr>
          </w:p>
          <w:p w:rsidR="0048272C" w:rsidRDefault="0048272C">
            <w:pPr>
              <w:jc w:val="center"/>
              <w:rPr>
                <w:rFonts w:ascii="Calibri" w:hAnsi="Calibri" w:cs="Arial"/>
                <w:sz w:val="20"/>
                <w:szCs w:val="20"/>
              </w:rPr>
            </w:pPr>
          </w:p>
          <w:p w:rsidR="0048272C" w:rsidRDefault="0048272C">
            <w:pPr>
              <w:jc w:val="center"/>
              <w:rPr>
                <w:rFonts w:ascii="Calibri" w:hAnsi="Calibri" w:cs="Arial"/>
                <w:sz w:val="20"/>
                <w:szCs w:val="20"/>
              </w:rPr>
            </w:pPr>
            <w:r>
              <w:rPr>
                <w:rFonts w:ascii="Calibri" w:hAnsi="Calibri" w:cs="Arial"/>
                <w:sz w:val="20"/>
                <w:szCs w:val="20"/>
              </w:rPr>
              <w:t>Wednesday</w:t>
            </w:r>
          </w:p>
          <w:p w:rsidR="0048272C" w:rsidRDefault="0048272C">
            <w:pPr>
              <w:jc w:val="center"/>
              <w:rPr>
                <w:rFonts w:ascii="Calibri" w:hAnsi="Calibri" w:cs="Arial"/>
                <w:sz w:val="20"/>
                <w:szCs w:val="20"/>
              </w:rPr>
            </w:pPr>
            <w:r>
              <w:rPr>
                <w:rFonts w:ascii="Calibri" w:hAnsi="Calibri" w:cs="Arial"/>
                <w:sz w:val="20"/>
                <w:szCs w:val="20"/>
              </w:rPr>
              <w:t>11/2</w:t>
            </w:r>
          </w:p>
          <w:p w:rsidR="0048190B" w:rsidRDefault="0048190B">
            <w:pPr>
              <w:jc w:val="center"/>
              <w:rPr>
                <w:rFonts w:ascii="Calibri" w:hAnsi="Calibri" w:cs="Arial"/>
                <w:sz w:val="20"/>
                <w:szCs w:val="20"/>
              </w:rPr>
            </w:pPr>
          </w:p>
          <w:p w:rsidR="0048190B" w:rsidRPr="00FE7557" w:rsidRDefault="0048190B">
            <w:pPr>
              <w:jc w:val="center"/>
              <w:rPr>
                <w:rFonts w:ascii="Calibri" w:hAnsi="Calibri" w:cs="Arial"/>
                <w:sz w:val="20"/>
                <w:szCs w:val="20"/>
              </w:rPr>
            </w:pPr>
            <w:r>
              <w:rPr>
                <w:rFonts w:ascii="Calibri" w:hAnsi="Calibri" w:cs="Arial"/>
                <w:sz w:val="20"/>
                <w:szCs w:val="20"/>
              </w:rPr>
              <w:t>(last day to drop)</w:t>
            </w:r>
          </w:p>
        </w:tc>
        <w:tc>
          <w:tcPr>
            <w:tcW w:w="4903" w:type="dxa"/>
            <w:tcBorders>
              <w:top w:val="single" w:sz="4" w:space="0" w:color="auto"/>
              <w:left w:val="single" w:sz="4" w:space="0" w:color="auto"/>
              <w:bottom w:val="single" w:sz="4" w:space="0" w:color="auto"/>
              <w:right w:val="single" w:sz="4" w:space="0" w:color="auto"/>
            </w:tcBorders>
          </w:tcPr>
          <w:p w:rsidR="00FF2FAA" w:rsidRDefault="00FF2FAA" w:rsidP="00C906FF">
            <w:pPr>
              <w:jc w:val="center"/>
              <w:rPr>
                <w:rFonts w:ascii="Calibri" w:hAnsi="Calibri" w:cs="Arial"/>
                <w:sz w:val="20"/>
                <w:szCs w:val="20"/>
              </w:rPr>
            </w:pPr>
          </w:p>
          <w:p w:rsidR="00FF2FAA" w:rsidRDefault="00FF2FAA" w:rsidP="00FF2FAA">
            <w:pPr>
              <w:jc w:val="center"/>
              <w:rPr>
                <w:rFonts w:ascii="Calibri" w:hAnsi="Calibri"/>
                <w:sz w:val="20"/>
                <w:szCs w:val="20"/>
              </w:rPr>
            </w:pPr>
            <w:r w:rsidRPr="00C02EAD">
              <w:rPr>
                <w:rFonts w:ascii="Calibri" w:hAnsi="Calibri"/>
                <w:sz w:val="20"/>
                <w:szCs w:val="20"/>
              </w:rPr>
              <w:t>Discus</w:t>
            </w:r>
            <w:r>
              <w:rPr>
                <w:rFonts w:ascii="Calibri" w:hAnsi="Calibri"/>
                <w:sz w:val="20"/>
                <w:szCs w:val="20"/>
              </w:rPr>
              <w:t>s strengths and weaknesses of AB</w:t>
            </w:r>
            <w:r w:rsidRPr="00C02EAD">
              <w:rPr>
                <w:rFonts w:ascii="Calibri" w:hAnsi="Calibri"/>
                <w:sz w:val="20"/>
                <w:szCs w:val="20"/>
              </w:rPr>
              <w:t>. A</w:t>
            </w:r>
            <w:r>
              <w:rPr>
                <w:rFonts w:ascii="Calibri" w:hAnsi="Calibri"/>
                <w:sz w:val="20"/>
                <w:szCs w:val="20"/>
              </w:rPr>
              <w:t>ssign Mapping the Issue (MI</w:t>
            </w:r>
            <w:r w:rsidRPr="00C02EAD">
              <w:rPr>
                <w:rFonts w:ascii="Calibri" w:hAnsi="Calibri"/>
                <w:sz w:val="20"/>
                <w:szCs w:val="20"/>
              </w:rPr>
              <w:t>).</w:t>
            </w:r>
          </w:p>
          <w:p w:rsidR="00FF2FAA" w:rsidRPr="0054310B" w:rsidRDefault="00FF2FAA" w:rsidP="00FF2FAA">
            <w:pPr>
              <w:jc w:val="center"/>
              <w:rPr>
                <w:rFonts w:asciiTheme="minorHAnsi" w:hAnsiTheme="minorHAnsi"/>
                <w:sz w:val="20"/>
                <w:szCs w:val="20"/>
              </w:rPr>
            </w:pPr>
          </w:p>
          <w:p w:rsidR="00FF2FAA" w:rsidRDefault="00FF2FAA" w:rsidP="00FF2FAA">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rsidR="00FF2FAA" w:rsidRDefault="00FF2FAA" w:rsidP="00FF2FAA">
            <w:pPr>
              <w:jc w:val="center"/>
              <w:rPr>
                <w:rFonts w:asciiTheme="minorHAnsi" w:hAnsiTheme="minorHAnsi"/>
                <w:sz w:val="20"/>
                <w:szCs w:val="20"/>
              </w:rPr>
            </w:pPr>
          </w:p>
          <w:p w:rsidR="00FF2FAA" w:rsidRPr="007E6959" w:rsidRDefault="00FF2FAA" w:rsidP="00FF2FAA">
            <w:pPr>
              <w:jc w:val="center"/>
              <w:rPr>
                <w:rFonts w:ascii="Calibri" w:hAnsi="Calibri"/>
                <w:color w:val="FF0000"/>
                <w:sz w:val="20"/>
                <w:szCs w:val="20"/>
              </w:rPr>
            </w:pPr>
            <w:r w:rsidRPr="007E6959">
              <w:rPr>
                <w:rFonts w:asciiTheme="minorHAnsi" w:hAnsiTheme="minorHAnsi"/>
                <w:color w:val="FF0000"/>
                <w:sz w:val="20"/>
                <w:szCs w:val="20"/>
              </w:rPr>
              <w:t>[MI Invention Activity is available on Blackboard FYC page.]</w:t>
            </w:r>
          </w:p>
          <w:p w:rsidR="00FF2FAA" w:rsidRDefault="00FF2FAA" w:rsidP="00C906FF">
            <w:pPr>
              <w:jc w:val="center"/>
              <w:rPr>
                <w:rFonts w:ascii="Calibri" w:hAnsi="Calibri" w:cs="Arial"/>
                <w:sz w:val="20"/>
                <w:szCs w:val="20"/>
              </w:rPr>
            </w:pPr>
          </w:p>
          <w:p w:rsidR="00FF2FAA" w:rsidRDefault="00FF2FAA" w:rsidP="00C906FF">
            <w:pPr>
              <w:jc w:val="center"/>
              <w:rPr>
                <w:rFonts w:ascii="Calibri" w:hAnsi="Calibri" w:cs="Arial"/>
                <w:sz w:val="20"/>
                <w:szCs w:val="20"/>
              </w:rPr>
            </w:pPr>
          </w:p>
          <w:p w:rsidR="00DA0C33" w:rsidRDefault="00D61103" w:rsidP="00C906FF">
            <w:pPr>
              <w:jc w:val="center"/>
              <w:rPr>
                <w:rFonts w:ascii="Calibri" w:hAnsi="Calibri" w:cs="Arial"/>
                <w:sz w:val="20"/>
                <w:szCs w:val="20"/>
              </w:rPr>
            </w:pPr>
            <w:r>
              <w:rPr>
                <w:rFonts w:ascii="Calibri" w:hAnsi="Calibri" w:cs="Arial"/>
                <w:sz w:val="20"/>
                <w:szCs w:val="20"/>
              </w:rPr>
              <w:t>Analyzing and Incorporating Sources</w:t>
            </w:r>
          </w:p>
          <w:p w:rsidR="00D61103" w:rsidRDefault="00D61103" w:rsidP="00C906FF">
            <w:pPr>
              <w:jc w:val="center"/>
              <w:rPr>
                <w:rFonts w:ascii="Calibri" w:hAnsi="Calibri" w:cs="Arial"/>
                <w:sz w:val="20"/>
                <w:szCs w:val="20"/>
              </w:rPr>
            </w:pPr>
          </w:p>
          <w:p w:rsidR="00DA0C33" w:rsidRDefault="00DA0C33" w:rsidP="00C906FF">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rsidR="00DA0C33" w:rsidRDefault="00DA0C33" w:rsidP="00C906FF">
            <w:pPr>
              <w:jc w:val="center"/>
              <w:rPr>
                <w:rFonts w:ascii="Calibri" w:hAnsi="Calibri" w:cs="Arial"/>
                <w:b/>
                <w:sz w:val="20"/>
                <w:szCs w:val="20"/>
              </w:rPr>
            </w:pPr>
          </w:p>
          <w:p w:rsidR="00D61103" w:rsidRPr="007E6959" w:rsidRDefault="00D61103" w:rsidP="00D61103">
            <w:pPr>
              <w:jc w:val="center"/>
              <w:rPr>
                <w:rFonts w:ascii="Calibri" w:hAnsi="Calibri" w:cs="Arial"/>
                <w:color w:val="FF0000"/>
                <w:sz w:val="20"/>
                <w:szCs w:val="20"/>
              </w:rPr>
            </w:pPr>
            <w:r w:rsidRPr="007E6959">
              <w:rPr>
                <w:rFonts w:ascii="Calibri" w:hAnsi="Calibri" w:cs="Arial"/>
                <w:color w:val="FF0000"/>
                <w:sz w:val="20"/>
                <w:szCs w:val="20"/>
              </w:rPr>
              <w:t xml:space="preserve">[Class Activity “Source Analysis for MI” </w:t>
            </w:r>
            <w:r w:rsidR="00A15A16" w:rsidRPr="007E6959">
              <w:rPr>
                <w:rFonts w:ascii="Calibri" w:hAnsi="Calibri" w:cs="Arial"/>
                <w:color w:val="FF0000"/>
                <w:sz w:val="20"/>
                <w:szCs w:val="20"/>
              </w:rPr>
              <w:t xml:space="preserve">is </w:t>
            </w:r>
            <w:r w:rsidRPr="007E6959">
              <w:rPr>
                <w:rFonts w:ascii="Calibri" w:hAnsi="Calibri" w:cs="Arial"/>
                <w:color w:val="FF0000"/>
                <w:sz w:val="20"/>
                <w:szCs w:val="20"/>
              </w:rPr>
              <w:t>available on Blackboard FYC page]</w:t>
            </w:r>
          </w:p>
          <w:p w:rsidR="00D61103" w:rsidRPr="009A01CD" w:rsidRDefault="00D61103" w:rsidP="00D61103">
            <w:pPr>
              <w:jc w:val="center"/>
              <w:rPr>
                <w:rFonts w:ascii="Calibri" w:hAnsi="Calibri" w:cs="Arial"/>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13D9" w:rsidRPr="00344B5F" w:rsidRDefault="000113D9" w:rsidP="000113D9">
            <w:pPr>
              <w:rPr>
                <w:rFonts w:ascii="Calibri" w:hAnsi="Calibri"/>
                <w:b/>
                <w:sz w:val="20"/>
                <w:szCs w:val="20"/>
              </w:rPr>
            </w:pPr>
            <w:r w:rsidRPr="0048272C">
              <w:rPr>
                <w:rFonts w:ascii="Calibri" w:hAnsi="Calibri"/>
                <w:b/>
                <w:sz w:val="22"/>
                <w:szCs w:val="22"/>
                <w:highlight w:val="yellow"/>
              </w:rPr>
              <w:t>Annotated Bibliography Final Due</w:t>
            </w:r>
          </w:p>
          <w:p w:rsidR="000113D9" w:rsidRDefault="000113D9" w:rsidP="000113D9">
            <w:pPr>
              <w:ind w:left="360"/>
              <w:rPr>
                <w:rFonts w:ascii="Calibri" w:hAnsi="Calibri"/>
                <w:color w:val="FF0000"/>
                <w:sz w:val="20"/>
                <w:szCs w:val="20"/>
              </w:rPr>
            </w:pPr>
            <w:r w:rsidRPr="00D82397">
              <w:rPr>
                <w:rFonts w:ascii="Calibri" w:hAnsi="Calibri"/>
                <w:color w:val="FF0000"/>
                <w:sz w:val="20"/>
                <w:szCs w:val="20"/>
              </w:rPr>
              <w:t>.</w:t>
            </w:r>
          </w:p>
          <w:p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tc>
      </w:tr>
      <w:tr w:rsidR="00DA0C33" w:rsidRPr="00FE7557" w:rsidTr="003C0FE8">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DA0C33">
            <w:pPr>
              <w:jc w:val="center"/>
              <w:rPr>
                <w:rFonts w:ascii="Calibri" w:hAnsi="Calibri" w:cs="Arial"/>
                <w:b/>
                <w:sz w:val="20"/>
                <w:szCs w:val="20"/>
              </w:rPr>
            </w:pPr>
          </w:p>
        </w:tc>
        <w:tc>
          <w:tcPr>
            <w:tcW w:w="1173" w:type="dxa"/>
            <w:tcBorders>
              <w:top w:val="single" w:sz="4" w:space="0" w:color="auto"/>
              <w:left w:val="single" w:sz="4" w:space="0" w:color="auto"/>
              <w:bottom w:val="single" w:sz="4" w:space="0" w:color="auto"/>
              <w:right w:val="single" w:sz="4" w:space="0" w:color="auto"/>
            </w:tcBorders>
            <w:hideMark/>
          </w:tcPr>
          <w:p w:rsidR="00DA0C33" w:rsidRDefault="0048272C">
            <w:pPr>
              <w:jc w:val="center"/>
              <w:rPr>
                <w:rFonts w:ascii="Calibri" w:hAnsi="Calibri" w:cs="Arial"/>
                <w:sz w:val="20"/>
                <w:szCs w:val="20"/>
              </w:rPr>
            </w:pPr>
            <w:r>
              <w:rPr>
                <w:rFonts w:ascii="Calibri" w:hAnsi="Calibri" w:cs="Arial"/>
                <w:sz w:val="20"/>
                <w:szCs w:val="20"/>
              </w:rPr>
              <w:t>Friday</w:t>
            </w:r>
          </w:p>
          <w:p w:rsidR="0048190B" w:rsidRDefault="0048190B">
            <w:pPr>
              <w:jc w:val="center"/>
              <w:rPr>
                <w:rFonts w:ascii="Calibri" w:hAnsi="Calibri" w:cs="Arial"/>
                <w:sz w:val="20"/>
                <w:szCs w:val="20"/>
              </w:rPr>
            </w:pPr>
            <w:r>
              <w:rPr>
                <w:rFonts w:ascii="Calibri" w:hAnsi="Calibri" w:cs="Arial"/>
                <w:sz w:val="20"/>
                <w:szCs w:val="20"/>
              </w:rPr>
              <w:t>11/4</w:t>
            </w:r>
          </w:p>
          <w:p w:rsidR="0048272C" w:rsidRPr="00FE7557" w:rsidRDefault="0048272C">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D61103" w:rsidRDefault="00D61103" w:rsidP="00D61103">
            <w:pPr>
              <w:jc w:val="center"/>
              <w:rPr>
                <w:rFonts w:ascii="Calibri" w:hAnsi="Calibri"/>
                <w:sz w:val="20"/>
                <w:szCs w:val="20"/>
              </w:rPr>
            </w:pPr>
            <w:r w:rsidRPr="00C02EAD">
              <w:rPr>
                <w:rFonts w:ascii="Calibri" w:hAnsi="Calibri"/>
                <w:sz w:val="20"/>
                <w:szCs w:val="20"/>
              </w:rPr>
              <w:t xml:space="preserve">Warranting claims and reasons </w:t>
            </w:r>
            <w:r w:rsidR="007A4854">
              <w:rPr>
                <w:rFonts w:ascii="Calibri" w:hAnsi="Calibri"/>
                <w:sz w:val="20"/>
                <w:szCs w:val="20"/>
              </w:rPr>
              <w:t>/ Discuss Sample MI</w:t>
            </w:r>
          </w:p>
          <w:p w:rsidR="00D61103" w:rsidRPr="00A15A16" w:rsidRDefault="00D61103" w:rsidP="00D61103">
            <w:pPr>
              <w:jc w:val="center"/>
              <w:rPr>
                <w:rFonts w:asciiTheme="minorHAnsi" w:hAnsiTheme="minorHAnsi"/>
                <w:sz w:val="20"/>
                <w:szCs w:val="20"/>
              </w:rPr>
            </w:pPr>
          </w:p>
          <w:p w:rsidR="00D61103" w:rsidRPr="00A15A16" w:rsidRDefault="00D61103" w:rsidP="00D61103">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r w:rsidR="00A15A16" w:rsidRPr="00A15A16">
              <w:rPr>
                <w:rFonts w:asciiTheme="minorHAnsi" w:hAnsiTheme="minorHAnsi"/>
                <w:sz w:val="20"/>
                <w:szCs w:val="20"/>
              </w:rPr>
              <w:t xml:space="preserve">, MI sample in </w:t>
            </w:r>
            <w:r w:rsidR="00A15A16" w:rsidRPr="00A15A16">
              <w:rPr>
                <w:rFonts w:asciiTheme="minorHAnsi" w:hAnsiTheme="minorHAnsi"/>
                <w:i/>
                <w:sz w:val="20"/>
                <w:szCs w:val="20"/>
              </w:rPr>
              <w:t>FYW</w:t>
            </w:r>
            <w:r w:rsidR="00A15A16" w:rsidRPr="00A15A16">
              <w:rPr>
                <w:rFonts w:asciiTheme="minorHAnsi" w:hAnsiTheme="minorHAnsi"/>
                <w:sz w:val="20"/>
                <w:szCs w:val="20"/>
              </w:rPr>
              <w:t xml:space="preserve"> (pp. P63-P65)</w:t>
            </w:r>
          </w:p>
          <w:p w:rsidR="000113D9" w:rsidRDefault="000113D9" w:rsidP="000113D9">
            <w:pPr>
              <w:jc w:val="center"/>
              <w:rPr>
                <w:rFonts w:asciiTheme="minorHAnsi" w:hAnsiTheme="minorHAnsi"/>
                <w:color w:val="FF0000"/>
                <w:sz w:val="20"/>
                <w:szCs w:val="20"/>
              </w:rPr>
            </w:pPr>
          </w:p>
          <w:p w:rsidR="000113D9" w:rsidRPr="00344B5F" w:rsidRDefault="000113D9" w:rsidP="000113D9">
            <w:pPr>
              <w:jc w:val="center"/>
              <w:rPr>
                <w:rFonts w:asciiTheme="minorHAnsi" w:hAnsiTheme="minorHAnsi"/>
                <w:color w:val="FF0000"/>
                <w:sz w:val="20"/>
                <w:szCs w:val="20"/>
              </w:rPr>
            </w:pPr>
            <w:r>
              <w:rPr>
                <w:rFonts w:asciiTheme="minorHAnsi" w:hAnsiTheme="minorHAnsi"/>
                <w:color w:val="FF0000"/>
                <w:sz w:val="20"/>
                <w:szCs w:val="20"/>
              </w:rPr>
              <w:t>(</w:t>
            </w:r>
            <w:r w:rsidRPr="00344B5F">
              <w:rPr>
                <w:rFonts w:asciiTheme="minorHAnsi" w:hAnsiTheme="minorHAnsi"/>
                <w:color w:val="FF0000"/>
                <w:sz w:val="20"/>
                <w:szCs w:val="20"/>
              </w:rPr>
              <w:t xml:space="preserve">Have students think about warrants/assumptions of various </w:t>
            </w:r>
            <w:r>
              <w:rPr>
                <w:rFonts w:asciiTheme="minorHAnsi" w:hAnsiTheme="minorHAnsi"/>
                <w:color w:val="FF0000"/>
                <w:sz w:val="20"/>
                <w:szCs w:val="20"/>
              </w:rPr>
              <w:t>positions</w:t>
            </w:r>
            <w:r w:rsidRPr="00344B5F">
              <w:rPr>
                <w:rFonts w:asciiTheme="minorHAnsi" w:hAnsiTheme="minorHAnsi"/>
                <w:color w:val="FF0000"/>
                <w:sz w:val="20"/>
                <w:szCs w:val="20"/>
              </w:rPr>
              <w:t xml:space="preserve"> analyzed in their MI essays</w:t>
            </w:r>
            <w:r>
              <w:rPr>
                <w:rFonts w:asciiTheme="minorHAnsi" w:hAnsiTheme="minorHAnsi"/>
                <w:color w:val="FF0000"/>
                <w:sz w:val="20"/>
                <w:szCs w:val="20"/>
              </w:rPr>
              <w:t>.</w:t>
            </w:r>
            <w:r w:rsidRPr="00344B5F">
              <w:rPr>
                <w:rFonts w:asciiTheme="minorHAnsi" w:hAnsiTheme="minorHAnsi"/>
                <w:color w:val="FF0000"/>
                <w:sz w:val="20"/>
                <w:szCs w:val="20"/>
              </w:rPr>
              <w:t>)</w:t>
            </w:r>
          </w:p>
          <w:p w:rsidR="00DA0C33" w:rsidRDefault="00DA0C33" w:rsidP="00D61103">
            <w:pPr>
              <w:jc w:val="center"/>
              <w:rPr>
                <w:rFonts w:ascii="Calibri" w:hAnsi="Calibri" w:cs="Arial"/>
                <w:b/>
                <w:sz w:val="20"/>
                <w:szCs w:val="20"/>
              </w:rPr>
            </w:pPr>
          </w:p>
          <w:p w:rsidR="000113D9" w:rsidRPr="00FA256B" w:rsidRDefault="000113D9" w:rsidP="000113D9">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In-class work: Comparing Different Points of View</w:t>
            </w:r>
          </w:p>
          <w:p w:rsidR="000113D9" w:rsidRPr="00FA256B" w:rsidRDefault="000113D9" w:rsidP="000113D9">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 xml:space="preserve">Review: </w:t>
            </w:r>
            <w:r w:rsidRPr="00FA256B">
              <w:rPr>
                <w:rFonts w:ascii="Calibri" w:hAnsi="Calibri" w:cs="Arial"/>
                <w:b/>
                <w:i/>
                <w:color w:val="3366FF"/>
                <w:sz w:val="20"/>
                <w:szCs w:val="20"/>
              </w:rPr>
              <w:t xml:space="preserve">FYC </w:t>
            </w:r>
            <w:r w:rsidRPr="00FA256B">
              <w:rPr>
                <w:rFonts w:ascii="Calibri" w:hAnsi="Calibri" w:cs="Arial"/>
                <w:b/>
                <w:color w:val="3366FF"/>
                <w:sz w:val="20"/>
                <w:szCs w:val="20"/>
              </w:rPr>
              <w:t>Chapter 12</w:t>
            </w:r>
          </w:p>
          <w:p w:rsidR="000113D9" w:rsidRPr="009A01CD" w:rsidRDefault="000113D9" w:rsidP="00D61103">
            <w:pPr>
              <w:jc w:val="center"/>
              <w:rPr>
                <w:rFonts w:ascii="Calibri" w:hAnsi="Calibri" w:cs="Arial"/>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lastRenderedPageBreak/>
              <w:t xml:space="preserve">AW </w:t>
            </w:r>
            <w:r w:rsidR="00841262" w:rsidRPr="000113D9">
              <w:rPr>
                <w:rFonts w:asciiTheme="minorHAnsi" w:hAnsiTheme="minorHAnsi"/>
                <w:b/>
                <w:sz w:val="20"/>
                <w:szCs w:val="20"/>
              </w:rPr>
              <w:t>#6:</w:t>
            </w:r>
            <w:r w:rsidR="00841262" w:rsidRPr="000113D9">
              <w:rPr>
                <w:rFonts w:asciiTheme="minorHAnsi" w:hAnsiTheme="minorHAnsi"/>
                <w:sz w:val="20"/>
                <w:szCs w:val="20"/>
              </w:rPr>
              <w:t xml:space="preserve"> </w:t>
            </w:r>
            <w:r w:rsidR="00AA0960" w:rsidRPr="000113D9">
              <w:rPr>
                <w:rFonts w:asciiTheme="minorHAnsi" w:hAnsiTheme="minorHAnsi"/>
                <w:sz w:val="20"/>
                <w:szCs w:val="20"/>
              </w:rPr>
              <w:t xml:space="preserve">Choose one position and source for that position that you plan to use in your Mapping the Issue. Following the MI Assignment Prompt in your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 xml:space="preserve">(specifically, Invention #3), draft two </w:t>
            </w:r>
            <w:r w:rsidR="00AA0960" w:rsidRPr="000113D9">
              <w:rPr>
                <w:rFonts w:asciiTheme="minorHAnsi" w:hAnsiTheme="minorHAnsi"/>
                <w:sz w:val="20"/>
                <w:szCs w:val="20"/>
              </w:rPr>
              <w:lastRenderedPageBreak/>
              <w:t>paragraphs for your MI – one that explains the position and one that analyzes the source that you are using as an example of that position.</w:t>
            </w:r>
          </w:p>
          <w:p w:rsidR="00DF6518" w:rsidRPr="00DF6518" w:rsidRDefault="00DF6518" w:rsidP="000113D9">
            <w:pPr>
              <w:pStyle w:val="ListParagraph"/>
              <w:ind w:left="455"/>
              <w:rPr>
                <w:rFonts w:asciiTheme="minorHAnsi" w:hAnsiTheme="minorHAnsi"/>
                <w:sz w:val="20"/>
                <w:szCs w:val="20"/>
              </w:rPr>
            </w:pPr>
          </w:p>
        </w:tc>
      </w:tr>
      <w:tr w:rsidR="00DA0C33" w:rsidRPr="00FE7557" w:rsidTr="003C0FE8">
        <w:tc>
          <w:tcPr>
            <w:tcW w:w="0" w:type="auto"/>
            <w:tcBorders>
              <w:top w:val="single" w:sz="4" w:space="0" w:color="auto"/>
              <w:left w:val="single" w:sz="4" w:space="0" w:color="auto"/>
              <w:bottom w:val="single" w:sz="4" w:space="0" w:color="auto"/>
              <w:right w:val="single" w:sz="4" w:space="0" w:color="auto"/>
            </w:tcBorders>
          </w:tcPr>
          <w:p w:rsidR="00DA0C33" w:rsidRPr="00FE7557" w:rsidRDefault="0048190B" w:rsidP="00227A49">
            <w:pPr>
              <w:jc w:val="center"/>
              <w:rPr>
                <w:rFonts w:ascii="Calibri" w:hAnsi="Calibri" w:cs="Arial"/>
                <w:b/>
                <w:sz w:val="20"/>
                <w:szCs w:val="20"/>
              </w:rPr>
            </w:pPr>
            <w:r>
              <w:rPr>
                <w:rFonts w:ascii="Calibri" w:hAnsi="Calibri"/>
                <w:b/>
                <w:sz w:val="20"/>
                <w:szCs w:val="20"/>
              </w:rPr>
              <w:lastRenderedPageBreak/>
              <w:t>12</w:t>
            </w:r>
          </w:p>
        </w:tc>
        <w:tc>
          <w:tcPr>
            <w:tcW w:w="1173" w:type="dxa"/>
            <w:tcBorders>
              <w:top w:val="single" w:sz="4" w:space="0" w:color="auto"/>
              <w:left w:val="single" w:sz="4" w:space="0" w:color="auto"/>
              <w:bottom w:val="single" w:sz="4" w:space="0" w:color="auto"/>
              <w:right w:val="single" w:sz="4" w:space="0" w:color="auto"/>
            </w:tcBorders>
          </w:tcPr>
          <w:p w:rsidR="00DA0C33" w:rsidRDefault="0048190B" w:rsidP="00227A49">
            <w:pPr>
              <w:jc w:val="center"/>
              <w:rPr>
                <w:rFonts w:ascii="Calibri" w:hAnsi="Calibri"/>
                <w:sz w:val="20"/>
                <w:szCs w:val="20"/>
              </w:rPr>
            </w:pPr>
            <w:r>
              <w:rPr>
                <w:rFonts w:ascii="Calibri" w:hAnsi="Calibri"/>
                <w:sz w:val="20"/>
                <w:szCs w:val="20"/>
              </w:rPr>
              <w:t>Monday</w:t>
            </w:r>
          </w:p>
          <w:p w:rsidR="0048190B" w:rsidRPr="00FE7557" w:rsidRDefault="0048190B" w:rsidP="00227A49">
            <w:pPr>
              <w:jc w:val="center"/>
              <w:rPr>
                <w:rFonts w:ascii="Calibri" w:hAnsi="Calibri" w:cs="Arial"/>
                <w:sz w:val="20"/>
                <w:szCs w:val="20"/>
              </w:rPr>
            </w:pPr>
            <w:r>
              <w:rPr>
                <w:rFonts w:ascii="Calibri" w:hAnsi="Calibri"/>
                <w:sz w:val="20"/>
                <w:szCs w:val="20"/>
              </w:rPr>
              <w:t>11/7</w:t>
            </w:r>
          </w:p>
        </w:tc>
        <w:tc>
          <w:tcPr>
            <w:tcW w:w="4903" w:type="dxa"/>
            <w:tcBorders>
              <w:top w:val="single" w:sz="4" w:space="0" w:color="auto"/>
              <w:left w:val="single" w:sz="4" w:space="0" w:color="auto"/>
              <w:bottom w:val="single" w:sz="4" w:space="0" w:color="auto"/>
              <w:right w:val="single" w:sz="4" w:space="0" w:color="auto"/>
            </w:tcBorders>
          </w:tcPr>
          <w:p w:rsidR="00D61103" w:rsidRDefault="00D61103" w:rsidP="00D61103">
            <w:pPr>
              <w:jc w:val="center"/>
              <w:rPr>
                <w:rFonts w:asciiTheme="minorHAnsi" w:hAnsiTheme="minorHAnsi"/>
                <w:sz w:val="20"/>
                <w:szCs w:val="20"/>
              </w:rPr>
            </w:pPr>
            <w:r>
              <w:rPr>
                <w:rFonts w:asciiTheme="minorHAnsi" w:hAnsiTheme="minorHAnsi"/>
                <w:sz w:val="20"/>
                <w:szCs w:val="20"/>
              </w:rPr>
              <w:t>Peer Review Workshop</w:t>
            </w:r>
          </w:p>
          <w:p w:rsidR="000113D9" w:rsidRDefault="000113D9" w:rsidP="00D61103">
            <w:pPr>
              <w:jc w:val="center"/>
              <w:rPr>
                <w:rFonts w:asciiTheme="minorHAnsi" w:hAnsiTheme="minorHAnsi"/>
                <w:sz w:val="20"/>
                <w:szCs w:val="20"/>
              </w:rPr>
            </w:pPr>
            <w:r>
              <w:rPr>
                <w:rFonts w:ascii="Calibri" w:hAnsi="Calibri" w:cs="Arial"/>
                <w:color w:val="FF0000"/>
                <w:sz w:val="20"/>
                <w:szCs w:val="20"/>
              </w:rPr>
              <w:t>(The Peer Review Assignment is located in FYC ORG on Blackboard. This assignment, as a best practice, should be completed as homework and discussed later during a class day. You might use this day to introduce the assignment and assign the partners. You may also wish to move the peer review to a later day, after there has been some in-class writing work on the MI.)</w:t>
            </w:r>
          </w:p>
          <w:p w:rsidR="00DA0C33" w:rsidRPr="00C02EAD" w:rsidRDefault="00DA0C33" w:rsidP="00A94744">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DA0C33" w:rsidRPr="00DF6518" w:rsidRDefault="00D61103" w:rsidP="000113D9">
            <w:pPr>
              <w:rPr>
                <w:rFonts w:asciiTheme="minorHAnsi" w:hAnsiTheme="minorHAnsi"/>
                <w:sz w:val="20"/>
                <w:szCs w:val="20"/>
              </w:rPr>
            </w:pPr>
            <w:r w:rsidRPr="000113D9">
              <w:rPr>
                <w:rFonts w:asciiTheme="minorHAnsi" w:hAnsiTheme="minorHAnsi"/>
                <w:b/>
                <w:sz w:val="20"/>
                <w:szCs w:val="20"/>
              </w:rPr>
              <w:t>Draft of Mapping the Issue</w:t>
            </w:r>
            <w:r w:rsidRPr="000113D9">
              <w:rPr>
                <w:rFonts w:asciiTheme="minorHAnsi" w:hAnsiTheme="minorHAnsi"/>
                <w:sz w:val="20"/>
                <w:szCs w:val="20"/>
              </w:rPr>
              <w:t xml:space="preserve"> </w:t>
            </w:r>
            <w:r w:rsidR="000113D9" w:rsidRPr="00E10429">
              <w:rPr>
                <w:rFonts w:ascii="Calibri" w:hAnsi="Calibri"/>
                <w:color w:val="FF0000"/>
                <w:sz w:val="20"/>
                <w:szCs w:val="20"/>
              </w:rPr>
              <w:t>Instructors will determine how students will submit draft to them for feedback and how they will provide a draft to their peer reader(s).</w:t>
            </w:r>
          </w:p>
        </w:tc>
      </w:tr>
      <w:tr w:rsidR="00DA0C33" w:rsidRPr="00FE7557" w:rsidTr="003C0FE8">
        <w:tc>
          <w:tcPr>
            <w:tcW w:w="0" w:type="auto"/>
            <w:tcBorders>
              <w:top w:val="single" w:sz="4" w:space="0" w:color="auto"/>
              <w:left w:val="single" w:sz="4" w:space="0" w:color="auto"/>
              <w:bottom w:val="single" w:sz="4" w:space="0" w:color="auto"/>
              <w:right w:val="single" w:sz="4" w:space="0" w:color="auto"/>
            </w:tcBorders>
            <w:hideMark/>
          </w:tcPr>
          <w:p w:rsidR="00DA0C33" w:rsidRPr="00C54700" w:rsidRDefault="0048190B">
            <w:pPr>
              <w:jc w:val="center"/>
              <w:rPr>
                <w:rFonts w:ascii="Calibri" w:hAnsi="Calibri" w:cs="Arial"/>
                <w:b/>
                <w:sz w:val="20"/>
                <w:szCs w:val="20"/>
              </w:rPr>
            </w:pPr>
            <w:r>
              <w:rPr>
                <w:rFonts w:ascii="Calibri" w:hAnsi="Calibri"/>
                <w:b/>
                <w:sz w:val="20"/>
                <w:szCs w:val="20"/>
              </w:rPr>
              <w:t>12</w:t>
            </w:r>
          </w:p>
        </w:tc>
        <w:tc>
          <w:tcPr>
            <w:tcW w:w="1173" w:type="dxa"/>
            <w:tcBorders>
              <w:top w:val="single" w:sz="4" w:space="0" w:color="auto"/>
              <w:left w:val="single" w:sz="4" w:space="0" w:color="auto"/>
              <w:bottom w:val="single" w:sz="4" w:space="0" w:color="auto"/>
              <w:right w:val="single" w:sz="4" w:space="0" w:color="auto"/>
            </w:tcBorders>
            <w:hideMark/>
          </w:tcPr>
          <w:p w:rsidR="00DA0C33" w:rsidRDefault="0048190B">
            <w:pPr>
              <w:jc w:val="center"/>
              <w:rPr>
                <w:rFonts w:ascii="Calibri" w:hAnsi="Calibri"/>
                <w:sz w:val="20"/>
                <w:szCs w:val="20"/>
              </w:rPr>
            </w:pPr>
            <w:r>
              <w:rPr>
                <w:rFonts w:ascii="Calibri" w:hAnsi="Calibri"/>
                <w:sz w:val="20"/>
                <w:szCs w:val="20"/>
              </w:rPr>
              <w:t>Wednesday</w:t>
            </w:r>
          </w:p>
          <w:p w:rsidR="0048190B" w:rsidRDefault="0048190B">
            <w:pPr>
              <w:jc w:val="center"/>
              <w:rPr>
                <w:rFonts w:ascii="Calibri" w:hAnsi="Calibri"/>
                <w:sz w:val="20"/>
                <w:szCs w:val="20"/>
              </w:rPr>
            </w:pPr>
            <w:r>
              <w:rPr>
                <w:rFonts w:ascii="Calibri" w:hAnsi="Calibri"/>
                <w:sz w:val="20"/>
                <w:szCs w:val="20"/>
              </w:rPr>
              <w:t>11/9</w:t>
            </w:r>
          </w:p>
          <w:p w:rsidR="0023761C" w:rsidRDefault="0023761C">
            <w:pPr>
              <w:jc w:val="center"/>
              <w:rPr>
                <w:rFonts w:ascii="Calibri" w:hAnsi="Calibri"/>
                <w:sz w:val="20"/>
                <w:szCs w:val="20"/>
              </w:rPr>
            </w:pPr>
          </w:p>
          <w:p w:rsidR="0023761C" w:rsidRPr="00C54700" w:rsidRDefault="0023761C">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0113D9">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rsidR="000113D9" w:rsidRDefault="000113D9" w:rsidP="000113D9">
            <w:pPr>
              <w:jc w:val="center"/>
              <w:rPr>
                <w:rFonts w:ascii="Calibri" w:hAnsi="Calibri"/>
                <w:b/>
                <w:color w:val="3366FF"/>
                <w:sz w:val="20"/>
                <w:szCs w:val="20"/>
              </w:rPr>
            </w:pPr>
            <w:r>
              <w:rPr>
                <w:rFonts w:ascii="Calibri" w:hAnsi="Calibri"/>
                <w:b/>
                <w:color w:val="3366FF"/>
                <w:sz w:val="20"/>
                <w:szCs w:val="20"/>
              </w:rPr>
              <w:t xml:space="preserve">In-class work: Remaining Objective </w:t>
            </w:r>
          </w:p>
          <w:p w:rsidR="00DA0C33" w:rsidRDefault="000113D9" w:rsidP="00E74D03">
            <w:pPr>
              <w:jc w:val="center"/>
              <w:rPr>
                <w:rFonts w:ascii="Calibri" w:hAnsi="Calibri"/>
                <w:b/>
                <w:color w:val="3366FF"/>
                <w:sz w:val="20"/>
                <w:szCs w:val="20"/>
              </w:rPr>
            </w:pPr>
            <w:r>
              <w:rPr>
                <w:rFonts w:ascii="Calibri" w:hAnsi="Calibri"/>
                <w:b/>
                <w:color w:val="3366FF"/>
                <w:sz w:val="20"/>
                <w:szCs w:val="20"/>
              </w:rPr>
              <w:t xml:space="preserve">Review: </w:t>
            </w:r>
            <w:r>
              <w:rPr>
                <w:rFonts w:ascii="Calibri" w:hAnsi="Calibri"/>
                <w:b/>
                <w:i/>
                <w:color w:val="3366FF"/>
                <w:sz w:val="20"/>
                <w:szCs w:val="20"/>
              </w:rPr>
              <w:t xml:space="preserve">TSIS </w:t>
            </w:r>
            <w:r>
              <w:rPr>
                <w:rFonts w:ascii="Calibri" w:hAnsi="Calibri"/>
                <w:b/>
                <w:color w:val="3366FF"/>
                <w:sz w:val="20"/>
                <w:szCs w:val="20"/>
              </w:rPr>
              <w:t>Chapter 11</w:t>
            </w:r>
          </w:p>
          <w:p w:rsidR="00E74D03" w:rsidRPr="00C02EAD" w:rsidRDefault="00E74D03" w:rsidP="00E74D03">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A15A16" w:rsidRPr="000113D9" w:rsidRDefault="00A15A16" w:rsidP="000113D9">
            <w:pPr>
              <w:ind w:left="360"/>
              <w:rPr>
                <w:rFonts w:asciiTheme="minorHAnsi" w:hAnsiTheme="minorHAnsi"/>
                <w:sz w:val="20"/>
                <w:szCs w:val="20"/>
              </w:rPr>
            </w:pPr>
          </w:p>
        </w:tc>
      </w:tr>
      <w:tr w:rsidR="00DA0C33" w:rsidRPr="00FE7557" w:rsidTr="003C0FE8">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DA0C33">
            <w:pPr>
              <w:jc w:val="center"/>
              <w:rPr>
                <w:rFonts w:ascii="Calibri" w:hAnsi="Calibri" w:cs="Arial"/>
                <w:b/>
                <w:sz w:val="20"/>
                <w:szCs w:val="20"/>
              </w:rPr>
            </w:pPr>
          </w:p>
        </w:tc>
        <w:tc>
          <w:tcPr>
            <w:tcW w:w="1173" w:type="dxa"/>
            <w:tcBorders>
              <w:top w:val="single" w:sz="4" w:space="0" w:color="auto"/>
              <w:left w:val="single" w:sz="4" w:space="0" w:color="auto"/>
              <w:bottom w:val="single" w:sz="4" w:space="0" w:color="auto"/>
              <w:right w:val="single" w:sz="4" w:space="0" w:color="auto"/>
            </w:tcBorders>
            <w:hideMark/>
          </w:tcPr>
          <w:p w:rsidR="00DA0C33" w:rsidRDefault="0048190B" w:rsidP="00E74D03">
            <w:pPr>
              <w:jc w:val="center"/>
              <w:rPr>
                <w:rFonts w:ascii="Calibri" w:hAnsi="Calibri"/>
                <w:sz w:val="20"/>
                <w:szCs w:val="20"/>
              </w:rPr>
            </w:pPr>
            <w:r>
              <w:rPr>
                <w:rFonts w:ascii="Calibri" w:hAnsi="Calibri"/>
                <w:sz w:val="20"/>
                <w:szCs w:val="20"/>
              </w:rPr>
              <w:t>Friday</w:t>
            </w:r>
          </w:p>
          <w:p w:rsidR="0048190B" w:rsidRPr="00FE7557" w:rsidRDefault="0048190B" w:rsidP="00E74D03">
            <w:pPr>
              <w:jc w:val="center"/>
              <w:rPr>
                <w:rFonts w:ascii="Calibri" w:hAnsi="Calibri" w:cs="Arial"/>
                <w:sz w:val="20"/>
                <w:szCs w:val="20"/>
              </w:rPr>
            </w:pPr>
            <w:r>
              <w:rPr>
                <w:rFonts w:ascii="Calibri" w:hAnsi="Calibri"/>
                <w:sz w:val="20"/>
                <w:szCs w:val="20"/>
              </w:rPr>
              <w:t>11/11</w:t>
            </w:r>
          </w:p>
        </w:tc>
        <w:tc>
          <w:tcPr>
            <w:tcW w:w="4903" w:type="dxa"/>
            <w:tcBorders>
              <w:top w:val="single" w:sz="4" w:space="0" w:color="auto"/>
              <w:left w:val="single" w:sz="4" w:space="0" w:color="auto"/>
              <w:bottom w:val="single" w:sz="4" w:space="0" w:color="auto"/>
              <w:right w:val="single" w:sz="4" w:space="0" w:color="auto"/>
            </w:tcBorders>
          </w:tcPr>
          <w:p w:rsidR="000113D9" w:rsidRDefault="007A4854" w:rsidP="000113D9">
            <w:pPr>
              <w:jc w:val="center"/>
              <w:rPr>
                <w:rFonts w:asciiTheme="minorHAnsi" w:hAnsiTheme="minorHAnsi"/>
                <w:sz w:val="20"/>
                <w:szCs w:val="20"/>
              </w:rPr>
            </w:pPr>
            <w:r w:rsidRPr="00C02EAD">
              <w:rPr>
                <w:rFonts w:asciiTheme="minorHAnsi" w:hAnsiTheme="minorHAnsi"/>
                <w:sz w:val="20"/>
                <w:szCs w:val="20"/>
              </w:rPr>
              <w:t>Discuss</w:t>
            </w:r>
            <w:r w:rsidR="000113D9">
              <w:rPr>
                <w:rFonts w:asciiTheme="minorHAnsi" w:hAnsiTheme="minorHAnsi"/>
                <w:sz w:val="20"/>
                <w:szCs w:val="20"/>
              </w:rPr>
              <w:t xml:space="preserve"> strengths and weaknesses of MI</w:t>
            </w:r>
          </w:p>
          <w:p w:rsidR="000113D9" w:rsidRDefault="000113D9" w:rsidP="000113D9">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 RPP Presentation. Discuss Sample RPP.</w:t>
            </w:r>
          </w:p>
          <w:p w:rsidR="000113D9" w:rsidRDefault="000113D9" w:rsidP="000113D9">
            <w:pPr>
              <w:jc w:val="center"/>
              <w:rPr>
                <w:rFonts w:ascii="Calibri" w:hAnsi="Calibri"/>
                <w:b/>
                <w:color w:val="3366FF"/>
                <w:sz w:val="20"/>
                <w:szCs w:val="20"/>
              </w:rPr>
            </w:pPr>
            <w:r>
              <w:rPr>
                <w:rFonts w:ascii="Calibri" w:hAnsi="Calibri"/>
                <w:b/>
                <w:color w:val="3366FF"/>
                <w:sz w:val="20"/>
                <w:szCs w:val="20"/>
              </w:rPr>
              <w:t xml:space="preserve">In-class work: Final Questions for M.I. </w:t>
            </w:r>
          </w:p>
          <w:p w:rsidR="000113D9" w:rsidRPr="005A45CF" w:rsidRDefault="000113D9" w:rsidP="000113D9">
            <w:pPr>
              <w:jc w:val="center"/>
              <w:rPr>
                <w:rFonts w:ascii="Calibri" w:hAnsi="Calibri"/>
                <w:b/>
                <w:color w:val="3366FF"/>
                <w:sz w:val="20"/>
                <w:szCs w:val="20"/>
              </w:rPr>
            </w:pPr>
            <w:r>
              <w:rPr>
                <w:rFonts w:ascii="Calibri" w:hAnsi="Calibri"/>
                <w:b/>
                <w:color w:val="3366FF"/>
                <w:sz w:val="20"/>
                <w:szCs w:val="20"/>
              </w:rPr>
              <w:t>Review: M.I. Rubric</w:t>
            </w:r>
          </w:p>
          <w:p w:rsidR="000113D9" w:rsidRPr="00C02EAD" w:rsidRDefault="000113D9" w:rsidP="000113D9">
            <w:pPr>
              <w:rPr>
                <w:rFonts w:ascii="Calibri" w:hAnsi="Calibri" w:cs="Arial"/>
                <w:sz w:val="20"/>
                <w:szCs w:val="20"/>
              </w:rPr>
            </w:pPr>
          </w:p>
          <w:p w:rsidR="000113D9" w:rsidRDefault="000113D9" w:rsidP="000113D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rsidR="000113D9" w:rsidRDefault="000113D9" w:rsidP="000113D9">
            <w:pPr>
              <w:jc w:val="center"/>
              <w:rPr>
                <w:rFonts w:ascii="Calibri" w:hAnsi="Calibri"/>
                <w:sz w:val="20"/>
                <w:szCs w:val="20"/>
              </w:rPr>
            </w:pPr>
          </w:p>
          <w:p w:rsidR="000113D9" w:rsidRPr="007E6959" w:rsidRDefault="000113D9" w:rsidP="000113D9">
            <w:pPr>
              <w:jc w:val="center"/>
              <w:rPr>
                <w:rFonts w:ascii="Calibri" w:hAnsi="Calibri"/>
                <w:color w:val="FF0000"/>
                <w:sz w:val="20"/>
                <w:szCs w:val="20"/>
              </w:rPr>
            </w:pPr>
            <w:r w:rsidRPr="007E6959">
              <w:rPr>
                <w:rFonts w:ascii="Calibri" w:hAnsi="Calibri" w:cs="Arial"/>
                <w:color w:val="FF0000"/>
                <w:sz w:val="20"/>
                <w:szCs w:val="20"/>
              </w:rPr>
              <w:t>[“RPP Presentation Assignment” handout is available on Blackboard FYC page]</w:t>
            </w:r>
          </w:p>
          <w:p w:rsidR="00841262" w:rsidRPr="00841262" w:rsidRDefault="00841262" w:rsidP="000113D9">
            <w:pPr>
              <w:jc w:val="center"/>
              <w:rPr>
                <w:rFonts w:asciiTheme="minorHAnsi" w:hAnsiTheme="minorHAns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13D9" w:rsidRPr="0048190B" w:rsidRDefault="000113D9" w:rsidP="000113D9">
            <w:pPr>
              <w:jc w:val="center"/>
              <w:rPr>
                <w:rFonts w:ascii="Calibri" w:hAnsi="Calibri"/>
                <w:sz w:val="20"/>
                <w:szCs w:val="20"/>
                <w:highlight w:val="yellow"/>
              </w:rPr>
            </w:pPr>
            <w:r w:rsidRPr="0048190B">
              <w:rPr>
                <w:rFonts w:ascii="Calibri" w:hAnsi="Calibri"/>
                <w:b/>
                <w:sz w:val="22"/>
                <w:szCs w:val="22"/>
                <w:highlight w:val="yellow"/>
              </w:rPr>
              <w:t>Mapping Issue Final Due</w:t>
            </w:r>
          </w:p>
          <w:p w:rsidR="00DA0C33" w:rsidRPr="0048190B" w:rsidRDefault="000113D9" w:rsidP="000113D9">
            <w:pPr>
              <w:ind w:left="360"/>
              <w:rPr>
                <w:rFonts w:ascii="Calibri" w:hAnsi="Calibri"/>
                <w:color w:val="FF0000"/>
                <w:sz w:val="20"/>
                <w:szCs w:val="20"/>
                <w:highlight w:val="yellow"/>
              </w:rPr>
            </w:pPr>
            <w:r w:rsidRPr="0048190B">
              <w:rPr>
                <w:rFonts w:ascii="Calibri" w:hAnsi="Calibri"/>
                <w:color w:val="FF0000"/>
                <w:sz w:val="20"/>
                <w:szCs w:val="20"/>
                <w:highlight w:val="yellow"/>
              </w:rPr>
              <w:t>.</w:t>
            </w:r>
          </w:p>
          <w:p w:rsidR="000D72F3" w:rsidRPr="0048190B" w:rsidRDefault="000D72F3" w:rsidP="000D72F3">
            <w:pPr>
              <w:rPr>
                <w:rFonts w:ascii="Calibri" w:hAnsi="Calibri"/>
                <w:sz w:val="20"/>
                <w:szCs w:val="20"/>
                <w:highlight w:val="yellow"/>
              </w:rPr>
            </w:pPr>
            <w:r w:rsidRPr="0048190B">
              <w:rPr>
                <w:rFonts w:ascii="Calibri" w:hAnsi="Calibri"/>
                <w:sz w:val="20"/>
                <w:szCs w:val="20"/>
                <w:highlight w:val="yellow"/>
              </w:rPr>
              <w:t>Team Member Assessment Survey</w:t>
            </w:r>
          </w:p>
          <w:p w:rsidR="000D72F3" w:rsidRPr="0048190B" w:rsidRDefault="000D72F3" w:rsidP="000113D9">
            <w:pPr>
              <w:ind w:left="360"/>
              <w:rPr>
                <w:rFonts w:asciiTheme="minorHAnsi" w:hAnsiTheme="minorHAnsi"/>
                <w:sz w:val="20"/>
                <w:szCs w:val="20"/>
                <w:highlight w:val="yellow"/>
              </w:rPr>
            </w:pPr>
          </w:p>
        </w:tc>
      </w:tr>
      <w:tr w:rsidR="00E74D03" w:rsidRPr="00FE7557" w:rsidTr="003C0FE8">
        <w:trPr>
          <w:trHeight w:val="890"/>
        </w:trPr>
        <w:tc>
          <w:tcPr>
            <w:tcW w:w="0" w:type="auto"/>
            <w:tcBorders>
              <w:top w:val="single" w:sz="4" w:space="0" w:color="auto"/>
              <w:left w:val="single" w:sz="4" w:space="0" w:color="auto"/>
              <w:bottom w:val="single" w:sz="4" w:space="0" w:color="auto"/>
              <w:right w:val="single" w:sz="4" w:space="0" w:color="auto"/>
            </w:tcBorders>
          </w:tcPr>
          <w:p w:rsidR="00E74D03" w:rsidRPr="00FE7557" w:rsidRDefault="00E74D03" w:rsidP="0048190B">
            <w:pPr>
              <w:rPr>
                <w:rFonts w:ascii="Calibri" w:hAnsi="Calibri"/>
                <w:b/>
                <w:sz w:val="20"/>
                <w:szCs w:val="20"/>
              </w:rPr>
            </w:pPr>
          </w:p>
        </w:tc>
        <w:tc>
          <w:tcPr>
            <w:tcW w:w="1173" w:type="dxa"/>
            <w:tcBorders>
              <w:top w:val="single" w:sz="4" w:space="0" w:color="auto"/>
              <w:left w:val="single" w:sz="4" w:space="0" w:color="auto"/>
              <w:bottom w:val="single" w:sz="4" w:space="0" w:color="auto"/>
              <w:right w:val="single" w:sz="4" w:space="0" w:color="auto"/>
            </w:tcBorders>
          </w:tcPr>
          <w:p w:rsidR="003C6423" w:rsidRDefault="003C6423" w:rsidP="003C6423">
            <w:pPr>
              <w:rPr>
                <w:rFonts w:ascii="Calibri" w:hAnsi="Calibri"/>
                <w:sz w:val="20"/>
                <w:szCs w:val="20"/>
              </w:rPr>
            </w:pPr>
          </w:p>
        </w:tc>
        <w:tc>
          <w:tcPr>
            <w:tcW w:w="4903" w:type="dxa"/>
            <w:tcBorders>
              <w:top w:val="single" w:sz="4" w:space="0" w:color="auto"/>
              <w:left w:val="single" w:sz="4" w:space="0" w:color="auto"/>
              <w:bottom w:val="single" w:sz="4" w:space="0" w:color="auto"/>
              <w:right w:val="single" w:sz="4" w:space="0" w:color="auto"/>
            </w:tcBorders>
          </w:tcPr>
          <w:p w:rsidR="00E74D03" w:rsidRPr="00C02EAD" w:rsidRDefault="00E74D03" w:rsidP="0048190B">
            <w:pPr>
              <w:rPr>
                <w:rFonts w:asciiTheme="minorHAnsi" w:hAnsiTheme="minorHAnsi"/>
                <w:b/>
                <w:sz w:val="20"/>
                <w:szCs w:val="20"/>
              </w:rPr>
            </w:pPr>
            <w:r>
              <w:rPr>
                <w:rFonts w:asciiTheme="minorHAnsi" w:hAnsiTheme="minorHAnsi"/>
                <w:b/>
                <w:sz w:val="20"/>
                <w:szCs w:val="20"/>
              </w:rPr>
              <w:t>.</w:t>
            </w:r>
          </w:p>
          <w:p w:rsidR="00E74D03" w:rsidRPr="00841262" w:rsidRDefault="00E74D03" w:rsidP="000113D9">
            <w:pPr>
              <w:jc w:val="center"/>
              <w:rPr>
                <w:rFonts w:asciiTheme="minorHAnsi" w:hAnsiTheme="minorHAnsi"/>
                <w:sz w:val="20"/>
                <w:szCs w:val="20"/>
              </w:rPr>
            </w:pPr>
          </w:p>
        </w:tc>
        <w:tc>
          <w:tcPr>
            <w:tcW w:w="2579" w:type="dxa"/>
            <w:tcBorders>
              <w:top w:val="single" w:sz="4" w:space="0" w:color="auto"/>
              <w:left w:val="single" w:sz="4" w:space="0" w:color="auto"/>
              <w:bottom w:val="single" w:sz="4" w:space="0" w:color="auto"/>
              <w:right w:val="single" w:sz="4" w:space="0" w:color="auto"/>
            </w:tcBorders>
          </w:tcPr>
          <w:p w:rsidR="00E74D03" w:rsidRDefault="00E74D03" w:rsidP="000113D9">
            <w:pPr>
              <w:pStyle w:val="ListParagraph"/>
              <w:ind w:left="432"/>
              <w:rPr>
                <w:rFonts w:ascii="Calibri" w:hAnsi="Calibri"/>
                <w:sz w:val="20"/>
                <w:szCs w:val="20"/>
              </w:rPr>
            </w:pPr>
          </w:p>
        </w:tc>
      </w:tr>
      <w:tr w:rsidR="00DA0C33" w:rsidRPr="00FE7557" w:rsidTr="003C0FE8">
        <w:trPr>
          <w:trHeight w:val="890"/>
        </w:trPr>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9B3A7E">
            <w:pPr>
              <w:jc w:val="center"/>
              <w:rPr>
                <w:rFonts w:ascii="Calibri" w:hAnsi="Calibri" w:cs="Arial"/>
                <w:b/>
                <w:sz w:val="20"/>
                <w:szCs w:val="20"/>
              </w:rPr>
            </w:pPr>
            <w:r>
              <w:rPr>
                <w:rFonts w:ascii="Calibri" w:hAnsi="Calibri"/>
                <w:b/>
                <w:sz w:val="20"/>
                <w:szCs w:val="20"/>
              </w:rPr>
              <w:t>13</w:t>
            </w:r>
          </w:p>
        </w:tc>
        <w:tc>
          <w:tcPr>
            <w:tcW w:w="1173" w:type="dxa"/>
            <w:tcBorders>
              <w:top w:val="single" w:sz="4" w:space="0" w:color="auto"/>
              <w:left w:val="single" w:sz="4" w:space="0" w:color="auto"/>
              <w:bottom w:val="single" w:sz="4" w:space="0" w:color="auto"/>
              <w:right w:val="single" w:sz="4" w:space="0" w:color="auto"/>
            </w:tcBorders>
            <w:hideMark/>
          </w:tcPr>
          <w:p w:rsidR="00DA0C33" w:rsidRDefault="0048190B">
            <w:pPr>
              <w:jc w:val="center"/>
              <w:rPr>
                <w:rFonts w:ascii="Calibri" w:hAnsi="Calibri"/>
                <w:sz w:val="20"/>
                <w:szCs w:val="20"/>
              </w:rPr>
            </w:pPr>
            <w:r>
              <w:rPr>
                <w:rFonts w:ascii="Calibri" w:hAnsi="Calibri"/>
                <w:sz w:val="20"/>
                <w:szCs w:val="20"/>
              </w:rPr>
              <w:t>Monday</w:t>
            </w:r>
          </w:p>
          <w:p w:rsidR="0048190B" w:rsidRDefault="009B3A7E">
            <w:pPr>
              <w:jc w:val="center"/>
              <w:rPr>
                <w:rFonts w:ascii="Calibri" w:hAnsi="Calibri"/>
                <w:sz w:val="20"/>
                <w:szCs w:val="20"/>
              </w:rPr>
            </w:pPr>
            <w:r>
              <w:rPr>
                <w:rFonts w:ascii="Calibri" w:hAnsi="Calibri"/>
                <w:sz w:val="20"/>
                <w:szCs w:val="20"/>
              </w:rPr>
              <w:t>11/14</w:t>
            </w:r>
          </w:p>
          <w:p w:rsidR="0048190B" w:rsidRDefault="0048190B">
            <w:pPr>
              <w:jc w:val="center"/>
              <w:rPr>
                <w:rFonts w:ascii="Calibri" w:hAnsi="Calibri"/>
                <w:sz w:val="20"/>
                <w:szCs w:val="20"/>
              </w:rPr>
            </w:pPr>
          </w:p>
          <w:p w:rsidR="0048190B" w:rsidRDefault="0048190B">
            <w:pPr>
              <w:jc w:val="center"/>
              <w:rPr>
                <w:rFonts w:ascii="Calibri" w:hAnsi="Calibri"/>
                <w:sz w:val="20"/>
                <w:szCs w:val="20"/>
              </w:rPr>
            </w:pPr>
            <w:r>
              <w:rPr>
                <w:rFonts w:ascii="Calibri" w:hAnsi="Calibri"/>
                <w:sz w:val="20"/>
                <w:szCs w:val="20"/>
              </w:rPr>
              <w:t>Wednesday</w:t>
            </w:r>
          </w:p>
          <w:p w:rsidR="0048190B" w:rsidRDefault="009B3A7E">
            <w:pPr>
              <w:jc w:val="center"/>
              <w:rPr>
                <w:rFonts w:ascii="Calibri" w:hAnsi="Calibri"/>
                <w:sz w:val="20"/>
                <w:szCs w:val="20"/>
              </w:rPr>
            </w:pPr>
            <w:r>
              <w:rPr>
                <w:rFonts w:ascii="Calibri" w:hAnsi="Calibri"/>
                <w:sz w:val="20"/>
                <w:szCs w:val="20"/>
              </w:rPr>
              <w:t>11/16</w:t>
            </w:r>
          </w:p>
          <w:p w:rsidR="0048190B" w:rsidRPr="00FE7557" w:rsidRDefault="0048190B">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0113D9" w:rsidRPr="00841262" w:rsidRDefault="000113D9" w:rsidP="000113D9">
            <w:pPr>
              <w:jc w:val="center"/>
              <w:rPr>
                <w:rFonts w:asciiTheme="minorHAnsi" w:hAnsiTheme="minorHAnsi"/>
                <w:sz w:val="20"/>
                <w:szCs w:val="20"/>
              </w:rPr>
            </w:pPr>
            <w:r w:rsidRPr="00841262">
              <w:rPr>
                <w:rFonts w:asciiTheme="minorHAnsi" w:hAnsiTheme="minorHAnsi"/>
                <w:sz w:val="20"/>
                <w:szCs w:val="20"/>
              </w:rPr>
              <w:t>Research Process</w:t>
            </w:r>
          </w:p>
          <w:p w:rsidR="000113D9" w:rsidRPr="001F2F89" w:rsidRDefault="000113D9" w:rsidP="000113D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rsidR="000113D9" w:rsidRPr="007E6959" w:rsidRDefault="000113D9" w:rsidP="000113D9">
            <w:pPr>
              <w:jc w:val="center"/>
              <w:rPr>
                <w:rFonts w:asciiTheme="minorHAnsi" w:hAnsiTheme="minorHAnsi" w:cs="Arial"/>
                <w:color w:val="FF0000"/>
                <w:sz w:val="20"/>
                <w:szCs w:val="20"/>
              </w:rPr>
            </w:pPr>
            <w:r w:rsidRPr="007E6959">
              <w:rPr>
                <w:rFonts w:asciiTheme="minorHAnsi" w:hAnsiTheme="minorHAnsi" w:cs="Arial"/>
                <w:color w:val="FF0000"/>
                <w:sz w:val="20"/>
                <w:szCs w:val="20"/>
              </w:rPr>
              <w:t xml:space="preserve">[In-class activity: Draft an outline of the RPP. </w:t>
            </w:r>
            <w:r w:rsidRPr="007E6959">
              <w:rPr>
                <w:rFonts w:asciiTheme="minorHAnsi" w:hAnsiTheme="minorHAnsi"/>
                <w:color w:val="FF0000"/>
                <w:sz w:val="20"/>
                <w:szCs w:val="20"/>
              </w:rPr>
              <w:t xml:space="preserve">Using the outline directions/template on pg. 78 of your </w:t>
            </w:r>
            <w:r w:rsidRPr="007E6959">
              <w:rPr>
                <w:rFonts w:asciiTheme="minorHAnsi" w:hAnsiTheme="minorHAnsi"/>
                <w:i/>
                <w:color w:val="FF0000"/>
                <w:sz w:val="20"/>
                <w:szCs w:val="20"/>
              </w:rPr>
              <w:t>FYW</w:t>
            </w:r>
            <w:r w:rsidRPr="007E6959">
              <w:rPr>
                <w:rFonts w:asciiTheme="minorHAnsi" w:hAnsiTheme="minorHAnsi"/>
                <w:color w:val="FF0000"/>
                <w:sz w:val="20"/>
                <w:szCs w:val="20"/>
              </w:rPr>
              <w:t>, create an outline for your Research Position Paper. This outline must include your claim, at least three subclaims (your reasons for your claim), and support for each subclaim (this should be the specific evidence/source you plan to use for that reason).]</w:t>
            </w:r>
          </w:p>
          <w:p w:rsidR="00DA0C33" w:rsidRPr="00C02EAD" w:rsidRDefault="00DA0C33" w:rsidP="00806734">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13D9" w:rsidRDefault="000113D9" w:rsidP="000113D9">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rsidR="00DF6518" w:rsidRPr="00DF6518" w:rsidRDefault="00DF6518" w:rsidP="000113D9">
            <w:pPr>
              <w:ind w:left="360"/>
              <w:rPr>
                <w:rFonts w:asciiTheme="minorHAnsi" w:hAnsiTheme="minorHAnsi"/>
                <w:sz w:val="20"/>
                <w:szCs w:val="20"/>
              </w:rPr>
            </w:pPr>
          </w:p>
        </w:tc>
      </w:tr>
      <w:tr w:rsidR="00DA0C33" w:rsidRPr="00FE7557" w:rsidTr="003C0FE8">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DA0C33">
            <w:pPr>
              <w:jc w:val="center"/>
              <w:rPr>
                <w:rFonts w:ascii="Calibri" w:hAnsi="Calibri" w:cs="Arial"/>
                <w:b/>
                <w:sz w:val="20"/>
                <w:szCs w:val="20"/>
              </w:rPr>
            </w:pPr>
          </w:p>
        </w:tc>
        <w:tc>
          <w:tcPr>
            <w:tcW w:w="1173" w:type="dxa"/>
            <w:tcBorders>
              <w:top w:val="single" w:sz="4" w:space="0" w:color="auto"/>
              <w:left w:val="single" w:sz="4" w:space="0" w:color="auto"/>
              <w:bottom w:val="single" w:sz="4" w:space="0" w:color="auto"/>
              <w:right w:val="single" w:sz="4" w:space="0" w:color="auto"/>
            </w:tcBorders>
            <w:hideMark/>
          </w:tcPr>
          <w:p w:rsidR="00DA0C33" w:rsidRDefault="0048190B">
            <w:pPr>
              <w:jc w:val="center"/>
              <w:rPr>
                <w:rFonts w:ascii="Calibri" w:hAnsi="Calibri"/>
                <w:sz w:val="20"/>
                <w:szCs w:val="20"/>
              </w:rPr>
            </w:pPr>
            <w:r>
              <w:rPr>
                <w:rFonts w:ascii="Calibri" w:hAnsi="Calibri"/>
                <w:sz w:val="20"/>
                <w:szCs w:val="20"/>
              </w:rPr>
              <w:t>Friday</w:t>
            </w:r>
          </w:p>
          <w:p w:rsidR="009B3A7E" w:rsidRDefault="009B3A7E">
            <w:pPr>
              <w:jc w:val="center"/>
              <w:rPr>
                <w:rFonts w:ascii="Calibri" w:hAnsi="Calibri"/>
                <w:sz w:val="20"/>
                <w:szCs w:val="20"/>
              </w:rPr>
            </w:pPr>
            <w:r>
              <w:rPr>
                <w:rFonts w:ascii="Calibri" w:hAnsi="Calibri"/>
                <w:sz w:val="20"/>
                <w:szCs w:val="20"/>
              </w:rPr>
              <w:t>11/18</w:t>
            </w:r>
          </w:p>
          <w:p w:rsidR="0048190B" w:rsidRPr="00FE7557" w:rsidRDefault="0048190B">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0113D9">
            <w:pPr>
              <w:jc w:val="center"/>
              <w:rPr>
                <w:rFonts w:asciiTheme="minorHAnsi" w:hAnsiTheme="minorHAnsi"/>
                <w:sz w:val="20"/>
                <w:szCs w:val="20"/>
              </w:rPr>
            </w:pPr>
            <w:r>
              <w:rPr>
                <w:rFonts w:asciiTheme="minorHAnsi" w:hAnsiTheme="minorHAnsi"/>
                <w:sz w:val="20"/>
                <w:szCs w:val="20"/>
              </w:rPr>
              <w:t>Rogerian Argument / Naysayer / Counterargument</w:t>
            </w:r>
          </w:p>
          <w:p w:rsidR="000113D9" w:rsidRDefault="000113D9" w:rsidP="000113D9">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rsidR="000113D9" w:rsidRPr="00C02EAD" w:rsidRDefault="000113D9" w:rsidP="000113D9">
            <w:pPr>
              <w:rPr>
                <w:rFonts w:asciiTheme="minorHAnsi" w:hAnsiTheme="minorHAnsi"/>
                <w:b/>
                <w:sz w:val="20"/>
                <w:szCs w:val="20"/>
              </w:rPr>
            </w:pPr>
          </w:p>
          <w:p w:rsidR="000113D9"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[Class Activity on Rogerian Argument available on Blackboard FYC page.]</w:t>
            </w:r>
          </w:p>
          <w:p w:rsidR="000113D9"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[Alternatively, audience activity available on Blackboard FYC page.]</w:t>
            </w:r>
          </w:p>
          <w:p w:rsidR="00841262" w:rsidRPr="00841262" w:rsidRDefault="00841262" w:rsidP="00302A19">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13D9" w:rsidRPr="000113D9" w:rsidRDefault="000113D9" w:rsidP="000113D9">
            <w:pPr>
              <w:ind w:left="360"/>
              <w:rPr>
                <w:rFonts w:asciiTheme="minorHAnsi" w:hAnsiTheme="minorHAnsi"/>
                <w:sz w:val="20"/>
                <w:szCs w:val="20"/>
              </w:rPr>
            </w:pPr>
            <w:r w:rsidRPr="000113D9">
              <w:rPr>
                <w:rFonts w:asciiTheme="minorHAnsi" w:hAnsiTheme="minorHAnsi"/>
                <w:b/>
                <w:sz w:val="20"/>
                <w:szCs w:val="20"/>
              </w:rPr>
              <w:t>AW #7:</w:t>
            </w:r>
            <w:r w:rsidRPr="000113D9">
              <w:rPr>
                <w:rFonts w:asciiTheme="minorHAnsi" w:hAnsiTheme="minorHAnsi"/>
                <w:sz w:val="20"/>
                <w:szCs w:val="20"/>
              </w:rPr>
              <w:t xml:space="preserve"> Choose one position and source for that position that you plan to use in your Mapping the Issue. Following the MI Assignment Prompt in your </w:t>
            </w:r>
            <w:r w:rsidRPr="000113D9">
              <w:rPr>
                <w:rFonts w:asciiTheme="minorHAnsi" w:hAnsiTheme="minorHAnsi"/>
                <w:i/>
                <w:sz w:val="20"/>
                <w:szCs w:val="20"/>
              </w:rPr>
              <w:t xml:space="preserve">FYW </w:t>
            </w:r>
            <w:r w:rsidRPr="000113D9">
              <w:rPr>
                <w:rFonts w:asciiTheme="minorHAnsi" w:hAnsiTheme="minorHAnsi"/>
                <w:sz w:val="20"/>
                <w:szCs w:val="20"/>
              </w:rPr>
              <w:t xml:space="preserve">(specifically, </w:t>
            </w:r>
            <w:r w:rsidRPr="000113D9">
              <w:rPr>
                <w:rFonts w:asciiTheme="minorHAnsi" w:hAnsiTheme="minorHAnsi"/>
                <w:sz w:val="20"/>
                <w:szCs w:val="20"/>
              </w:rPr>
              <w:lastRenderedPageBreak/>
              <w:t>Invention #3), draft two paragraphs for your MI – one that explains the position and one that analyzes the source that you are using as an example of that position.</w:t>
            </w:r>
          </w:p>
          <w:p w:rsidR="00DA0C33" w:rsidRPr="000113D9" w:rsidRDefault="00DA0C33" w:rsidP="000113D9">
            <w:pPr>
              <w:ind w:left="360"/>
              <w:rPr>
                <w:rFonts w:asciiTheme="minorHAnsi" w:hAnsiTheme="minorHAnsi"/>
                <w:sz w:val="20"/>
                <w:szCs w:val="20"/>
              </w:rPr>
            </w:pPr>
          </w:p>
        </w:tc>
      </w:tr>
      <w:tr w:rsidR="000113D9" w:rsidRPr="00FE7557" w:rsidTr="003C0FE8">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9B3A7E">
            <w:pPr>
              <w:jc w:val="center"/>
              <w:rPr>
                <w:rFonts w:ascii="Calibri" w:hAnsi="Calibri" w:cs="Arial"/>
                <w:b/>
                <w:sz w:val="20"/>
                <w:szCs w:val="20"/>
              </w:rPr>
            </w:pPr>
            <w:r>
              <w:rPr>
                <w:rFonts w:ascii="Calibri" w:hAnsi="Calibri"/>
                <w:b/>
                <w:sz w:val="20"/>
                <w:szCs w:val="20"/>
              </w:rPr>
              <w:lastRenderedPageBreak/>
              <w:t>14</w:t>
            </w:r>
          </w:p>
        </w:tc>
        <w:tc>
          <w:tcPr>
            <w:tcW w:w="1173" w:type="dxa"/>
            <w:tcBorders>
              <w:top w:val="single" w:sz="4" w:space="0" w:color="auto"/>
              <w:left w:val="single" w:sz="4" w:space="0" w:color="auto"/>
              <w:bottom w:val="single" w:sz="4" w:space="0" w:color="auto"/>
              <w:right w:val="single" w:sz="4" w:space="0" w:color="auto"/>
            </w:tcBorders>
            <w:hideMark/>
          </w:tcPr>
          <w:p w:rsidR="000113D9" w:rsidRDefault="009B3A7E">
            <w:pPr>
              <w:jc w:val="center"/>
              <w:rPr>
                <w:rFonts w:ascii="Calibri" w:hAnsi="Calibri"/>
                <w:sz w:val="20"/>
                <w:szCs w:val="20"/>
              </w:rPr>
            </w:pPr>
            <w:r>
              <w:rPr>
                <w:rFonts w:ascii="Calibri" w:hAnsi="Calibri"/>
                <w:sz w:val="20"/>
                <w:szCs w:val="20"/>
              </w:rPr>
              <w:t>Monday</w:t>
            </w:r>
          </w:p>
          <w:p w:rsidR="009B3A7E" w:rsidRPr="00FE7557" w:rsidRDefault="009B3A7E">
            <w:pPr>
              <w:jc w:val="center"/>
              <w:rPr>
                <w:rFonts w:ascii="Calibri" w:hAnsi="Calibri" w:cs="Arial"/>
                <w:sz w:val="20"/>
                <w:szCs w:val="20"/>
              </w:rPr>
            </w:pPr>
            <w:r>
              <w:rPr>
                <w:rFonts w:ascii="Calibri" w:hAnsi="Calibri"/>
                <w:sz w:val="20"/>
                <w:szCs w:val="20"/>
              </w:rPr>
              <w:t>11/21</w:t>
            </w: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690827">
            <w:pPr>
              <w:jc w:val="center"/>
              <w:rPr>
                <w:rFonts w:ascii="Calibri" w:hAnsi="Calibri" w:cs="Arial"/>
                <w:sz w:val="20"/>
                <w:szCs w:val="20"/>
              </w:rPr>
            </w:pPr>
            <w:r>
              <w:rPr>
                <w:rFonts w:ascii="Calibri" w:hAnsi="Calibri" w:cs="Arial"/>
                <w:sz w:val="20"/>
                <w:szCs w:val="20"/>
              </w:rPr>
              <w:t>Rogerian Argument / Naysayer / Counterargument, cont.</w:t>
            </w:r>
          </w:p>
          <w:p w:rsidR="000113D9" w:rsidRDefault="000113D9" w:rsidP="00690827">
            <w:pPr>
              <w:jc w:val="center"/>
              <w:rPr>
                <w:rFonts w:ascii="Calibri" w:hAnsi="Calibri" w:cs="Arial"/>
                <w:sz w:val="20"/>
                <w:szCs w:val="20"/>
              </w:rPr>
            </w:pPr>
            <w:r>
              <w:rPr>
                <w:rFonts w:ascii="Calibri" w:hAnsi="Calibri" w:cs="Arial"/>
                <w:sz w:val="20"/>
                <w:szCs w:val="20"/>
              </w:rPr>
              <w:t>RPP Writing Workshop</w:t>
            </w:r>
          </w:p>
          <w:p w:rsidR="000113D9" w:rsidRDefault="000113D9" w:rsidP="000113D9">
            <w:pPr>
              <w:jc w:val="center"/>
              <w:rPr>
                <w:rFonts w:asciiTheme="minorHAnsi" w:hAnsiTheme="minorHAnsi"/>
                <w:sz w:val="20"/>
                <w:szCs w:val="20"/>
              </w:rPr>
            </w:pPr>
            <w:r>
              <w:rPr>
                <w:rFonts w:asciiTheme="minorHAnsi" w:hAnsiTheme="minorHAnsi"/>
                <w:sz w:val="20"/>
                <w:szCs w:val="20"/>
              </w:rPr>
              <w:t>Narrowing Your Claim</w:t>
            </w:r>
          </w:p>
          <w:p w:rsidR="000113D9" w:rsidRDefault="000113D9" w:rsidP="000113D9">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rsidR="000113D9" w:rsidRPr="000113D9" w:rsidRDefault="000113D9" w:rsidP="000113D9">
            <w:pPr>
              <w:jc w:val="center"/>
              <w:rPr>
                <w:rFonts w:asciiTheme="minorHAnsi" w:hAnsiTheme="minorHAnsi"/>
                <w:color w:val="FF0000"/>
                <w:sz w:val="20"/>
                <w:szCs w:val="20"/>
              </w:rPr>
            </w:pPr>
            <w:r>
              <w:rPr>
                <w:rFonts w:asciiTheme="minorHAnsi" w:hAnsiTheme="minorHAnsi"/>
                <w:color w:val="FF0000"/>
                <w:sz w:val="20"/>
                <w:szCs w:val="20"/>
              </w:rPr>
              <w:t>(</w:t>
            </w:r>
            <w:r w:rsidRPr="00403722">
              <w:rPr>
                <w:rFonts w:asciiTheme="minorHAnsi" w:hAnsiTheme="minorHAnsi"/>
                <w:color w:val="FF0000"/>
                <w:sz w:val="20"/>
                <w:szCs w:val="20"/>
              </w:rPr>
              <w:t>Writing Workshop:  Claim for RPP</w:t>
            </w:r>
            <w:r>
              <w:rPr>
                <w:rFonts w:asciiTheme="minorHAnsi" w:hAnsiTheme="minorHAnsi"/>
                <w:color w:val="FF0000"/>
                <w:sz w:val="20"/>
                <w:szCs w:val="20"/>
              </w:rPr>
              <w:t>)</w:t>
            </w:r>
          </w:p>
          <w:p w:rsidR="000113D9" w:rsidRPr="00C02EAD" w:rsidRDefault="000113D9" w:rsidP="00690827">
            <w:pPr>
              <w:jc w:val="center"/>
              <w:rPr>
                <w:rFonts w:ascii="Calibri" w:hAnsi="Calibri" w:cs="Arial"/>
                <w:sz w:val="20"/>
                <w:szCs w:val="20"/>
              </w:rPr>
            </w:pPr>
            <w:r w:rsidRPr="003D6648">
              <w:rPr>
                <w:rFonts w:ascii="Calibri" w:hAnsi="Calibri" w:cs="Arial"/>
                <w:color w:val="FF0000"/>
                <w:sz w:val="20"/>
                <w:szCs w:val="20"/>
              </w:rPr>
              <w:t xml:space="preserve">(Draft </w:t>
            </w:r>
            <w:r>
              <w:rPr>
                <w:rFonts w:ascii="Calibri" w:hAnsi="Calibri" w:cs="Arial"/>
                <w:color w:val="FF0000"/>
                <w:sz w:val="20"/>
                <w:szCs w:val="20"/>
              </w:rPr>
              <w:t xml:space="preserve">possible </w:t>
            </w:r>
            <w:r w:rsidRPr="003D6648">
              <w:rPr>
                <w:rFonts w:ascii="Calibri" w:hAnsi="Calibri" w:cs="Arial"/>
                <w:color w:val="FF0000"/>
                <w:sz w:val="20"/>
                <w:szCs w:val="20"/>
              </w:rPr>
              <w:t>counterargument section of RPP)</w:t>
            </w:r>
          </w:p>
        </w:tc>
        <w:tc>
          <w:tcPr>
            <w:tcW w:w="2579" w:type="dxa"/>
            <w:tcBorders>
              <w:top w:val="single" w:sz="4" w:space="0" w:color="auto"/>
              <w:left w:val="single" w:sz="4" w:space="0" w:color="auto"/>
              <w:bottom w:val="single" w:sz="4" w:space="0" w:color="auto"/>
              <w:right w:val="single" w:sz="4" w:space="0" w:color="auto"/>
            </w:tcBorders>
          </w:tcPr>
          <w:p w:rsidR="000113D9" w:rsidRPr="00DF6518" w:rsidRDefault="000113D9" w:rsidP="000113D9">
            <w:pPr>
              <w:ind w:left="360"/>
              <w:rPr>
                <w:rFonts w:asciiTheme="minorHAnsi" w:hAnsiTheme="minorHAnsi"/>
                <w:sz w:val="20"/>
                <w:szCs w:val="20"/>
              </w:rPr>
            </w:pPr>
          </w:p>
        </w:tc>
      </w:tr>
      <w:tr w:rsidR="000113D9" w:rsidRPr="00FE7557" w:rsidTr="003C0FE8">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rsidP="009B3A7E">
            <w:pPr>
              <w:rPr>
                <w:rFonts w:ascii="Calibri" w:hAnsi="Calibri" w:cs="Arial"/>
                <w:b/>
                <w:sz w:val="20"/>
                <w:szCs w:val="20"/>
              </w:rPr>
            </w:pPr>
          </w:p>
        </w:tc>
        <w:tc>
          <w:tcPr>
            <w:tcW w:w="1173" w:type="dxa"/>
            <w:tcBorders>
              <w:top w:val="single" w:sz="4" w:space="0" w:color="auto"/>
              <w:left w:val="single" w:sz="4" w:space="0" w:color="auto"/>
              <w:bottom w:val="single" w:sz="4" w:space="0" w:color="auto"/>
              <w:right w:val="single" w:sz="4" w:space="0" w:color="auto"/>
            </w:tcBorders>
            <w:hideMark/>
          </w:tcPr>
          <w:p w:rsidR="000113D9" w:rsidRDefault="009B3A7E">
            <w:pPr>
              <w:jc w:val="center"/>
              <w:rPr>
                <w:rFonts w:ascii="Calibri" w:hAnsi="Calibri"/>
                <w:sz w:val="20"/>
                <w:szCs w:val="20"/>
              </w:rPr>
            </w:pPr>
            <w:r>
              <w:rPr>
                <w:rFonts w:ascii="Calibri" w:hAnsi="Calibri"/>
                <w:sz w:val="20"/>
                <w:szCs w:val="20"/>
              </w:rPr>
              <w:t>Wednesday</w:t>
            </w:r>
          </w:p>
          <w:p w:rsidR="009B3A7E" w:rsidRPr="00FE7557" w:rsidRDefault="009B3A7E">
            <w:pPr>
              <w:jc w:val="center"/>
              <w:rPr>
                <w:rFonts w:ascii="Calibri" w:hAnsi="Calibri" w:cs="Arial"/>
                <w:sz w:val="20"/>
                <w:szCs w:val="20"/>
              </w:rPr>
            </w:pPr>
            <w:r>
              <w:rPr>
                <w:rFonts w:ascii="Calibri" w:hAnsi="Calibri"/>
                <w:sz w:val="20"/>
                <w:szCs w:val="20"/>
              </w:rPr>
              <w:t>11/23</w:t>
            </w: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0113D9">
            <w:pPr>
              <w:jc w:val="center"/>
              <w:rPr>
                <w:rFonts w:asciiTheme="minorHAnsi" w:hAnsiTheme="minorHAnsi"/>
                <w:sz w:val="20"/>
                <w:szCs w:val="20"/>
              </w:rPr>
            </w:pPr>
            <w:r>
              <w:rPr>
                <w:rFonts w:asciiTheme="minorHAnsi" w:hAnsiTheme="minorHAnsi"/>
                <w:sz w:val="20"/>
                <w:szCs w:val="20"/>
              </w:rPr>
              <w:t>Refining Your Introduction</w:t>
            </w:r>
          </w:p>
          <w:p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rsidR="000113D9"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rsidR="000113D9"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[In-class writing: Write Introductions]</w:t>
            </w:r>
          </w:p>
        </w:tc>
        <w:tc>
          <w:tcPr>
            <w:tcW w:w="2579" w:type="dxa"/>
            <w:tcBorders>
              <w:top w:val="single" w:sz="4" w:space="0" w:color="auto"/>
              <w:left w:val="single" w:sz="4" w:space="0" w:color="auto"/>
              <w:bottom w:val="single" w:sz="4" w:space="0" w:color="auto"/>
              <w:right w:val="single" w:sz="4" w:space="0" w:color="auto"/>
            </w:tcBorders>
          </w:tcPr>
          <w:p w:rsidR="000113D9" w:rsidRPr="00DF6518" w:rsidRDefault="000113D9" w:rsidP="000113D9">
            <w:pPr>
              <w:ind w:left="360"/>
              <w:rPr>
                <w:rFonts w:asciiTheme="minorHAnsi" w:hAnsiTheme="minorHAnsi"/>
                <w:b/>
                <w:sz w:val="20"/>
                <w:szCs w:val="20"/>
              </w:rPr>
            </w:pPr>
          </w:p>
        </w:tc>
      </w:tr>
      <w:tr w:rsidR="000113D9" w:rsidRPr="00FE7557" w:rsidTr="003C0FE8">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p>
        </w:tc>
        <w:tc>
          <w:tcPr>
            <w:tcW w:w="1173" w:type="dxa"/>
            <w:tcBorders>
              <w:top w:val="single" w:sz="4" w:space="0" w:color="auto"/>
              <w:left w:val="single" w:sz="4" w:space="0" w:color="auto"/>
              <w:bottom w:val="single" w:sz="4" w:space="0" w:color="auto"/>
              <w:right w:val="single" w:sz="4" w:space="0" w:color="auto"/>
            </w:tcBorders>
            <w:hideMark/>
          </w:tcPr>
          <w:p w:rsidR="000113D9" w:rsidRDefault="009B3A7E">
            <w:pPr>
              <w:jc w:val="center"/>
              <w:rPr>
                <w:rFonts w:ascii="Calibri" w:hAnsi="Calibri"/>
                <w:sz w:val="20"/>
                <w:szCs w:val="20"/>
              </w:rPr>
            </w:pPr>
            <w:r>
              <w:rPr>
                <w:rFonts w:ascii="Calibri" w:hAnsi="Calibri"/>
                <w:sz w:val="20"/>
                <w:szCs w:val="20"/>
              </w:rPr>
              <w:t>Friday</w:t>
            </w:r>
          </w:p>
          <w:p w:rsidR="009B3A7E" w:rsidRPr="00FE7557" w:rsidRDefault="009B3A7E">
            <w:pPr>
              <w:jc w:val="center"/>
              <w:rPr>
                <w:rFonts w:ascii="Calibri" w:hAnsi="Calibri" w:cs="Arial"/>
                <w:sz w:val="20"/>
                <w:szCs w:val="20"/>
              </w:rPr>
            </w:pPr>
            <w:r>
              <w:rPr>
                <w:rFonts w:ascii="Calibri" w:hAnsi="Calibri"/>
                <w:sz w:val="20"/>
                <w:szCs w:val="20"/>
              </w:rPr>
              <w:t>11/25</w:t>
            </w:r>
          </w:p>
        </w:tc>
        <w:tc>
          <w:tcPr>
            <w:tcW w:w="4903" w:type="dxa"/>
            <w:tcBorders>
              <w:top w:val="single" w:sz="4" w:space="0" w:color="auto"/>
              <w:left w:val="single" w:sz="4" w:space="0" w:color="auto"/>
              <w:bottom w:val="single" w:sz="4" w:space="0" w:color="auto"/>
              <w:right w:val="single" w:sz="4" w:space="0" w:color="auto"/>
            </w:tcBorders>
          </w:tcPr>
          <w:p w:rsidR="000113D9" w:rsidRDefault="009B3A7E" w:rsidP="000113D9">
            <w:pPr>
              <w:jc w:val="center"/>
              <w:rPr>
                <w:rFonts w:ascii="Calibri" w:hAnsi="Calibri" w:cs="Arial"/>
                <w:sz w:val="20"/>
                <w:szCs w:val="20"/>
              </w:rPr>
            </w:pPr>
            <w:r>
              <w:rPr>
                <w:rFonts w:ascii="Calibri" w:hAnsi="Calibri" w:cs="Arial"/>
                <w:sz w:val="20"/>
                <w:szCs w:val="20"/>
              </w:rPr>
              <w:t>No Class</w:t>
            </w:r>
          </w:p>
          <w:p w:rsidR="009B3A7E" w:rsidRPr="00C02EAD" w:rsidRDefault="009B3A7E" w:rsidP="000113D9">
            <w:pPr>
              <w:jc w:val="center"/>
              <w:rPr>
                <w:rFonts w:ascii="Calibri" w:hAnsi="Calibri" w:cs="Arial"/>
                <w:sz w:val="20"/>
                <w:szCs w:val="20"/>
              </w:rPr>
            </w:pPr>
            <w:r>
              <w:rPr>
                <w:rFonts w:ascii="Calibri" w:hAnsi="Calibri" w:cs="Arial"/>
                <w:sz w:val="20"/>
                <w:szCs w:val="20"/>
              </w:rPr>
              <w:t>Thanksgiving</w:t>
            </w:r>
          </w:p>
        </w:tc>
        <w:tc>
          <w:tcPr>
            <w:tcW w:w="2579" w:type="dxa"/>
            <w:tcBorders>
              <w:top w:val="single" w:sz="4" w:space="0" w:color="auto"/>
              <w:left w:val="single" w:sz="4" w:space="0" w:color="auto"/>
              <w:bottom w:val="single" w:sz="4" w:space="0" w:color="auto"/>
              <w:right w:val="single" w:sz="4" w:space="0" w:color="auto"/>
            </w:tcBorders>
          </w:tcPr>
          <w:p w:rsidR="000113D9" w:rsidRPr="000113D9" w:rsidRDefault="000113D9" w:rsidP="000113D9">
            <w:pPr>
              <w:ind w:left="360"/>
              <w:rPr>
                <w:rFonts w:asciiTheme="minorHAnsi" w:hAnsiTheme="minorHAnsi"/>
                <w:b/>
                <w:sz w:val="20"/>
                <w:szCs w:val="20"/>
              </w:rPr>
            </w:pPr>
          </w:p>
        </w:tc>
      </w:tr>
      <w:tr w:rsidR="000113D9" w:rsidRPr="00FE7557" w:rsidTr="003C0FE8">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A1101F">
            <w:pPr>
              <w:jc w:val="center"/>
              <w:rPr>
                <w:rFonts w:ascii="Calibri" w:hAnsi="Calibri" w:cs="Arial"/>
                <w:b/>
                <w:sz w:val="20"/>
                <w:szCs w:val="20"/>
              </w:rPr>
            </w:pPr>
            <w:r>
              <w:rPr>
                <w:rFonts w:ascii="Calibri" w:hAnsi="Calibri"/>
                <w:b/>
                <w:sz w:val="20"/>
                <w:szCs w:val="20"/>
              </w:rPr>
              <w:t>15</w:t>
            </w:r>
          </w:p>
        </w:tc>
        <w:tc>
          <w:tcPr>
            <w:tcW w:w="1173" w:type="dxa"/>
            <w:tcBorders>
              <w:top w:val="single" w:sz="4" w:space="0" w:color="auto"/>
              <w:left w:val="single" w:sz="4" w:space="0" w:color="auto"/>
              <w:bottom w:val="single" w:sz="4" w:space="0" w:color="auto"/>
              <w:right w:val="single" w:sz="4" w:space="0" w:color="auto"/>
            </w:tcBorders>
            <w:hideMark/>
          </w:tcPr>
          <w:p w:rsidR="000113D9" w:rsidRDefault="00A1101F">
            <w:pPr>
              <w:jc w:val="center"/>
              <w:rPr>
                <w:rFonts w:ascii="Calibri" w:hAnsi="Calibri"/>
                <w:sz w:val="20"/>
                <w:szCs w:val="20"/>
              </w:rPr>
            </w:pPr>
            <w:r>
              <w:rPr>
                <w:rFonts w:ascii="Calibri" w:hAnsi="Calibri"/>
                <w:sz w:val="20"/>
                <w:szCs w:val="20"/>
              </w:rPr>
              <w:t>Monday</w:t>
            </w:r>
          </w:p>
          <w:p w:rsidR="00A1101F" w:rsidRPr="00FE7557" w:rsidRDefault="00A1101F">
            <w:pPr>
              <w:jc w:val="center"/>
              <w:rPr>
                <w:rFonts w:ascii="Calibri" w:hAnsi="Calibri" w:cs="Arial"/>
                <w:sz w:val="20"/>
                <w:szCs w:val="20"/>
              </w:rPr>
            </w:pPr>
            <w:r>
              <w:rPr>
                <w:rFonts w:ascii="Calibri" w:hAnsi="Calibri"/>
                <w:sz w:val="20"/>
                <w:szCs w:val="20"/>
              </w:rPr>
              <w:t>11/28</w:t>
            </w:r>
          </w:p>
        </w:tc>
        <w:tc>
          <w:tcPr>
            <w:tcW w:w="4903" w:type="dxa"/>
            <w:tcBorders>
              <w:top w:val="single" w:sz="4" w:space="0" w:color="auto"/>
              <w:left w:val="single" w:sz="4" w:space="0" w:color="auto"/>
              <w:bottom w:val="single" w:sz="4" w:space="0" w:color="auto"/>
              <w:right w:val="single" w:sz="4" w:space="0" w:color="auto"/>
            </w:tcBorders>
          </w:tcPr>
          <w:p w:rsidR="009B3A7E" w:rsidRDefault="009B3A7E" w:rsidP="000113D9">
            <w:pPr>
              <w:jc w:val="center"/>
              <w:rPr>
                <w:rFonts w:ascii="Calibri" w:hAnsi="Calibri" w:cs="Arial"/>
                <w:sz w:val="20"/>
                <w:szCs w:val="20"/>
              </w:rPr>
            </w:pPr>
          </w:p>
          <w:p w:rsidR="009B3A7E" w:rsidRDefault="009B3A7E" w:rsidP="009B3A7E">
            <w:pPr>
              <w:jc w:val="center"/>
              <w:rPr>
                <w:rFonts w:ascii="Calibri" w:hAnsi="Calibri" w:cs="Arial"/>
                <w:sz w:val="20"/>
                <w:szCs w:val="20"/>
              </w:rPr>
            </w:pPr>
            <w:r>
              <w:rPr>
                <w:rFonts w:ascii="Calibri" w:hAnsi="Calibri" w:cs="Arial"/>
                <w:sz w:val="20"/>
                <w:szCs w:val="20"/>
              </w:rPr>
              <w:t>RPP Writing Workshop</w:t>
            </w:r>
          </w:p>
          <w:p w:rsidR="009B3A7E" w:rsidRPr="007870B5" w:rsidRDefault="009B3A7E" w:rsidP="009B3A7E">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r>
              <w:rPr>
                <w:rFonts w:asciiTheme="minorHAnsi" w:hAnsiTheme="minorHAnsi"/>
                <w:sz w:val="20"/>
                <w:szCs w:val="20"/>
              </w:rPr>
              <w:t>; Discuss Your Reason and Evidence and Appeals</w:t>
            </w:r>
          </w:p>
          <w:p w:rsidR="009B3A7E" w:rsidRDefault="009B3A7E" w:rsidP="009B3A7E">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p w:rsidR="009B3A7E" w:rsidRDefault="009B3A7E" w:rsidP="000113D9">
            <w:pPr>
              <w:jc w:val="center"/>
              <w:rPr>
                <w:rFonts w:ascii="Calibri" w:hAnsi="Calibri" w:cs="Arial"/>
                <w:sz w:val="20"/>
                <w:szCs w:val="20"/>
              </w:rPr>
            </w:pPr>
          </w:p>
          <w:p w:rsidR="009B3A7E" w:rsidRDefault="009B3A7E" w:rsidP="000113D9">
            <w:pPr>
              <w:jc w:val="center"/>
              <w:rPr>
                <w:rFonts w:ascii="Calibri" w:hAnsi="Calibri" w:cs="Arial"/>
                <w:sz w:val="20"/>
                <w:szCs w:val="20"/>
              </w:rPr>
            </w:pPr>
          </w:p>
          <w:p w:rsidR="000113D9" w:rsidRDefault="000113D9" w:rsidP="000113D9">
            <w:pPr>
              <w:jc w:val="center"/>
              <w:rPr>
                <w:rFonts w:ascii="Calibri" w:hAnsi="Calibri" w:cs="Arial"/>
                <w:sz w:val="20"/>
                <w:szCs w:val="20"/>
              </w:rPr>
            </w:pPr>
            <w:r>
              <w:rPr>
                <w:rFonts w:ascii="Calibri" w:hAnsi="Calibri" w:cs="Arial"/>
                <w:sz w:val="20"/>
                <w:szCs w:val="20"/>
              </w:rPr>
              <w:t>Peer Review Workshop</w:t>
            </w:r>
          </w:p>
          <w:p w:rsidR="000113D9" w:rsidRPr="007870B5" w:rsidRDefault="000113D9" w:rsidP="000113D9">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rsidR="000113D9"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rsidR="000113D9" w:rsidRPr="00C02EAD" w:rsidRDefault="000113D9" w:rsidP="000113D9">
            <w:pPr>
              <w:jc w:val="center"/>
              <w:rPr>
                <w:rFonts w:ascii="Calibri" w:hAnsi="Calibri" w:cs="Arial"/>
                <w:sz w:val="20"/>
                <w:szCs w:val="20"/>
              </w:rPr>
            </w:pPr>
            <w:r>
              <w:rPr>
                <w:rFonts w:ascii="Calibri" w:hAnsi="Calibri" w:cs="Arial"/>
                <w:color w:val="FF0000"/>
                <w:sz w:val="20"/>
                <w:szCs w:val="20"/>
              </w:rPr>
              <w:t xml:space="preserve"> (The Peer Review Assignment is located in FYC ORG on Blackboard. This assignment, as a best practice, should be completed as homework and discussed later during a class day. You might use this day to introduce the assignment and assign the partners. You may also wish to move the peer review to a later day, after there has been some in-class writing work on the RPP.)</w:t>
            </w:r>
          </w:p>
        </w:tc>
        <w:tc>
          <w:tcPr>
            <w:tcW w:w="2579" w:type="dxa"/>
            <w:tcBorders>
              <w:top w:val="single" w:sz="4" w:space="0" w:color="auto"/>
              <w:left w:val="single" w:sz="4" w:space="0" w:color="auto"/>
              <w:bottom w:val="single" w:sz="4" w:space="0" w:color="auto"/>
              <w:right w:val="single" w:sz="4" w:space="0" w:color="auto"/>
            </w:tcBorders>
          </w:tcPr>
          <w:p w:rsidR="000113D9" w:rsidRDefault="000113D9" w:rsidP="000113D9">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rsidR="000113D9" w:rsidRDefault="000113D9" w:rsidP="000113D9">
            <w:pPr>
              <w:ind w:left="360"/>
              <w:rPr>
                <w:rFonts w:ascii="Calibri" w:hAnsi="Calibri"/>
                <w:color w:val="FF0000"/>
                <w:sz w:val="20"/>
                <w:szCs w:val="20"/>
              </w:rPr>
            </w:pPr>
            <w:r w:rsidRPr="00E10429">
              <w:rPr>
                <w:rFonts w:ascii="Calibri" w:hAnsi="Calibri"/>
                <w:color w:val="FF0000"/>
                <w:sz w:val="20"/>
                <w:szCs w:val="20"/>
              </w:rPr>
              <w:t>Instructors will determine how students will submit draft to them for feedback and how they will provide a draft to their peer reader(s).</w:t>
            </w:r>
          </w:p>
          <w:p w:rsidR="000D72F3" w:rsidRPr="000113D9" w:rsidRDefault="000D72F3" w:rsidP="000113D9">
            <w:pPr>
              <w:ind w:left="360"/>
              <w:rPr>
                <w:rFonts w:asciiTheme="minorHAnsi" w:hAnsiTheme="minorHAnsi"/>
                <w:sz w:val="20"/>
                <w:szCs w:val="20"/>
              </w:rPr>
            </w:pPr>
          </w:p>
        </w:tc>
      </w:tr>
      <w:tr w:rsidR="000113D9" w:rsidRPr="00FE7557" w:rsidTr="003C0FE8">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p>
        </w:tc>
        <w:tc>
          <w:tcPr>
            <w:tcW w:w="1173" w:type="dxa"/>
            <w:tcBorders>
              <w:top w:val="single" w:sz="4" w:space="0" w:color="auto"/>
              <w:left w:val="single" w:sz="4" w:space="0" w:color="auto"/>
              <w:bottom w:val="single" w:sz="4" w:space="0" w:color="auto"/>
              <w:right w:val="single" w:sz="4" w:space="0" w:color="auto"/>
            </w:tcBorders>
            <w:hideMark/>
          </w:tcPr>
          <w:p w:rsidR="000113D9" w:rsidRDefault="00A1101F">
            <w:pPr>
              <w:jc w:val="center"/>
              <w:rPr>
                <w:rFonts w:ascii="Calibri" w:hAnsi="Calibri" w:cs="Arial"/>
                <w:sz w:val="20"/>
                <w:szCs w:val="20"/>
              </w:rPr>
            </w:pPr>
            <w:r>
              <w:rPr>
                <w:rFonts w:ascii="Calibri" w:hAnsi="Calibri" w:cs="Arial"/>
                <w:sz w:val="20"/>
                <w:szCs w:val="20"/>
              </w:rPr>
              <w:t>Wednesday</w:t>
            </w:r>
          </w:p>
          <w:p w:rsidR="00A1101F" w:rsidRPr="00FE7557" w:rsidRDefault="00A1101F">
            <w:pPr>
              <w:jc w:val="center"/>
              <w:rPr>
                <w:rFonts w:ascii="Calibri" w:hAnsi="Calibri" w:cs="Arial"/>
                <w:sz w:val="20"/>
                <w:szCs w:val="20"/>
              </w:rPr>
            </w:pPr>
            <w:r>
              <w:rPr>
                <w:rFonts w:ascii="Calibri" w:hAnsi="Calibri" w:cs="Arial"/>
                <w:sz w:val="20"/>
                <w:szCs w:val="20"/>
              </w:rPr>
              <w:t>11/30</w:t>
            </w:r>
          </w:p>
        </w:tc>
        <w:tc>
          <w:tcPr>
            <w:tcW w:w="4903" w:type="dxa"/>
            <w:tcBorders>
              <w:top w:val="single" w:sz="4" w:space="0" w:color="auto"/>
              <w:left w:val="single" w:sz="4" w:space="0" w:color="auto"/>
              <w:bottom w:val="single" w:sz="4" w:space="0" w:color="auto"/>
              <w:right w:val="single" w:sz="4" w:space="0" w:color="auto"/>
            </w:tcBorders>
          </w:tcPr>
          <w:p w:rsidR="000113D9" w:rsidRPr="00C02EAD" w:rsidRDefault="000113D9" w:rsidP="000113D9">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2579" w:type="dxa"/>
            <w:tcBorders>
              <w:top w:val="single" w:sz="4" w:space="0" w:color="auto"/>
              <w:left w:val="single" w:sz="4" w:space="0" w:color="auto"/>
              <w:bottom w:val="single" w:sz="4" w:space="0" w:color="auto"/>
              <w:right w:val="single" w:sz="4" w:space="0" w:color="auto"/>
            </w:tcBorders>
          </w:tcPr>
          <w:p w:rsidR="00B45DD2" w:rsidRPr="00A1101F" w:rsidRDefault="00B45DD2" w:rsidP="00B45DD2">
            <w:pPr>
              <w:pStyle w:val="ListParagraph"/>
              <w:ind w:left="432"/>
              <w:jc w:val="center"/>
              <w:rPr>
                <w:rFonts w:ascii="Calibri" w:hAnsi="Calibri"/>
                <w:b/>
                <w:sz w:val="22"/>
                <w:szCs w:val="22"/>
              </w:rPr>
            </w:pPr>
            <w:r w:rsidRPr="00A1101F">
              <w:rPr>
                <w:rFonts w:ascii="Calibri" w:hAnsi="Calibri"/>
                <w:b/>
                <w:sz w:val="22"/>
                <w:szCs w:val="22"/>
              </w:rPr>
              <w:t>RPP Final Due</w:t>
            </w:r>
          </w:p>
          <w:p w:rsidR="00B45DD2" w:rsidRPr="00A1101F" w:rsidRDefault="00B45DD2" w:rsidP="00B45DD2">
            <w:pPr>
              <w:rPr>
                <w:rFonts w:ascii="Calibri" w:hAnsi="Calibri"/>
                <w:sz w:val="20"/>
                <w:szCs w:val="20"/>
              </w:rPr>
            </w:pPr>
            <w:r w:rsidRPr="00A1101F">
              <w:rPr>
                <w:rFonts w:ascii="Calibri" w:hAnsi="Calibri"/>
                <w:sz w:val="20"/>
                <w:szCs w:val="20"/>
              </w:rPr>
              <w:t>Team Member Assessment Survey</w:t>
            </w:r>
          </w:p>
          <w:p w:rsidR="000113D9" w:rsidRPr="000113D9" w:rsidRDefault="000113D9" w:rsidP="000113D9">
            <w:pPr>
              <w:ind w:left="360"/>
              <w:rPr>
                <w:rFonts w:asciiTheme="minorHAnsi" w:hAnsiTheme="minorHAnsi"/>
                <w:b/>
                <w:sz w:val="20"/>
                <w:szCs w:val="20"/>
              </w:rPr>
            </w:pPr>
          </w:p>
        </w:tc>
      </w:tr>
      <w:tr w:rsidR="000113D9" w:rsidRPr="00FE7557" w:rsidTr="003C0FE8">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r w:rsidRPr="00FE7557">
              <w:rPr>
                <w:rFonts w:ascii="Calibri" w:hAnsi="Calibri"/>
                <w:b/>
                <w:sz w:val="20"/>
                <w:szCs w:val="20"/>
              </w:rPr>
              <w:t>15</w:t>
            </w:r>
          </w:p>
        </w:tc>
        <w:tc>
          <w:tcPr>
            <w:tcW w:w="1173" w:type="dxa"/>
            <w:tcBorders>
              <w:top w:val="single" w:sz="4" w:space="0" w:color="auto"/>
              <w:left w:val="single" w:sz="4" w:space="0" w:color="auto"/>
              <w:bottom w:val="single" w:sz="4" w:space="0" w:color="auto"/>
              <w:right w:val="single" w:sz="4" w:space="0" w:color="auto"/>
            </w:tcBorders>
            <w:hideMark/>
          </w:tcPr>
          <w:p w:rsidR="000113D9" w:rsidRDefault="00A1101F">
            <w:pPr>
              <w:jc w:val="center"/>
              <w:rPr>
                <w:rFonts w:ascii="Calibri" w:hAnsi="Calibri"/>
                <w:sz w:val="20"/>
                <w:szCs w:val="20"/>
              </w:rPr>
            </w:pPr>
            <w:r>
              <w:rPr>
                <w:rFonts w:ascii="Calibri" w:hAnsi="Calibri"/>
                <w:sz w:val="20"/>
                <w:szCs w:val="20"/>
              </w:rPr>
              <w:t>Friday</w:t>
            </w:r>
          </w:p>
          <w:p w:rsidR="00A1101F" w:rsidRPr="00FE7557" w:rsidRDefault="00A1101F">
            <w:pPr>
              <w:jc w:val="center"/>
              <w:rPr>
                <w:rFonts w:ascii="Calibri" w:hAnsi="Calibri" w:cs="Arial"/>
                <w:sz w:val="20"/>
                <w:szCs w:val="20"/>
              </w:rPr>
            </w:pPr>
            <w:r>
              <w:rPr>
                <w:rFonts w:ascii="Calibri" w:hAnsi="Calibri"/>
                <w:sz w:val="20"/>
                <w:szCs w:val="20"/>
              </w:rPr>
              <w:t>12/2</w:t>
            </w:r>
          </w:p>
        </w:tc>
        <w:tc>
          <w:tcPr>
            <w:tcW w:w="4903" w:type="dxa"/>
            <w:tcBorders>
              <w:top w:val="single" w:sz="4" w:space="0" w:color="auto"/>
              <w:left w:val="single" w:sz="4" w:space="0" w:color="auto"/>
              <w:bottom w:val="single" w:sz="4" w:space="0" w:color="auto"/>
              <w:right w:val="single" w:sz="4" w:space="0" w:color="auto"/>
            </w:tcBorders>
          </w:tcPr>
          <w:p w:rsidR="000113D9" w:rsidRPr="00C02EAD" w:rsidRDefault="000113D9" w:rsidP="00A94744">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0113D9" w:rsidRPr="00C02EAD" w:rsidRDefault="000113D9" w:rsidP="00690827">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13D9" w:rsidRPr="000113D9" w:rsidRDefault="000113D9" w:rsidP="000113D9">
            <w:pPr>
              <w:ind w:left="360"/>
              <w:rPr>
                <w:rFonts w:asciiTheme="minorHAnsi" w:hAnsiTheme="minorHAnsi"/>
                <w:b/>
                <w:sz w:val="20"/>
                <w:szCs w:val="20"/>
              </w:rPr>
            </w:pPr>
          </w:p>
        </w:tc>
      </w:tr>
      <w:tr w:rsidR="000113D9" w:rsidRPr="00FE7557" w:rsidTr="003C0FE8">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r w:rsidRPr="00FE7557">
              <w:rPr>
                <w:rFonts w:ascii="Calibri" w:hAnsi="Calibri"/>
                <w:b/>
                <w:sz w:val="20"/>
                <w:szCs w:val="20"/>
              </w:rPr>
              <w:t>15</w:t>
            </w:r>
          </w:p>
        </w:tc>
        <w:tc>
          <w:tcPr>
            <w:tcW w:w="1173" w:type="dxa"/>
            <w:tcBorders>
              <w:top w:val="single" w:sz="4" w:space="0" w:color="auto"/>
              <w:left w:val="single" w:sz="4" w:space="0" w:color="auto"/>
              <w:bottom w:val="single" w:sz="4" w:space="0" w:color="auto"/>
              <w:right w:val="single" w:sz="4" w:space="0" w:color="auto"/>
            </w:tcBorders>
            <w:hideMark/>
          </w:tcPr>
          <w:p w:rsidR="000113D9" w:rsidRDefault="00A1101F">
            <w:pPr>
              <w:jc w:val="center"/>
              <w:rPr>
                <w:rFonts w:ascii="Calibri" w:hAnsi="Calibri"/>
                <w:sz w:val="20"/>
                <w:szCs w:val="20"/>
              </w:rPr>
            </w:pPr>
            <w:r>
              <w:rPr>
                <w:rFonts w:ascii="Calibri" w:hAnsi="Calibri"/>
                <w:sz w:val="20"/>
                <w:szCs w:val="20"/>
              </w:rPr>
              <w:t>Monday</w:t>
            </w:r>
          </w:p>
          <w:p w:rsidR="00A1101F" w:rsidRPr="00FE7557" w:rsidRDefault="00A1101F">
            <w:pPr>
              <w:jc w:val="center"/>
              <w:rPr>
                <w:rFonts w:ascii="Calibri" w:hAnsi="Calibri" w:cs="Arial"/>
                <w:sz w:val="20"/>
                <w:szCs w:val="20"/>
              </w:rPr>
            </w:pPr>
            <w:r>
              <w:rPr>
                <w:rFonts w:ascii="Calibri" w:hAnsi="Calibri"/>
                <w:sz w:val="20"/>
                <w:szCs w:val="20"/>
              </w:rPr>
              <w:t>12/</w:t>
            </w:r>
            <w:r w:rsidR="00E1783F">
              <w:rPr>
                <w:rFonts w:ascii="Calibri" w:hAnsi="Calibri"/>
                <w:sz w:val="20"/>
                <w:szCs w:val="20"/>
              </w:rPr>
              <w:t>5</w:t>
            </w:r>
          </w:p>
        </w:tc>
        <w:tc>
          <w:tcPr>
            <w:tcW w:w="4903" w:type="dxa"/>
            <w:tcBorders>
              <w:top w:val="single" w:sz="4" w:space="0" w:color="auto"/>
              <w:left w:val="single" w:sz="4" w:space="0" w:color="auto"/>
              <w:bottom w:val="single" w:sz="4" w:space="0" w:color="auto"/>
              <w:right w:val="single" w:sz="4" w:space="0" w:color="auto"/>
            </w:tcBorders>
          </w:tcPr>
          <w:p w:rsidR="000113D9" w:rsidRPr="000F1C0B" w:rsidRDefault="000113D9" w:rsidP="00AB038A">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13D9" w:rsidRPr="000113D9" w:rsidRDefault="000113D9" w:rsidP="000113D9">
            <w:pPr>
              <w:ind w:left="360"/>
              <w:rPr>
                <w:rFonts w:asciiTheme="minorHAnsi" w:hAnsiTheme="minorHAnsi"/>
                <w:b/>
                <w:sz w:val="20"/>
                <w:szCs w:val="20"/>
              </w:rPr>
            </w:pPr>
          </w:p>
        </w:tc>
      </w:tr>
      <w:tr w:rsidR="000113D9" w:rsidRPr="00FE7557" w:rsidTr="003C0FE8">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r w:rsidRPr="00FE7557">
              <w:rPr>
                <w:rFonts w:ascii="Calibri" w:hAnsi="Calibri"/>
                <w:b/>
                <w:sz w:val="20"/>
                <w:szCs w:val="20"/>
              </w:rPr>
              <w:t>16</w:t>
            </w:r>
          </w:p>
        </w:tc>
        <w:tc>
          <w:tcPr>
            <w:tcW w:w="1173" w:type="dxa"/>
            <w:tcBorders>
              <w:top w:val="single" w:sz="4" w:space="0" w:color="auto"/>
              <w:left w:val="single" w:sz="4" w:space="0" w:color="auto"/>
              <w:bottom w:val="single" w:sz="4" w:space="0" w:color="auto"/>
              <w:right w:val="single" w:sz="4" w:space="0" w:color="auto"/>
            </w:tcBorders>
            <w:hideMark/>
          </w:tcPr>
          <w:p w:rsidR="000113D9" w:rsidRDefault="00E1783F">
            <w:pPr>
              <w:jc w:val="center"/>
              <w:rPr>
                <w:rFonts w:ascii="Calibri" w:hAnsi="Calibri"/>
                <w:sz w:val="20"/>
                <w:szCs w:val="20"/>
              </w:rPr>
            </w:pPr>
            <w:r>
              <w:rPr>
                <w:rFonts w:ascii="Calibri" w:hAnsi="Calibri"/>
                <w:sz w:val="20"/>
                <w:szCs w:val="20"/>
              </w:rPr>
              <w:t>Wednesday</w:t>
            </w:r>
          </w:p>
          <w:p w:rsidR="00E1783F" w:rsidRPr="00FE7557" w:rsidRDefault="00E1783F">
            <w:pPr>
              <w:jc w:val="center"/>
              <w:rPr>
                <w:rFonts w:ascii="Calibri" w:hAnsi="Calibri" w:cs="Arial"/>
                <w:sz w:val="20"/>
                <w:szCs w:val="20"/>
              </w:rPr>
            </w:pPr>
            <w:r>
              <w:rPr>
                <w:rFonts w:ascii="Calibri" w:hAnsi="Calibri"/>
                <w:sz w:val="20"/>
                <w:szCs w:val="20"/>
              </w:rPr>
              <w:t>12/7</w:t>
            </w:r>
          </w:p>
        </w:tc>
        <w:tc>
          <w:tcPr>
            <w:tcW w:w="4903" w:type="dxa"/>
            <w:tcBorders>
              <w:top w:val="single" w:sz="4" w:space="0" w:color="auto"/>
              <w:left w:val="single" w:sz="4" w:space="0" w:color="auto"/>
              <w:bottom w:val="single" w:sz="4" w:space="0" w:color="auto"/>
              <w:right w:val="single" w:sz="4" w:space="0" w:color="auto"/>
            </w:tcBorders>
            <w:hideMark/>
          </w:tcPr>
          <w:p w:rsidR="000113D9" w:rsidRPr="00C02EAD" w:rsidRDefault="000113D9" w:rsidP="00690827">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0113D9" w:rsidRPr="00C02EAD" w:rsidRDefault="000113D9" w:rsidP="00690827">
            <w:pPr>
              <w:jc w:val="center"/>
              <w:rPr>
                <w:rFonts w:asciiTheme="minorHAnsi" w:hAnsiTheme="minorHAnsi"/>
                <w:sz w:val="20"/>
                <w:szCs w:val="20"/>
              </w:rPr>
            </w:pPr>
          </w:p>
          <w:p w:rsidR="000113D9" w:rsidRPr="00C02EAD" w:rsidRDefault="000113D9" w:rsidP="00690827">
            <w:pPr>
              <w:jc w:val="center"/>
              <w:rPr>
                <w:rFonts w:asciiTheme="minorHAnsi" w:hAnsiTheme="minorHAnsi"/>
                <w:b/>
                <w:sz w:val="20"/>
                <w:szCs w:val="20"/>
              </w:rPr>
            </w:pPr>
            <w:r w:rsidRPr="00C02EAD">
              <w:rPr>
                <w:rFonts w:asciiTheme="minorHAnsi" w:hAnsiTheme="minorHAnsi"/>
                <w:b/>
                <w:sz w:val="20"/>
                <w:szCs w:val="20"/>
              </w:rPr>
              <w:t>LAST DAY OF CLASS</w:t>
            </w:r>
          </w:p>
          <w:p w:rsidR="000113D9" w:rsidRPr="00C02EAD" w:rsidRDefault="000113D9" w:rsidP="00690827">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rsidR="000113D9" w:rsidRPr="00C02EAD" w:rsidRDefault="000113D9" w:rsidP="00690827">
            <w:pPr>
              <w:jc w:val="center"/>
              <w:rPr>
                <w:rFonts w:ascii="Calibri" w:hAnsi="Calibri"/>
                <w:sz w:val="20"/>
                <w:szCs w:val="20"/>
              </w:rPr>
            </w:pPr>
          </w:p>
        </w:tc>
        <w:tc>
          <w:tcPr>
            <w:tcW w:w="2579" w:type="dxa"/>
            <w:tcBorders>
              <w:top w:val="single" w:sz="4" w:space="0" w:color="auto"/>
              <w:left w:val="single" w:sz="4" w:space="0" w:color="auto"/>
              <w:bottom w:val="single" w:sz="4" w:space="0" w:color="auto"/>
              <w:right w:val="single" w:sz="4" w:space="0" w:color="auto"/>
            </w:tcBorders>
          </w:tcPr>
          <w:p w:rsidR="000D72F3" w:rsidRPr="0040628B" w:rsidRDefault="000D72F3" w:rsidP="000113D9">
            <w:pPr>
              <w:pStyle w:val="ListParagraph"/>
              <w:ind w:left="432"/>
              <w:jc w:val="center"/>
              <w:rPr>
                <w:rFonts w:ascii="Calibri" w:hAnsi="Calibri"/>
                <w:sz w:val="22"/>
                <w:szCs w:val="22"/>
              </w:rPr>
            </w:pPr>
          </w:p>
          <w:p w:rsidR="000113D9" w:rsidRPr="00DF6518" w:rsidRDefault="000113D9" w:rsidP="000113D9">
            <w:pPr>
              <w:rPr>
                <w:rFonts w:asciiTheme="minorHAnsi" w:hAnsiTheme="minorHAnsi"/>
                <w:b/>
                <w:sz w:val="20"/>
                <w:szCs w:val="20"/>
              </w:rPr>
            </w:pPr>
          </w:p>
        </w:tc>
      </w:tr>
    </w:tbl>
    <w:p w:rsidR="003D4083" w:rsidRPr="00FE7557" w:rsidRDefault="00084347" w:rsidP="00084347">
      <w:pPr>
        <w:rPr>
          <w:sz w:val="20"/>
          <w:szCs w:val="20"/>
        </w:rPr>
      </w:pPr>
      <w:r w:rsidRPr="00FE7557">
        <w:rPr>
          <w:sz w:val="20"/>
          <w:szCs w:val="20"/>
        </w:rPr>
        <w:t xml:space="preserve"> </w:t>
      </w:r>
    </w:p>
    <w:p w:rsidR="0068723C" w:rsidRPr="00FE7557" w:rsidRDefault="0068723C" w:rsidP="00E316AC">
      <w:pPr>
        <w:contextualSpacing/>
        <w:rPr>
          <w:sz w:val="20"/>
          <w:szCs w:val="20"/>
        </w:rPr>
      </w:pPr>
    </w:p>
    <w:sectPr w:rsidR="0068723C" w:rsidRPr="00FE7557" w:rsidSect="00F80992">
      <w:headerReference w:type="default" r:id="rI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E2" w:rsidRDefault="00B05EE2" w:rsidP="00F60F68">
      <w:r>
        <w:separator/>
      </w:r>
    </w:p>
  </w:endnote>
  <w:endnote w:type="continuationSeparator" w:id="0">
    <w:p w:rsidR="00B05EE2" w:rsidRDefault="00B05EE2"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E2" w:rsidRDefault="00B05EE2" w:rsidP="00F60F68">
      <w:r>
        <w:separator/>
      </w:r>
    </w:p>
  </w:footnote>
  <w:footnote w:type="continuationSeparator" w:id="0">
    <w:p w:rsidR="00B05EE2" w:rsidRDefault="00B05EE2"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824EF8" w:rsidRDefault="00824EF8" w:rsidP="00832CAE">
        <w:pPr>
          <w:pStyle w:val="Header"/>
        </w:pPr>
        <w:r>
          <w:t>7/23/15</w:t>
        </w:r>
        <w:r>
          <w:tab/>
        </w:r>
        <w:r>
          <w:tab/>
        </w:r>
        <w:r>
          <w:fldChar w:fldCharType="begin"/>
        </w:r>
        <w:r>
          <w:instrText xml:space="preserve"> PAGE   \* MERGEFORMAT </w:instrText>
        </w:r>
        <w:r>
          <w:fldChar w:fldCharType="separate"/>
        </w:r>
        <w:r w:rsidR="00A0086C">
          <w:rPr>
            <w:noProof/>
          </w:rPr>
          <w:t>14</w:t>
        </w:r>
        <w:r>
          <w:rPr>
            <w:noProof/>
          </w:rPr>
          <w:fldChar w:fldCharType="end"/>
        </w:r>
      </w:p>
    </w:sdtContent>
  </w:sdt>
  <w:p w:rsidR="00824EF8" w:rsidRDefault="00824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5"/>
  </w:num>
  <w:num w:numId="5">
    <w:abstractNumId w:val="12"/>
  </w:num>
  <w:num w:numId="6">
    <w:abstractNumId w:val="4"/>
  </w:num>
  <w:num w:numId="7">
    <w:abstractNumId w:val="10"/>
  </w:num>
  <w:num w:numId="8">
    <w:abstractNumId w:val="9"/>
  </w:num>
  <w:num w:numId="9">
    <w:abstractNumId w:val="0"/>
  </w:num>
  <w:num w:numId="10">
    <w:abstractNumId w:val="14"/>
  </w:num>
  <w:num w:numId="11">
    <w:abstractNumId w:val="3"/>
  </w:num>
  <w:num w:numId="12">
    <w:abstractNumId w:val="18"/>
  </w:num>
  <w:num w:numId="13">
    <w:abstractNumId w:val="22"/>
  </w:num>
  <w:num w:numId="14">
    <w:abstractNumId w:val="11"/>
  </w:num>
  <w:num w:numId="15">
    <w:abstractNumId w:val="21"/>
  </w:num>
  <w:num w:numId="16">
    <w:abstractNumId w:val="20"/>
  </w:num>
  <w:num w:numId="17">
    <w:abstractNumId w:val="2"/>
  </w:num>
  <w:num w:numId="18">
    <w:abstractNumId w:val="15"/>
  </w:num>
  <w:num w:numId="19">
    <w:abstractNumId w:val="16"/>
  </w:num>
  <w:num w:numId="20">
    <w:abstractNumId w:val="23"/>
  </w:num>
  <w:num w:numId="21">
    <w:abstractNumId w:val="19"/>
  </w:num>
  <w:num w:numId="22">
    <w:abstractNumId w:val="6"/>
  </w:num>
  <w:num w:numId="23">
    <w:abstractNumId w:val="7"/>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13D9"/>
    <w:rsid w:val="000138B8"/>
    <w:rsid w:val="000142DA"/>
    <w:rsid w:val="000252C9"/>
    <w:rsid w:val="0003664C"/>
    <w:rsid w:val="00040691"/>
    <w:rsid w:val="000411A1"/>
    <w:rsid w:val="00051F2B"/>
    <w:rsid w:val="00053602"/>
    <w:rsid w:val="00055B46"/>
    <w:rsid w:val="00063600"/>
    <w:rsid w:val="000665F9"/>
    <w:rsid w:val="00067BF2"/>
    <w:rsid w:val="00067EF6"/>
    <w:rsid w:val="00073E60"/>
    <w:rsid w:val="00077D76"/>
    <w:rsid w:val="0008396A"/>
    <w:rsid w:val="00084347"/>
    <w:rsid w:val="00085FFB"/>
    <w:rsid w:val="000864B4"/>
    <w:rsid w:val="00086F1A"/>
    <w:rsid w:val="00087C8C"/>
    <w:rsid w:val="00090980"/>
    <w:rsid w:val="00095266"/>
    <w:rsid w:val="0009733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3972"/>
    <w:rsid w:val="000E56C0"/>
    <w:rsid w:val="000E70D1"/>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739D9"/>
    <w:rsid w:val="00186828"/>
    <w:rsid w:val="001934BA"/>
    <w:rsid w:val="001A1AAF"/>
    <w:rsid w:val="001A3A37"/>
    <w:rsid w:val="001B0FC5"/>
    <w:rsid w:val="001B42F3"/>
    <w:rsid w:val="001B4993"/>
    <w:rsid w:val="001B4F62"/>
    <w:rsid w:val="001B53B1"/>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3761C"/>
    <w:rsid w:val="00243177"/>
    <w:rsid w:val="00244ABC"/>
    <w:rsid w:val="00247BE6"/>
    <w:rsid w:val="00250184"/>
    <w:rsid w:val="00251000"/>
    <w:rsid w:val="00253D97"/>
    <w:rsid w:val="00253F0E"/>
    <w:rsid w:val="00253F8E"/>
    <w:rsid w:val="00254AE8"/>
    <w:rsid w:val="00255637"/>
    <w:rsid w:val="00256E7A"/>
    <w:rsid w:val="002572D7"/>
    <w:rsid w:val="00263222"/>
    <w:rsid w:val="00272F98"/>
    <w:rsid w:val="00273F9F"/>
    <w:rsid w:val="0028241D"/>
    <w:rsid w:val="002831A7"/>
    <w:rsid w:val="00283B44"/>
    <w:rsid w:val="00285970"/>
    <w:rsid w:val="00287087"/>
    <w:rsid w:val="00293789"/>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26D16"/>
    <w:rsid w:val="00332D3F"/>
    <w:rsid w:val="00334DFC"/>
    <w:rsid w:val="003350B2"/>
    <w:rsid w:val="00340782"/>
    <w:rsid w:val="00342D20"/>
    <w:rsid w:val="00351432"/>
    <w:rsid w:val="003543C6"/>
    <w:rsid w:val="003559EA"/>
    <w:rsid w:val="00366166"/>
    <w:rsid w:val="003663F0"/>
    <w:rsid w:val="00366F03"/>
    <w:rsid w:val="00374086"/>
    <w:rsid w:val="00380331"/>
    <w:rsid w:val="00383C91"/>
    <w:rsid w:val="003842A7"/>
    <w:rsid w:val="00384F0C"/>
    <w:rsid w:val="003955B4"/>
    <w:rsid w:val="00396798"/>
    <w:rsid w:val="003977C6"/>
    <w:rsid w:val="00397BA2"/>
    <w:rsid w:val="003A2C57"/>
    <w:rsid w:val="003A4268"/>
    <w:rsid w:val="003A683B"/>
    <w:rsid w:val="003B1D6D"/>
    <w:rsid w:val="003B234E"/>
    <w:rsid w:val="003C0FE8"/>
    <w:rsid w:val="003C6423"/>
    <w:rsid w:val="003D0AD1"/>
    <w:rsid w:val="003D2288"/>
    <w:rsid w:val="003D356B"/>
    <w:rsid w:val="003D4083"/>
    <w:rsid w:val="003F0311"/>
    <w:rsid w:val="003F2AC1"/>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56D4A"/>
    <w:rsid w:val="004641A8"/>
    <w:rsid w:val="00472A4F"/>
    <w:rsid w:val="0047436B"/>
    <w:rsid w:val="00474A7B"/>
    <w:rsid w:val="0048190B"/>
    <w:rsid w:val="0048272C"/>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E3DE0"/>
    <w:rsid w:val="004F0C95"/>
    <w:rsid w:val="004F4187"/>
    <w:rsid w:val="004F7961"/>
    <w:rsid w:val="00504CF2"/>
    <w:rsid w:val="005109B1"/>
    <w:rsid w:val="00520C2E"/>
    <w:rsid w:val="0052157E"/>
    <w:rsid w:val="005235F5"/>
    <w:rsid w:val="0052709D"/>
    <w:rsid w:val="005309B3"/>
    <w:rsid w:val="00531B55"/>
    <w:rsid w:val="00532AFA"/>
    <w:rsid w:val="00532D10"/>
    <w:rsid w:val="005377C8"/>
    <w:rsid w:val="00537D09"/>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6DD8"/>
    <w:rsid w:val="005A7619"/>
    <w:rsid w:val="005B1696"/>
    <w:rsid w:val="005B1A16"/>
    <w:rsid w:val="005B57EC"/>
    <w:rsid w:val="005B6C53"/>
    <w:rsid w:val="005B7758"/>
    <w:rsid w:val="005C0342"/>
    <w:rsid w:val="005C2C0B"/>
    <w:rsid w:val="005C531B"/>
    <w:rsid w:val="005D587D"/>
    <w:rsid w:val="005D7B22"/>
    <w:rsid w:val="005E045A"/>
    <w:rsid w:val="005E3320"/>
    <w:rsid w:val="005E6660"/>
    <w:rsid w:val="005E7F0A"/>
    <w:rsid w:val="005F1B78"/>
    <w:rsid w:val="005F1D44"/>
    <w:rsid w:val="005F263E"/>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417B"/>
    <w:rsid w:val="006453EF"/>
    <w:rsid w:val="006459F9"/>
    <w:rsid w:val="00647345"/>
    <w:rsid w:val="00650902"/>
    <w:rsid w:val="0065345C"/>
    <w:rsid w:val="00657471"/>
    <w:rsid w:val="0066095F"/>
    <w:rsid w:val="00664467"/>
    <w:rsid w:val="0066482F"/>
    <w:rsid w:val="00665AB2"/>
    <w:rsid w:val="00671539"/>
    <w:rsid w:val="0067192D"/>
    <w:rsid w:val="00673725"/>
    <w:rsid w:val="0067551A"/>
    <w:rsid w:val="0068638A"/>
    <w:rsid w:val="0068723C"/>
    <w:rsid w:val="00690827"/>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16F01"/>
    <w:rsid w:val="00720F23"/>
    <w:rsid w:val="00720FD9"/>
    <w:rsid w:val="007256C5"/>
    <w:rsid w:val="007304DD"/>
    <w:rsid w:val="007321DB"/>
    <w:rsid w:val="00733B30"/>
    <w:rsid w:val="00735F5C"/>
    <w:rsid w:val="00736242"/>
    <w:rsid w:val="007402F3"/>
    <w:rsid w:val="00741BE9"/>
    <w:rsid w:val="00741D3A"/>
    <w:rsid w:val="00742497"/>
    <w:rsid w:val="00744FFB"/>
    <w:rsid w:val="007478C5"/>
    <w:rsid w:val="007524DA"/>
    <w:rsid w:val="00752674"/>
    <w:rsid w:val="00753136"/>
    <w:rsid w:val="007559E1"/>
    <w:rsid w:val="00772D02"/>
    <w:rsid w:val="00777AFC"/>
    <w:rsid w:val="007828B3"/>
    <w:rsid w:val="00782E23"/>
    <w:rsid w:val="00784901"/>
    <w:rsid w:val="00784967"/>
    <w:rsid w:val="0079211A"/>
    <w:rsid w:val="007942BC"/>
    <w:rsid w:val="007946E4"/>
    <w:rsid w:val="007958DF"/>
    <w:rsid w:val="00795C30"/>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3D15"/>
    <w:rsid w:val="00824EF8"/>
    <w:rsid w:val="00825093"/>
    <w:rsid w:val="0083006A"/>
    <w:rsid w:val="00830536"/>
    <w:rsid w:val="0083061B"/>
    <w:rsid w:val="00831156"/>
    <w:rsid w:val="00832CAE"/>
    <w:rsid w:val="00833861"/>
    <w:rsid w:val="00834962"/>
    <w:rsid w:val="008406F1"/>
    <w:rsid w:val="00840929"/>
    <w:rsid w:val="00841262"/>
    <w:rsid w:val="00841B45"/>
    <w:rsid w:val="008421C8"/>
    <w:rsid w:val="008443E6"/>
    <w:rsid w:val="008526AF"/>
    <w:rsid w:val="00852DE9"/>
    <w:rsid w:val="0085458E"/>
    <w:rsid w:val="00854C14"/>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457E"/>
    <w:rsid w:val="00976DCE"/>
    <w:rsid w:val="00977F6D"/>
    <w:rsid w:val="00982514"/>
    <w:rsid w:val="00984026"/>
    <w:rsid w:val="0099238E"/>
    <w:rsid w:val="009936C3"/>
    <w:rsid w:val="009957F8"/>
    <w:rsid w:val="00997B0F"/>
    <w:rsid w:val="009A01CD"/>
    <w:rsid w:val="009A3315"/>
    <w:rsid w:val="009A4C63"/>
    <w:rsid w:val="009A5954"/>
    <w:rsid w:val="009A771E"/>
    <w:rsid w:val="009B3A7E"/>
    <w:rsid w:val="009B52E2"/>
    <w:rsid w:val="009C4D7A"/>
    <w:rsid w:val="009E05A7"/>
    <w:rsid w:val="009E0A90"/>
    <w:rsid w:val="009E11D5"/>
    <w:rsid w:val="009E33B2"/>
    <w:rsid w:val="009E38E0"/>
    <w:rsid w:val="009E4842"/>
    <w:rsid w:val="009E7734"/>
    <w:rsid w:val="009F08F1"/>
    <w:rsid w:val="009F24FB"/>
    <w:rsid w:val="009F312F"/>
    <w:rsid w:val="009F51F2"/>
    <w:rsid w:val="009F58C6"/>
    <w:rsid w:val="009F61E5"/>
    <w:rsid w:val="009F6590"/>
    <w:rsid w:val="00A0086C"/>
    <w:rsid w:val="00A0426D"/>
    <w:rsid w:val="00A1101F"/>
    <w:rsid w:val="00A13CC4"/>
    <w:rsid w:val="00A15A16"/>
    <w:rsid w:val="00A16178"/>
    <w:rsid w:val="00A22555"/>
    <w:rsid w:val="00A23D1A"/>
    <w:rsid w:val="00A2680C"/>
    <w:rsid w:val="00A26FD8"/>
    <w:rsid w:val="00A322E0"/>
    <w:rsid w:val="00A3248E"/>
    <w:rsid w:val="00A32BFB"/>
    <w:rsid w:val="00A3402C"/>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B038A"/>
    <w:rsid w:val="00AB0461"/>
    <w:rsid w:val="00AB34DB"/>
    <w:rsid w:val="00AB4BD6"/>
    <w:rsid w:val="00AC78F0"/>
    <w:rsid w:val="00AD03D9"/>
    <w:rsid w:val="00AD15CC"/>
    <w:rsid w:val="00AE2A33"/>
    <w:rsid w:val="00AE74AE"/>
    <w:rsid w:val="00AF322D"/>
    <w:rsid w:val="00AF67E4"/>
    <w:rsid w:val="00AF7F74"/>
    <w:rsid w:val="00B05970"/>
    <w:rsid w:val="00B05EE2"/>
    <w:rsid w:val="00B0620F"/>
    <w:rsid w:val="00B07B03"/>
    <w:rsid w:val="00B119A5"/>
    <w:rsid w:val="00B14EF8"/>
    <w:rsid w:val="00B176CD"/>
    <w:rsid w:val="00B23597"/>
    <w:rsid w:val="00B237C8"/>
    <w:rsid w:val="00B310EC"/>
    <w:rsid w:val="00B37A52"/>
    <w:rsid w:val="00B40683"/>
    <w:rsid w:val="00B45DD2"/>
    <w:rsid w:val="00B46B01"/>
    <w:rsid w:val="00B47F8E"/>
    <w:rsid w:val="00B527F5"/>
    <w:rsid w:val="00B544C1"/>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5F0"/>
    <w:rsid w:val="00BD3ABD"/>
    <w:rsid w:val="00BD56CC"/>
    <w:rsid w:val="00BD5863"/>
    <w:rsid w:val="00BD6405"/>
    <w:rsid w:val="00BD719E"/>
    <w:rsid w:val="00BE0D15"/>
    <w:rsid w:val="00BF0B2D"/>
    <w:rsid w:val="00BF0B52"/>
    <w:rsid w:val="00BF1972"/>
    <w:rsid w:val="00BF2003"/>
    <w:rsid w:val="00BF225B"/>
    <w:rsid w:val="00BF2E9F"/>
    <w:rsid w:val="00BF3706"/>
    <w:rsid w:val="00BF414E"/>
    <w:rsid w:val="00BF4EB6"/>
    <w:rsid w:val="00C02DA7"/>
    <w:rsid w:val="00C02EAD"/>
    <w:rsid w:val="00C059CB"/>
    <w:rsid w:val="00C1280C"/>
    <w:rsid w:val="00C21FD3"/>
    <w:rsid w:val="00C23363"/>
    <w:rsid w:val="00C2457F"/>
    <w:rsid w:val="00C24A9B"/>
    <w:rsid w:val="00C26CE1"/>
    <w:rsid w:val="00C315F2"/>
    <w:rsid w:val="00C32B8F"/>
    <w:rsid w:val="00C339C1"/>
    <w:rsid w:val="00C34FC0"/>
    <w:rsid w:val="00C40FF4"/>
    <w:rsid w:val="00C414FA"/>
    <w:rsid w:val="00C416BA"/>
    <w:rsid w:val="00C50081"/>
    <w:rsid w:val="00C52336"/>
    <w:rsid w:val="00C54700"/>
    <w:rsid w:val="00C66943"/>
    <w:rsid w:val="00C67E7B"/>
    <w:rsid w:val="00C74C51"/>
    <w:rsid w:val="00C772F8"/>
    <w:rsid w:val="00C85BCC"/>
    <w:rsid w:val="00C906FF"/>
    <w:rsid w:val="00C907E9"/>
    <w:rsid w:val="00C90AB5"/>
    <w:rsid w:val="00C9198D"/>
    <w:rsid w:val="00C95D2A"/>
    <w:rsid w:val="00CA3517"/>
    <w:rsid w:val="00CA6EB9"/>
    <w:rsid w:val="00CB0D51"/>
    <w:rsid w:val="00CB1443"/>
    <w:rsid w:val="00CB2A8D"/>
    <w:rsid w:val="00CB6CA6"/>
    <w:rsid w:val="00CC1B1B"/>
    <w:rsid w:val="00CC221C"/>
    <w:rsid w:val="00CC2666"/>
    <w:rsid w:val="00CC340D"/>
    <w:rsid w:val="00CD1051"/>
    <w:rsid w:val="00CD1052"/>
    <w:rsid w:val="00CD1316"/>
    <w:rsid w:val="00CD1A77"/>
    <w:rsid w:val="00CD221B"/>
    <w:rsid w:val="00CD44B2"/>
    <w:rsid w:val="00CD4FD2"/>
    <w:rsid w:val="00CD561F"/>
    <w:rsid w:val="00CD600D"/>
    <w:rsid w:val="00CE102E"/>
    <w:rsid w:val="00CE24A3"/>
    <w:rsid w:val="00CF0A97"/>
    <w:rsid w:val="00CF2B98"/>
    <w:rsid w:val="00CF3D31"/>
    <w:rsid w:val="00CF7048"/>
    <w:rsid w:val="00D1574F"/>
    <w:rsid w:val="00D205B5"/>
    <w:rsid w:val="00D20A75"/>
    <w:rsid w:val="00D2152A"/>
    <w:rsid w:val="00D22C79"/>
    <w:rsid w:val="00D269DE"/>
    <w:rsid w:val="00D307E1"/>
    <w:rsid w:val="00D30E78"/>
    <w:rsid w:val="00D31C5D"/>
    <w:rsid w:val="00D357B2"/>
    <w:rsid w:val="00D37DC4"/>
    <w:rsid w:val="00D40346"/>
    <w:rsid w:val="00D41AFC"/>
    <w:rsid w:val="00D50788"/>
    <w:rsid w:val="00D5110A"/>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A43E8"/>
    <w:rsid w:val="00DB07B1"/>
    <w:rsid w:val="00DB34EE"/>
    <w:rsid w:val="00DB6108"/>
    <w:rsid w:val="00DB6B29"/>
    <w:rsid w:val="00DC50F5"/>
    <w:rsid w:val="00DC7D3C"/>
    <w:rsid w:val="00DD1F2D"/>
    <w:rsid w:val="00DD1F7F"/>
    <w:rsid w:val="00DE007E"/>
    <w:rsid w:val="00DE0B69"/>
    <w:rsid w:val="00DE15DD"/>
    <w:rsid w:val="00DE39A5"/>
    <w:rsid w:val="00DE61C5"/>
    <w:rsid w:val="00DE7C7C"/>
    <w:rsid w:val="00DF1F24"/>
    <w:rsid w:val="00DF6518"/>
    <w:rsid w:val="00E019A0"/>
    <w:rsid w:val="00E045DE"/>
    <w:rsid w:val="00E05AEA"/>
    <w:rsid w:val="00E075C4"/>
    <w:rsid w:val="00E1063A"/>
    <w:rsid w:val="00E12090"/>
    <w:rsid w:val="00E13089"/>
    <w:rsid w:val="00E1594A"/>
    <w:rsid w:val="00E1783F"/>
    <w:rsid w:val="00E221DB"/>
    <w:rsid w:val="00E2257B"/>
    <w:rsid w:val="00E316AC"/>
    <w:rsid w:val="00E34C8D"/>
    <w:rsid w:val="00E353FA"/>
    <w:rsid w:val="00E35DDB"/>
    <w:rsid w:val="00E368C3"/>
    <w:rsid w:val="00E41480"/>
    <w:rsid w:val="00E42B2A"/>
    <w:rsid w:val="00E44D72"/>
    <w:rsid w:val="00E47BDC"/>
    <w:rsid w:val="00E549BA"/>
    <w:rsid w:val="00E550D4"/>
    <w:rsid w:val="00E606B1"/>
    <w:rsid w:val="00E63846"/>
    <w:rsid w:val="00E67534"/>
    <w:rsid w:val="00E703F0"/>
    <w:rsid w:val="00E707DE"/>
    <w:rsid w:val="00E711B9"/>
    <w:rsid w:val="00E71DF5"/>
    <w:rsid w:val="00E74D03"/>
    <w:rsid w:val="00E770F8"/>
    <w:rsid w:val="00E77DDF"/>
    <w:rsid w:val="00E84A82"/>
    <w:rsid w:val="00E8513B"/>
    <w:rsid w:val="00E8627F"/>
    <w:rsid w:val="00E9343D"/>
    <w:rsid w:val="00E93CE8"/>
    <w:rsid w:val="00EA0EEA"/>
    <w:rsid w:val="00EC0C39"/>
    <w:rsid w:val="00EC6A16"/>
    <w:rsid w:val="00EC74BB"/>
    <w:rsid w:val="00ED08F7"/>
    <w:rsid w:val="00ED2A50"/>
    <w:rsid w:val="00ED5A09"/>
    <w:rsid w:val="00ED64E3"/>
    <w:rsid w:val="00EF3F3E"/>
    <w:rsid w:val="00EF5D25"/>
    <w:rsid w:val="00F03D95"/>
    <w:rsid w:val="00F0691E"/>
    <w:rsid w:val="00F10369"/>
    <w:rsid w:val="00F11960"/>
    <w:rsid w:val="00F14456"/>
    <w:rsid w:val="00F157CA"/>
    <w:rsid w:val="00F16B02"/>
    <w:rsid w:val="00F20B9F"/>
    <w:rsid w:val="00F231A2"/>
    <w:rsid w:val="00F25187"/>
    <w:rsid w:val="00F2620E"/>
    <w:rsid w:val="00F32C7B"/>
    <w:rsid w:val="00F34C65"/>
    <w:rsid w:val="00F34EB2"/>
    <w:rsid w:val="00F35A27"/>
    <w:rsid w:val="00F360EC"/>
    <w:rsid w:val="00F52B31"/>
    <w:rsid w:val="00F54CA5"/>
    <w:rsid w:val="00F5522F"/>
    <w:rsid w:val="00F6049A"/>
    <w:rsid w:val="00F60F68"/>
    <w:rsid w:val="00F61F2D"/>
    <w:rsid w:val="00F627BB"/>
    <w:rsid w:val="00F65E8D"/>
    <w:rsid w:val="00F7018D"/>
    <w:rsid w:val="00F708B7"/>
    <w:rsid w:val="00F73961"/>
    <w:rsid w:val="00F80992"/>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6FB5"/>
    <w:rsid w:val="00FE2B70"/>
    <w:rsid w:val="00FE384E"/>
    <w:rsid w:val="00FE4A00"/>
    <w:rsid w:val="00FE6173"/>
    <w:rsid w:val="00FE7557"/>
    <w:rsid w:val="00FF111C"/>
    <w:rsid w:val="00FF24C2"/>
    <w:rsid w:val="00FF2FAA"/>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A12CE2-8D27-474B-86CF-13E33DB5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 w:type="paragraph" w:styleId="BalloonText">
    <w:name w:val="Balloon Text"/>
    <w:basedOn w:val="Normal"/>
    <w:link w:val="BalloonTextChar"/>
    <w:uiPriority w:val="99"/>
    <w:semiHidden/>
    <w:unhideWhenUsed/>
    <w:rsid w:val="00ED6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http://libguides.uta.edu" TargetMode="External"/><Relationship Id="rId25" Type="http://schemas.openxmlformats.org/officeDocument/2006/relationships/hyperlink" Target="http://www.uta.edu/news/info/campus-carry/" TargetMode="Externa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oit/email/" TargetMode="Externa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s://www.uta.edu/policy/procedure/7-6" TargetMode="External"/><Relationship Id="rId28"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www.tgslc.org/pdf/Program-integrity-R2T4-Taking-Attendance.pd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483AD61-6297-47F7-88E0-E14E63E8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6626</Words>
  <Characters>37770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Huff, Larry Duane</cp:lastModifiedBy>
  <cp:revision>3</cp:revision>
  <cp:lastPrinted>2016-08-28T17:27:00Z</cp:lastPrinted>
  <dcterms:created xsi:type="dcterms:W3CDTF">2016-08-29T19:44:00Z</dcterms:created>
  <dcterms:modified xsi:type="dcterms:W3CDTF">2016-08-29T19:49:00Z</dcterms:modified>
</cp:coreProperties>
</file>