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30" w:rsidRDefault="001E2C30" w:rsidP="001E2C30"/>
    <w:p w:rsidR="001E2C30" w:rsidRDefault="001E2C30" w:rsidP="001E2C30">
      <w:pPr>
        <w:spacing w:line="720" w:lineRule="exact"/>
        <w:jc w:val="center"/>
        <w:rPr>
          <w:b/>
          <w:sz w:val="48"/>
        </w:rPr>
      </w:pPr>
    </w:p>
    <w:p w:rsidR="001E2C30" w:rsidRDefault="001E2C30" w:rsidP="001E2C30">
      <w:pPr>
        <w:spacing w:line="720" w:lineRule="exact"/>
        <w:jc w:val="center"/>
        <w:rPr>
          <w:b/>
          <w:sz w:val="48"/>
        </w:rPr>
      </w:pPr>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 xml:space="preserve">THE </w:t>
      </w:r>
      <w:smartTag w:uri="urn:schemas-microsoft-com:office:smarttags" w:element="place">
        <w:smartTag w:uri="urn:schemas-microsoft-com:office:smarttags" w:element="PlaceType">
          <w:r w:rsidRPr="00325BBC">
            <w:rPr>
              <w:rFonts w:ascii="Arial" w:hAnsi="Arial" w:cs="Arial"/>
              <w:b/>
              <w:sz w:val="48"/>
            </w:rPr>
            <w:t>UNIVERSITY</w:t>
          </w:r>
        </w:smartTag>
        <w:r w:rsidRPr="00325BBC">
          <w:rPr>
            <w:rFonts w:ascii="Arial" w:hAnsi="Arial" w:cs="Arial"/>
            <w:b/>
            <w:sz w:val="48"/>
          </w:rPr>
          <w:t xml:space="preserve"> OF </w:t>
        </w:r>
        <w:smartTag w:uri="urn:schemas-microsoft-com:office:smarttags" w:element="PlaceName">
          <w:r w:rsidRPr="00325BBC">
            <w:rPr>
              <w:rFonts w:ascii="Arial" w:hAnsi="Arial" w:cs="Arial"/>
              <w:b/>
              <w:sz w:val="48"/>
            </w:rPr>
            <w:t>TEXAS</w:t>
          </w:r>
        </w:smartTag>
      </w:smartTag>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 xml:space="preserve">AT </w:t>
      </w:r>
      <w:smartTag w:uri="urn:schemas-microsoft-com:office:smarttags" w:element="place">
        <w:smartTag w:uri="urn:schemas-microsoft-com:office:smarttags" w:element="City">
          <w:r w:rsidRPr="00325BBC">
            <w:rPr>
              <w:rFonts w:ascii="Arial" w:hAnsi="Arial" w:cs="Arial"/>
              <w:b/>
              <w:sz w:val="48"/>
            </w:rPr>
            <w:t>ARLINGTON</w:t>
          </w:r>
        </w:smartTag>
      </w:smartTag>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COLLEGE OF NURSING</w:t>
      </w:r>
    </w:p>
    <w:p w:rsidR="001E2C30" w:rsidRPr="00325BBC" w:rsidRDefault="001E2C30" w:rsidP="001E2C30">
      <w:pPr>
        <w:spacing w:line="720" w:lineRule="exact"/>
        <w:jc w:val="center"/>
        <w:rPr>
          <w:rFonts w:ascii="Arial" w:hAnsi="Arial" w:cs="Arial"/>
          <w:b/>
          <w:sz w:val="48"/>
        </w:rPr>
      </w:pPr>
    </w:p>
    <w:p w:rsidR="001E2C30" w:rsidRPr="00325BBC" w:rsidRDefault="001E2C30" w:rsidP="001E2C30">
      <w:pPr>
        <w:spacing w:line="720" w:lineRule="exact"/>
        <w:jc w:val="center"/>
        <w:rPr>
          <w:rFonts w:ascii="Arial" w:hAnsi="Arial" w:cs="Arial"/>
          <w:b/>
          <w:sz w:val="48"/>
        </w:rPr>
      </w:pPr>
    </w:p>
    <w:p w:rsidR="00325BBC" w:rsidRPr="00325BBC" w:rsidRDefault="00325BBC" w:rsidP="001E2C30">
      <w:pPr>
        <w:spacing w:line="720" w:lineRule="exact"/>
        <w:jc w:val="center"/>
        <w:rPr>
          <w:rFonts w:ascii="Arial" w:hAnsi="Arial" w:cs="Arial"/>
          <w:b/>
          <w:sz w:val="48"/>
          <w:szCs w:val="48"/>
        </w:rPr>
      </w:pPr>
      <w:r w:rsidRPr="00325BBC">
        <w:rPr>
          <w:rFonts w:ascii="Arial" w:hAnsi="Arial" w:cs="Arial"/>
          <w:b/>
          <w:sz w:val="48"/>
          <w:szCs w:val="48"/>
        </w:rPr>
        <w:t>Scientific Products</w:t>
      </w:r>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NURS 6309-001</w:t>
      </w:r>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 xml:space="preserve"> </w:t>
      </w:r>
    </w:p>
    <w:p w:rsidR="001E2C30" w:rsidRPr="00325BBC" w:rsidRDefault="001E2C30" w:rsidP="001E2C30">
      <w:pPr>
        <w:spacing w:line="720" w:lineRule="exact"/>
        <w:jc w:val="center"/>
        <w:rPr>
          <w:rFonts w:ascii="Arial" w:hAnsi="Arial" w:cs="Arial"/>
          <w:b/>
          <w:sz w:val="48"/>
        </w:rPr>
      </w:pPr>
    </w:p>
    <w:p w:rsidR="001E2C30" w:rsidRPr="00325BBC" w:rsidRDefault="001E2C30" w:rsidP="001E2C30">
      <w:pPr>
        <w:spacing w:line="720" w:lineRule="exact"/>
        <w:jc w:val="center"/>
        <w:rPr>
          <w:rFonts w:ascii="Arial" w:hAnsi="Arial" w:cs="Arial"/>
          <w:b/>
          <w:sz w:val="48"/>
        </w:rPr>
      </w:pPr>
    </w:p>
    <w:p w:rsidR="001E2C30" w:rsidRPr="00325BBC" w:rsidRDefault="001E2C30" w:rsidP="001E2C30">
      <w:pPr>
        <w:spacing w:line="720" w:lineRule="exact"/>
        <w:jc w:val="center"/>
        <w:rPr>
          <w:rFonts w:ascii="Arial" w:hAnsi="Arial" w:cs="Arial"/>
          <w:b/>
          <w:color w:val="FF0000"/>
          <w:sz w:val="72"/>
          <w:szCs w:val="72"/>
        </w:rPr>
      </w:pPr>
    </w:p>
    <w:p w:rsidR="001E2C30" w:rsidRPr="00325BBC" w:rsidRDefault="001E2C30" w:rsidP="001E2C30">
      <w:pPr>
        <w:spacing w:line="720" w:lineRule="exact"/>
        <w:jc w:val="center"/>
        <w:rPr>
          <w:rFonts w:ascii="Arial" w:hAnsi="Arial" w:cs="Arial"/>
          <w:b/>
          <w:sz w:val="48"/>
        </w:rPr>
      </w:pPr>
      <w:r w:rsidRPr="00325BBC">
        <w:rPr>
          <w:rFonts w:ascii="Arial" w:hAnsi="Arial" w:cs="Arial"/>
          <w:b/>
          <w:sz w:val="48"/>
        </w:rPr>
        <w:t>SYLLABUS</w:t>
      </w:r>
    </w:p>
    <w:p w:rsidR="001E2C30" w:rsidRPr="00325BBC" w:rsidRDefault="001E2C30" w:rsidP="001E2C30">
      <w:pPr>
        <w:spacing w:line="720" w:lineRule="exact"/>
        <w:jc w:val="center"/>
        <w:rPr>
          <w:rFonts w:ascii="Arial" w:hAnsi="Arial" w:cs="Arial"/>
          <w:b/>
          <w:sz w:val="48"/>
        </w:rPr>
      </w:pPr>
    </w:p>
    <w:p w:rsidR="001E2C30" w:rsidRPr="00325BBC" w:rsidRDefault="001E2C30" w:rsidP="001E2C30">
      <w:pPr>
        <w:spacing w:line="720" w:lineRule="exact"/>
        <w:jc w:val="center"/>
        <w:rPr>
          <w:rFonts w:ascii="Arial" w:hAnsi="Arial" w:cs="Arial"/>
          <w:b/>
          <w:sz w:val="48"/>
        </w:rPr>
      </w:pPr>
    </w:p>
    <w:p w:rsidR="001E2C30" w:rsidRPr="00325BBC" w:rsidRDefault="00037070" w:rsidP="001E2C30">
      <w:pPr>
        <w:spacing w:line="720" w:lineRule="exact"/>
        <w:jc w:val="center"/>
        <w:rPr>
          <w:rFonts w:ascii="Arial" w:hAnsi="Arial" w:cs="Arial"/>
          <w:b/>
          <w:sz w:val="48"/>
        </w:rPr>
      </w:pPr>
      <w:r>
        <w:rPr>
          <w:rFonts w:ascii="Arial" w:hAnsi="Arial" w:cs="Arial"/>
          <w:b/>
          <w:sz w:val="48"/>
        </w:rPr>
        <w:t>Spring 2014</w:t>
      </w:r>
    </w:p>
    <w:p w:rsidR="001E2C30" w:rsidRDefault="001E2C30" w:rsidP="001E2C30">
      <w:pPr>
        <w:spacing w:line="720" w:lineRule="exact"/>
        <w:jc w:val="center"/>
        <w:rPr>
          <w:b/>
          <w:sz w:val="48"/>
        </w:rPr>
      </w:pPr>
    </w:p>
    <w:p w:rsidR="001E2C30" w:rsidRDefault="001E2C30" w:rsidP="001E2C30">
      <w:pPr>
        <w:pStyle w:val="Title"/>
        <w:outlineLvl w:val="0"/>
      </w:pPr>
    </w:p>
    <w:p w:rsidR="00325BBC" w:rsidRPr="0006641B" w:rsidRDefault="00325BBC" w:rsidP="00325BBC">
      <w:pPr>
        <w:pStyle w:val="Title"/>
        <w:outlineLvl w:val="0"/>
        <w:rPr>
          <w:rFonts w:ascii="Arial" w:hAnsi="Arial" w:cs="Arial"/>
        </w:rPr>
      </w:pPr>
      <w:r w:rsidRPr="0006641B">
        <w:rPr>
          <w:rFonts w:ascii="Arial" w:hAnsi="Arial" w:cs="Arial"/>
        </w:rPr>
        <w:t>The University of Texas at Arlington</w:t>
      </w:r>
    </w:p>
    <w:p w:rsidR="00325BBC" w:rsidRPr="0006641B" w:rsidRDefault="00325BBC" w:rsidP="00325BBC">
      <w:pPr>
        <w:pStyle w:val="Title"/>
        <w:outlineLvl w:val="0"/>
        <w:rPr>
          <w:rFonts w:ascii="Arial" w:hAnsi="Arial" w:cs="Arial"/>
        </w:rPr>
      </w:pPr>
      <w:r w:rsidRPr="0006641B">
        <w:rPr>
          <w:rFonts w:ascii="Arial" w:hAnsi="Arial" w:cs="Arial"/>
        </w:rPr>
        <w:t>College of Nursing</w:t>
      </w:r>
    </w:p>
    <w:p w:rsidR="00325BBC" w:rsidRPr="0006641B" w:rsidRDefault="00325BBC" w:rsidP="00325BBC">
      <w:pPr>
        <w:jc w:val="center"/>
        <w:outlineLvl w:val="0"/>
        <w:rPr>
          <w:rFonts w:ascii="Arial" w:hAnsi="Arial" w:cs="Arial"/>
          <w:b/>
          <w:bCs/>
          <w:sz w:val="24"/>
          <w:szCs w:val="24"/>
        </w:rPr>
      </w:pPr>
      <w:r w:rsidRPr="0006641B">
        <w:rPr>
          <w:rFonts w:ascii="Arial" w:hAnsi="Arial" w:cs="Arial"/>
          <w:b/>
          <w:bCs/>
          <w:sz w:val="24"/>
          <w:szCs w:val="24"/>
        </w:rPr>
        <w:t>PhD Program</w:t>
      </w:r>
    </w:p>
    <w:p w:rsidR="00325BBC" w:rsidRPr="0006641B" w:rsidRDefault="00325BBC" w:rsidP="00325BBC">
      <w:pPr>
        <w:jc w:val="center"/>
        <w:outlineLvl w:val="0"/>
        <w:rPr>
          <w:rFonts w:ascii="Arial" w:hAnsi="Arial" w:cs="Arial"/>
          <w:b/>
          <w:bCs/>
          <w:sz w:val="24"/>
          <w:szCs w:val="24"/>
        </w:rPr>
      </w:pPr>
    </w:p>
    <w:p w:rsidR="00325BBC" w:rsidRPr="0006641B" w:rsidRDefault="00325BBC" w:rsidP="00325BBC">
      <w:pPr>
        <w:spacing w:line="276" w:lineRule="auto"/>
        <w:jc w:val="center"/>
        <w:rPr>
          <w:rFonts w:ascii="Arial" w:hAnsi="Arial" w:cs="Arial"/>
          <w:b/>
          <w:sz w:val="24"/>
          <w:szCs w:val="24"/>
        </w:rPr>
      </w:pPr>
      <w:r w:rsidRPr="0006641B">
        <w:rPr>
          <w:rFonts w:ascii="Arial" w:hAnsi="Arial" w:cs="Arial"/>
          <w:b/>
          <w:bCs/>
          <w:sz w:val="24"/>
          <w:szCs w:val="24"/>
        </w:rPr>
        <w:t xml:space="preserve"> </w:t>
      </w:r>
      <w:r w:rsidRPr="0006641B">
        <w:rPr>
          <w:rFonts w:ascii="Arial" w:hAnsi="Arial" w:cs="Arial"/>
          <w:b/>
          <w:sz w:val="24"/>
          <w:szCs w:val="24"/>
        </w:rPr>
        <w:t xml:space="preserve">NURS 6309: Scientific Products: Preparation and Dissemination </w:t>
      </w:r>
      <w:r w:rsidRPr="0006641B">
        <w:rPr>
          <w:rFonts w:ascii="Arial" w:hAnsi="Arial" w:cs="Arial"/>
          <w:b/>
          <w:bCs/>
          <w:sz w:val="24"/>
          <w:szCs w:val="24"/>
        </w:rPr>
        <w:t>(3-0)</w:t>
      </w:r>
    </w:p>
    <w:p w:rsidR="00325BBC" w:rsidRPr="0006641B" w:rsidRDefault="00325BBC" w:rsidP="00325BBC">
      <w:pPr>
        <w:jc w:val="center"/>
        <w:outlineLvl w:val="0"/>
        <w:rPr>
          <w:rFonts w:ascii="Arial" w:hAnsi="Arial" w:cs="Arial"/>
          <w:b/>
          <w:bCs/>
          <w:sz w:val="24"/>
          <w:szCs w:val="24"/>
        </w:rPr>
      </w:pPr>
      <w:r w:rsidRPr="0006641B">
        <w:rPr>
          <w:rFonts w:ascii="Arial" w:hAnsi="Arial" w:cs="Arial"/>
          <w:b/>
          <w:bCs/>
          <w:sz w:val="24"/>
          <w:szCs w:val="24"/>
        </w:rPr>
        <w:t xml:space="preserve">Pickard Hall, Room </w:t>
      </w:r>
      <w:r w:rsidR="00007C1C" w:rsidRPr="0006641B">
        <w:rPr>
          <w:rFonts w:ascii="Arial" w:hAnsi="Arial" w:cs="Arial"/>
          <w:b/>
          <w:bCs/>
          <w:color w:val="7030A0"/>
          <w:sz w:val="24"/>
          <w:szCs w:val="24"/>
        </w:rPr>
        <w:t>204</w:t>
      </w:r>
    </w:p>
    <w:p w:rsidR="00325BBC" w:rsidRPr="0006641B" w:rsidRDefault="00325BBC" w:rsidP="00325BBC">
      <w:pPr>
        <w:jc w:val="center"/>
        <w:outlineLvl w:val="0"/>
        <w:rPr>
          <w:rFonts w:ascii="Arial" w:hAnsi="Arial" w:cs="Arial"/>
          <w:b/>
          <w:bCs/>
          <w:sz w:val="24"/>
          <w:szCs w:val="24"/>
        </w:rPr>
      </w:pPr>
      <w:proofErr w:type="gramStart"/>
      <w:r w:rsidRPr="0006641B">
        <w:rPr>
          <w:rFonts w:ascii="Arial" w:hAnsi="Arial" w:cs="Arial"/>
          <w:b/>
          <w:bCs/>
          <w:sz w:val="24"/>
          <w:szCs w:val="24"/>
        </w:rPr>
        <w:t>Thursdays, 4 to 6:50 p.m.</w:t>
      </w:r>
      <w:proofErr w:type="gramEnd"/>
    </w:p>
    <w:p w:rsidR="00325BBC" w:rsidRPr="0006641B" w:rsidRDefault="00325BBC" w:rsidP="00325BBC">
      <w:pPr>
        <w:jc w:val="center"/>
        <w:outlineLvl w:val="0"/>
        <w:rPr>
          <w:b/>
          <w:bCs/>
          <w:sz w:val="24"/>
          <w:szCs w:val="24"/>
        </w:rPr>
      </w:pPr>
    </w:p>
    <w:p w:rsidR="00D07E62" w:rsidRPr="0006641B" w:rsidRDefault="00D07E62" w:rsidP="00A13833">
      <w:pPr>
        <w:jc w:val="center"/>
        <w:rPr>
          <w:rFonts w:ascii="Arial" w:hAnsi="Arial" w:cs="Arial"/>
          <w:b/>
          <w:color w:val="0064B1"/>
          <w:sz w:val="24"/>
          <w:szCs w:val="24"/>
        </w:rPr>
      </w:pPr>
    </w:p>
    <w:tbl>
      <w:tblPr>
        <w:tblW w:w="9576" w:type="dxa"/>
        <w:tblLook w:val="0000"/>
      </w:tblPr>
      <w:tblGrid>
        <w:gridCol w:w="3224"/>
        <w:gridCol w:w="6244"/>
        <w:gridCol w:w="108"/>
      </w:tblGrid>
      <w:tr w:rsidR="00255065" w:rsidRPr="0006641B" w:rsidTr="00325BBC">
        <w:trPr>
          <w:gridAfter w:val="1"/>
          <w:wAfter w:w="108" w:type="dxa"/>
        </w:trPr>
        <w:tc>
          <w:tcPr>
            <w:tcW w:w="3224" w:type="dxa"/>
          </w:tcPr>
          <w:p w:rsidR="00255065" w:rsidRPr="0006641B" w:rsidRDefault="00255065" w:rsidP="00325BBC">
            <w:pPr>
              <w:rPr>
                <w:rFonts w:ascii="Arial" w:hAnsi="Arial" w:cs="Arial"/>
                <w:b/>
                <w:bCs/>
                <w:caps/>
                <w:sz w:val="24"/>
                <w:szCs w:val="24"/>
              </w:rPr>
            </w:pPr>
            <w:r w:rsidRPr="0006641B">
              <w:rPr>
                <w:rFonts w:ascii="Arial" w:hAnsi="Arial" w:cs="Arial"/>
                <w:b/>
                <w:bCs/>
                <w:caps/>
                <w:sz w:val="24"/>
                <w:szCs w:val="24"/>
              </w:rPr>
              <w:t>INSTRUCTOR:</w:t>
            </w:r>
          </w:p>
        </w:tc>
        <w:tc>
          <w:tcPr>
            <w:tcW w:w="6244" w:type="dxa"/>
          </w:tcPr>
          <w:p w:rsidR="00255065" w:rsidRPr="0006641B" w:rsidRDefault="00255065" w:rsidP="00325BBC">
            <w:pPr>
              <w:rPr>
                <w:rFonts w:ascii="Arial" w:hAnsi="Arial" w:cs="Arial"/>
                <w:caps/>
                <w:sz w:val="24"/>
                <w:szCs w:val="24"/>
              </w:rPr>
            </w:pPr>
            <w:r w:rsidRPr="0006641B">
              <w:rPr>
                <w:rFonts w:ascii="Arial" w:hAnsi="Arial" w:cs="Arial"/>
                <w:sz w:val="24"/>
                <w:szCs w:val="24"/>
              </w:rPr>
              <w:t>Donelle M. Barnes PhD, RN, CNE</w:t>
            </w:r>
          </w:p>
          <w:p w:rsidR="00255065" w:rsidRPr="0006641B" w:rsidRDefault="00255065" w:rsidP="00325BBC">
            <w:pPr>
              <w:rPr>
                <w:rFonts w:ascii="Arial" w:hAnsi="Arial" w:cs="Arial"/>
                <w:sz w:val="24"/>
                <w:szCs w:val="24"/>
              </w:rPr>
            </w:pPr>
            <w:r w:rsidRPr="0006641B">
              <w:rPr>
                <w:rFonts w:ascii="Arial" w:hAnsi="Arial" w:cs="Arial"/>
                <w:sz w:val="24"/>
                <w:szCs w:val="24"/>
              </w:rPr>
              <w:t>Office 521– Pickard Hall</w:t>
            </w:r>
          </w:p>
          <w:p w:rsidR="00255065" w:rsidRPr="0006641B" w:rsidRDefault="00255065" w:rsidP="00325BBC">
            <w:pPr>
              <w:rPr>
                <w:rFonts w:ascii="Arial" w:hAnsi="Arial" w:cs="Arial"/>
                <w:caps/>
                <w:sz w:val="24"/>
                <w:szCs w:val="24"/>
              </w:rPr>
            </w:pPr>
            <w:r w:rsidRPr="0006641B">
              <w:rPr>
                <w:rFonts w:ascii="Arial" w:hAnsi="Arial" w:cs="Arial"/>
                <w:sz w:val="24"/>
                <w:szCs w:val="24"/>
              </w:rPr>
              <w:t xml:space="preserve">Office Hours: </w:t>
            </w:r>
            <w:r w:rsidR="00325BBC" w:rsidRPr="0006641B">
              <w:rPr>
                <w:rFonts w:ascii="Arial" w:hAnsi="Arial" w:cs="Arial"/>
                <w:sz w:val="24"/>
                <w:szCs w:val="24"/>
              </w:rPr>
              <w:t>Thursd</w:t>
            </w:r>
            <w:r w:rsidRPr="0006641B">
              <w:rPr>
                <w:rFonts w:ascii="Arial" w:hAnsi="Arial" w:cs="Arial"/>
                <w:sz w:val="24"/>
                <w:szCs w:val="24"/>
              </w:rPr>
              <w:t xml:space="preserve">ays 2 to </w:t>
            </w:r>
            <w:r w:rsidR="00325BBC" w:rsidRPr="0006641B">
              <w:rPr>
                <w:rFonts w:ascii="Arial" w:hAnsi="Arial" w:cs="Arial"/>
                <w:sz w:val="24"/>
                <w:szCs w:val="24"/>
              </w:rPr>
              <w:t>4</w:t>
            </w:r>
            <w:r w:rsidRPr="0006641B">
              <w:rPr>
                <w:rFonts w:ascii="Arial" w:hAnsi="Arial" w:cs="Arial"/>
                <w:sz w:val="24"/>
                <w:szCs w:val="24"/>
              </w:rPr>
              <w:t xml:space="preserve"> p.m. or by appointment</w:t>
            </w:r>
          </w:p>
          <w:p w:rsidR="00255065" w:rsidRPr="0006641B" w:rsidRDefault="00255065" w:rsidP="00325BBC">
            <w:pPr>
              <w:rPr>
                <w:rFonts w:ascii="Arial" w:hAnsi="Arial" w:cs="Arial"/>
                <w:caps/>
                <w:sz w:val="24"/>
                <w:szCs w:val="24"/>
              </w:rPr>
            </w:pPr>
            <w:r w:rsidRPr="0006641B">
              <w:rPr>
                <w:rFonts w:ascii="Arial" w:hAnsi="Arial" w:cs="Arial"/>
                <w:sz w:val="24"/>
                <w:szCs w:val="24"/>
              </w:rPr>
              <w:t>Office Phone: 817-272-0108</w:t>
            </w:r>
          </w:p>
          <w:p w:rsidR="00255065" w:rsidRPr="0006641B" w:rsidRDefault="00255065" w:rsidP="00325BBC">
            <w:pPr>
              <w:rPr>
                <w:rFonts w:ascii="Arial" w:hAnsi="Arial" w:cs="Arial"/>
                <w:caps/>
                <w:sz w:val="24"/>
                <w:szCs w:val="24"/>
              </w:rPr>
            </w:pPr>
            <w:r w:rsidRPr="0006641B">
              <w:rPr>
                <w:rFonts w:ascii="Arial" w:hAnsi="Arial" w:cs="Arial"/>
                <w:sz w:val="24"/>
                <w:szCs w:val="24"/>
              </w:rPr>
              <w:t>Office Fax: 817-272-2950</w:t>
            </w:r>
          </w:p>
          <w:p w:rsidR="00255065" w:rsidRPr="0006641B" w:rsidRDefault="00255065" w:rsidP="00325BBC">
            <w:pPr>
              <w:rPr>
                <w:rFonts w:ascii="Arial" w:hAnsi="Arial" w:cs="Arial"/>
                <w:caps/>
                <w:sz w:val="24"/>
                <w:szCs w:val="24"/>
              </w:rPr>
            </w:pPr>
            <w:r w:rsidRPr="0006641B">
              <w:rPr>
                <w:rFonts w:ascii="Arial" w:hAnsi="Arial" w:cs="Arial"/>
                <w:sz w:val="24"/>
                <w:szCs w:val="24"/>
              </w:rPr>
              <w:t>Campus Mailbox: 19407</w:t>
            </w:r>
          </w:p>
          <w:p w:rsidR="00255065" w:rsidRPr="0006641B" w:rsidRDefault="00255065" w:rsidP="00325BBC">
            <w:pPr>
              <w:rPr>
                <w:rFonts w:ascii="Arial" w:hAnsi="Arial" w:cs="Arial"/>
                <w:sz w:val="24"/>
                <w:szCs w:val="24"/>
              </w:rPr>
            </w:pPr>
            <w:r w:rsidRPr="0006641B">
              <w:rPr>
                <w:rFonts w:ascii="Arial" w:hAnsi="Arial" w:cs="Arial"/>
                <w:sz w:val="24"/>
                <w:szCs w:val="24"/>
              </w:rPr>
              <w:t>Email:donelle@uta.edu</w:t>
            </w:r>
          </w:p>
          <w:p w:rsidR="00255065" w:rsidRPr="0006641B" w:rsidRDefault="00255065" w:rsidP="00325BBC">
            <w:pPr>
              <w:rPr>
                <w:rFonts w:ascii="Arial" w:hAnsi="Arial" w:cs="Arial"/>
                <w:sz w:val="24"/>
                <w:szCs w:val="24"/>
              </w:rPr>
            </w:pPr>
          </w:p>
        </w:tc>
      </w:tr>
      <w:tr w:rsidR="00255065" w:rsidRPr="0006641B" w:rsidTr="00325BBC">
        <w:tc>
          <w:tcPr>
            <w:tcW w:w="3224" w:type="dxa"/>
          </w:tcPr>
          <w:p w:rsidR="00255065" w:rsidRPr="00EB28BD" w:rsidRDefault="00255065" w:rsidP="00325BBC">
            <w:pPr>
              <w:rPr>
                <w:rFonts w:ascii="Arial" w:hAnsi="Arial" w:cs="Arial"/>
                <w:b/>
                <w:bCs/>
                <w:sz w:val="24"/>
                <w:szCs w:val="24"/>
              </w:rPr>
            </w:pPr>
            <w:r w:rsidRPr="00EB28BD">
              <w:rPr>
                <w:rFonts w:ascii="Arial" w:hAnsi="Arial" w:cs="Arial"/>
                <w:b/>
                <w:bCs/>
                <w:sz w:val="24"/>
                <w:szCs w:val="24"/>
              </w:rPr>
              <w:t>COURSE WEB SITE OR WORLD WIDE WEB SITE:</w:t>
            </w:r>
          </w:p>
          <w:p w:rsidR="00255065" w:rsidRPr="00EB28BD" w:rsidRDefault="00255065" w:rsidP="00325BBC">
            <w:pPr>
              <w:rPr>
                <w:rFonts w:ascii="Arial" w:hAnsi="Arial" w:cs="Arial"/>
                <w:b/>
                <w:bCs/>
                <w:sz w:val="24"/>
                <w:szCs w:val="24"/>
              </w:rPr>
            </w:pPr>
          </w:p>
        </w:tc>
        <w:tc>
          <w:tcPr>
            <w:tcW w:w="6352" w:type="dxa"/>
            <w:gridSpan w:val="2"/>
          </w:tcPr>
          <w:p w:rsidR="00255065" w:rsidRPr="00EB28BD" w:rsidRDefault="00255065" w:rsidP="00325BBC">
            <w:pPr>
              <w:rPr>
                <w:rFonts w:ascii="Arial" w:hAnsi="Arial" w:cs="Arial"/>
                <w:sz w:val="24"/>
                <w:szCs w:val="24"/>
              </w:rPr>
            </w:pPr>
            <w:r w:rsidRPr="00EB28BD">
              <w:rPr>
                <w:rFonts w:ascii="Arial" w:hAnsi="Arial" w:cs="Arial"/>
                <w:sz w:val="24"/>
                <w:szCs w:val="24"/>
              </w:rPr>
              <w:t>http://elearn.uta.edu</w:t>
            </w:r>
          </w:p>
          <w:p w:rsidR="00255065" w:rsidRPr="00EB28BD" w:rsidRDefault="00255065" w:rsidP="00325BBC">
            <w:pPr>
              <w:rPr>
                <w:rFonts w:ascii="Arial" w:hAnsi="Arial" w:cs="Arial"/>
                <w:sz w:val="24"/>
                <w:szCs w:val="24"/>
              </w:rPr>
            </w:pPr>
          </w:p>
        </w:tc>
      </w:tr>
      <w:tr w:rsidR="00255065" w:rsidRPr="0006641B" w:rsidTr="00325BBC">
        <w:tc>
          <w:tcPr>
            <w:tcW w:w="3224" w:type="dxa"/>
          </w:tcPr>
          <w:p w:rsidR="00255065" w:rsidRPr="00EB28BD" w:rsidRDefault="00255065" w:rsidP="00325BBC">
            <w:pPr>
              <w:rPr>
                <w:rFonts w:ascii="Arial" w:hAnsi="Arial" w:cs="Arial"/>
                <w:b/>
                <w:bCs/>
                <w:sz w:val="24"/>
                <w:szCs w:val="24"/>
              </w:rPr>
            </w:pPr>
            <w:r w:rsidRPr="00EB28BD">
              <w:rPr>
                <w:rFonts w:ascii="Arial" w:hAnsi="Arial" w:cs="Arial"/>
                <w:b/>
                <w:bCs/>
                <w:sz w:val="24"/>
                <w:szCs w:val="24"/>
              </w:rPr>
              <w:t>COURSE PREREQUISITES:</w:t>
            </w:r>
          </w:p>
          <w:p w:rsidR="00255065" w:rsidRPr="00EB28BD" w:rsidRDefault="00255065" w:rsidP="00325BBC">
            <w:pPr>
              <w:rPr>
                <w:rFonts w:ascii="Arial" w:hAnsi="Arial" w:cs="Arial"/>
                <w:b/>
                <w:bCs/>
                <w:sz w:val="24"/>
                <w:szCs w:val="24"/>
              </w:rPr>
            </w:pPr>
          </w:p>
        </w:tc>
        <w:tc>
          <w:tcPr>
            <w:tcW w:w="6352" w:type="dxa"/>
            <w:gridSpan w:val="2"/>
          </w:tcPr>
          <w:p w:rsidR="00255065" w:rsidRPr="00EB28BD" w:rsidRDefault="00255065" w:rsidP="00325BBC">
            <w:pPr>
              <w:rPr>
                <w:rFonts w:ascii="Arial" w:hAnsi="Arial" w:cs="Arial"/>
                <w:sz w:val="24"/>
                <w:szCs w:val="24"/>
              </w:rPr>
            </w:pPr>
            <w:r w:rsidRPr="00EB28BD">
              <w:rPr>
                <w:rFonts w:ascii="Arial" w:hAnsi="Arial" w:cs="Arial"/>
                <w:sz w:val="24"/>
                <w:szCs w:val="24"/>
              </w:rPr>
              <w:t>None</w:t>
            </w:r>
          </w:p>
          <w:p w:rsidR="00255065" w:rsidRPr="00EB28BD" w:rsidRDefault="00255065" w:rsidP="00325BBC">
            <w:pPr>
              <w:rPr>
                <w:rFonts w:ascii="Arial" w:hAnsi="Arial" w:cs="Arial"/>
                <w:sz w:val="24"/>
                <w:szCs w:val="24"/>
              </w:rPr>
            </w:pPr>
          </w:p>
        </w:tc>
      </w:tr>
    </w:tbl>
    <w:p w:rsidR="00141EC6" w:rsidRPr="0006641B" w:rsidRDefault="00141EC6" w:rsidP="003D14E7">
      <w:pPr>
        <w:spacing w:line="276" w:lineRule="auto"/>
        <w:rPr>
          <w:rFonts w:ascii="Arial" w:hAnsi="Arial" w:cs="Arial"/>
          <w:sz w:val="24"/>
          <w:szCs w:val="24"/>
        </w:rPr>
      </w:pPr>
      <w:r w:rsidRPr="0006641B">
        <w:rPr>
          <w:rFonts w:ascii="Arial" w:hAnsi="Arial" w:cs="Arial"/>
          <w:b/>
          <w:sz w:val="24"/>
          <w:szCs w:val="24"/>
        </w:rPr>
        <w:t xml:space="preserve">Section </w:t>
      </w:r>
      <w:r w:rsidR="001D11A1" w:rsidRPr="0006641B">
        <w:rPr>
          <w:rFonts w:ascii="Arial" w:hAnsi="Arial" w:cs="Arial"/>
          <w:b/>
          <w:sz w:val="24"/>
          <w:szCs w:val="24"/>
        </w:rPr>
        <w:t>Information</w:t>
      </w:r>
      <w:r w:rsidRPr="0006641B">
        <w:rPr>
          <w:rFonts w:ascii="Arial" w:hAnsi="Arial" w:cs="Arial"/>
          <w:b/>
          <w:sz w:val="24"/>
          <w:szCs w:val="24"/>
        </w:rPr>
        <w:t xml:space="preserve">: </w:t>
      </w:r>
      <w:r w:rsidR="00BD208C" w:rsidRPr="0006641B">
        <w:rPr>
          <w:rFonts w:ascii="Arial" w:hAnsi="Arial" w:cs="Arial"/>
          <w:sz w:val="24"/>
          <w:szCs w:val="24"/>
        </w:rPr>
        <w:t>NURS 630</w:t>
      </w:r>
      <w:r w:rsidR="006C0DEF" w:rsidRPr="0006641B">
        <w:rPr>
          <w:rFonts w:ascii="Arial" w:hAnsi="Arial" w:cs="Arial"/>
          <w:sz w:val="24"/>
          <w:szCs w:val="24"/>
        </w:rPr>
        <w:t>9</w:t>
      </w:r>
      <w:r w:rsidR="00325BBC" w:rsidRPr="0006641B">
        <w:rPr>
          <w:rFonts w:ascii="Arial" w:hAnsi="Arial" w:cs="Arial"/>
          <w:sz w:val="24"/>
          <w:szCs w:val="24"/>
        </w:rPr>
        <w:t>-</w:t>
      </w:r>
      <w:r w:rsidR="00BD208C" w:rsidRPr="0006641B">
        <w:rPr>
          <w:rFonts w:ascii="Arial" w:hAnsi="Arial" w:cs="Arial"/>
          <w:sz w:val="24"/>
          <w:szCs w:val="24"/>
        </w:rPr>
        <w:t>001</w:t>
      </w:r>
    </w:p>
    <w:p w:rsidR="00BD208C" w:rsidRPr="0006641B" w:rsidRDefault="00BD208C" w:rsidP="00942599">
      <w:pPr>
        <w:spacing w:line="276" w:lineRule="auto"/>
        <w:rPr>
          <w:rFonts w:ascii="Arial" w:hAnsi="Arial" w:cs="Arial"/>
          <w:sz w:val="24"/>
          <w:szCs w:val="24"/>
        </w:rPr>
      </w:pPr>
    </w:p>
    <w:p w:rsidR="00141EC6" w:rsidRPr="0006641B" w:rsidRDefault="00141EC6" w:rsidP="00942599">
      <w:pPr>
        <w:keepNext/>
        <w:spacing w:line="276" w:lineRule="auto"/>
        <w:rPr>
          <w:rFonts w:ascii="Arial" w:hAnsi="Arial" w:cs="Arial"/>
          <w:sz w:val="24"/>
          <w:szCs w:val="24"/>
        </w:rPr>
      </w:pPr>
      <w:r w:rsidRPr="0006641B">
        <w:rPr>
          <w:rFonts w:ascii="Arial" w:hAnsi="Arial" w:cs="Arial"/>
          <w:b/>
          <w:sz w:val="24"/>
          <w:szCs w:val="24"/>
          <w:u w:val="single"/>
        </w:rPr>
        <w:t>Description of Course Content:</w:t>
      </w:r>
      <w:r w:rsidRPr="0006641B">
        <w:rPr>
          <w:rFonts w:ascii="Arial" w:hAnsi="Arial" w:cs="Arial"/>
          <w:b/>
          <w:sz w:val="24"/>
          <w:szCs w:val="24"/>
        </w:rPr>
        <w:t xml:space="preserve"> </w:t>
      </w:r>
      <w:r w:rsidR="00AE2063" w:rsidRPr="0006641B">
        <w:rPr>
          <w:rFonts w:ascii="Arial" w:hAnsi="Arial" w:cs="Arial"/>
          <w:sz w:val="24"/>
          <w:szCs w:val="24"/>
        </w:rPr>
        <w:t>Provides experiences in the development of scientific products for dissemination.</w:t>
      </w:r>
    </w:p>
    <w:p w:rsidR="005A29D0" w:rsidRPr="0006641B" w:rsidRDefault="005A29D0" w:rsidP="00942599">
      <w:pPr>
        <w:keepNext/>
        <w:spacing w:line="276" w:lineRule="auto"/>
        <w:rPr>
          <w:rFonts w:ascii="Arial" w:hAnsi="Arial" w:cs="Arial"/>
          <w:sz w:val="24"/>
          <w:szCs w:val="24"/>
        </w:rPr>
      </w:pPr>
    </w:p>
    <w:p w:rsidR="00AE2063" w:rsidRPr="0006641B" w:rsidRDefault="00141EC6" w:rsidP="00942599">
      <w:pPr>
        <w:spacing w:line="276" w:lineRule="auto"/>
        <w:rPr>
          <w:rFonts w:ascii="Arial" w:hAnsi="Arial" w:cs="Arial"/>
          <w:sz w:val="24"/>
          <w:szCs w:val="24"/>
        </w:rPr>
      </w:pPr>
      <w:r w:rsidRPr="0006641B">
        <w:rPr>
          <w:rFonts w:ascii="Arial" w:hAnsi="Arial" w:cs="Arial"/>
          <w:b/>
          <w:sz w:val="24"/>
          <w:szCs w:val="24"/>
          <w:u w:val="single"/>
        </w:rPr>
        <w:t>Student Learning Outcomes:</w:t>
      </w:r>
      <w:r w:rsidRPr="0006641B">
        <w:rPr>
          <w:rFonts w:ascii="Arial" w:hAnsi="Arial" w:cs="Arial"/>
          <w:b/>
          <w:sz w:val="24"/>
          <w:szCs w:val="24"/>
        </w:rPr>
        <w:t xml:space="preserve">  </w:t>
      </w:r>
      <w:r w:rsidR="00AE2063" w:rsidRPr="0006641B">
        <w:rPr>
          <w:rFonts w:ascii="Arial" w:hAnsi="Arial" w:cs="Arial"/>
          <w:sz w:val="24"/>
          <w:szCs w:val="24"/>
        </w:rPr>
        <w:t xml:space="preserve">Upon completion of the course, the student will be </w:t>
      </w:r>
      <w:r w:rsidR="00AE2063" w:rsidRPr="0006641B">
        <w:rPr>
          <w:rFonts w:ascii="Arial" w:hAnsi="Arial" w:cs="Arial"/>
          <w:sz w:val="24"/>
          <w:szCs w:val="24"/>
        </w:rPr>
        <w:br/>
        <w:t xml:space="preserve">able to: </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Analyze the characteristics of quality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Apply available resources for preparation and dissemination of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Develop quality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Evaluate the scientific products of self and colleagues.</w:t>
      </w:r>
    </w:p>
    <w:p w:rsidR="00F72C3D" w:rsidRPr="0006641B" w:rsidRDefault="00F72C3D" w:rsidP="00A13833">
      <w:pPr>
        <w:rPr>
          <w:rFonts w:ascii="Arial" w:hAnsi="Arial" w:cs="Arial"/>
          <w:b/>
          <w:sz w:val="24"/>
          <w:szCs w:val="24"/>
        </w:rPr>
      </w:pPr>
    </w:p>
    <w:p w:rsidR="00752B6A" w:rsidRPr="0006641B" w:rsidRDefault="007628E3" w:rsidP="003D14E7">
      <w:pPr>
        <w:spacing w:line="276" w:lineRule="auto"/>
        <w:rPr>
          <w:rFonts w:ascii="Arial" w:hAnsi="Arial" w:cs="Arial"/>
          <w:b/>
          <w:sz w:val="24"/>
          <w:szCs w:val="24"/>
        </w:rPr>
      </w:pPr>
      <w:r w:rsidRPr="0006641B">
        <w:rPr>
          <w:rFonts w:ascii="Arial" w:hAnsi="Arial" w:cs="Arial"/>
          <w:b/>
          <w:sz w:val="24"/>
          <w:szCs w:val="24"/>
          <w:u w:val="single"/>
        </w:rPr>
        <w:t>Required Textbooks and Other Course Materials:</w:t>
      </w:r>
      <w:r w:rsidRPr="0006641B">
        <w:rPr>
          <w:rFonts w:ascii="Arial" w:hAnsi="Arial" w:cs="Arial"/>
          <w:b/>
          <w:sz w:val="24"/>
          <w:szCs w:val="24"/>
        </w:rPr>
        <w:t xml:space="preserve"> </w:t>
      </w:r>
    </w:p>
    <w:p w:rsidR="009311E7" w:rsidRPr="0006641B" w:rsidRDefault="009311E7" w:rsidP="00A13833">
      <w:pPr>
        <w:rPr>
          <w:rFonts w:ascii="Arial" w:hAnsi="Arial" w:cs="Arial"/>
          <w:sz w:val="24"/>
          <w:szCs w:val="24"/>
        </w:rPr>
      </w:pPr>
    </w:p>
    <w:tbl>
      <w:tblPr>
        <w:tblW w:w="9576" w:type="dxa"/>
        <w:tblLook w:val="0000"/>
      </w:tblPr>
      <w:tblGrid>
        <w:gridCol w:w="9576"/>
      </w:tblGrid>
      <w:tr w:rsidR="004F21DD" w:rsidRPr="0006641B" w:rsidTr="00325BBC">
        <w:tc>
          <w:tcPr>
            <w:tcW w:w="6352" w:type="dxa"/>
          </w:tcPr>
          <w:p w:rsidR="004F21DD" w:rsidRPr="0006641B" w:rsidRDefault="004F21DD" w:rsidP="00325BBC">
            <w:pPr>
              <w:ind w:left="16" w:hanging="16"/>
              <w:rPr>
                <w:rFonts w:ascii="Arial" w:hAnsi="Arial" w:cs="Arial"/>
                <w:sz w:val="24"/>
                <w:szCs w:val="24"/>
              </w:rPr>
            </w:pPr>
            <w:r w:rsidRPr="0006641B">
              <w:rPr>
                <w:rFonts w:ascii="Arial" w:hAnsi="Arial" w:cs="Arial"/>
                <w:sz w:val="24"/>
                <w:szCs w:val="24"/>
              </w:rPr>
              <w:t xml:space="preserve">American Psychological Association. (2010). </w:t>
            </w:r>
            <w:r w:rsidRPr="0006641B">
              <w:rPr>
                <w:rFonts w:ascii="Arial" w:hAnsi="Arial" w:cs="Arial"/>
                <w:iCs/>
                <w:sz w:val="24"/>
                <w:szCs w:val="24"/>
              </w:rPr>
              <w:t>Publication manual of the American Psychological Association</w:t>
            </w:r>
            <w:r w:rsidRPr="0006641B">
              <w:rPr>
                <w:rFonts w:ascii="Arial" w:hAnsi="Arial" w:cs="Arial"/>
                <w:sz w:val="24"/>
                <w:szCs w:val="24"/>
              </w:rPr>
              <w:t xml:space="preserve"> (6</w:t>
            </w:r>
            <w:r w:rsidRPr="0006641B">
              <w:rPr>
                <w:rFonts w:ascii="Arial" w:hAnsi="Arial" w:cs="Arial"/>
                <w:sz w:val="24"/>
                <w:szCs w:val="24"/>
                <w:vertAlign w:val="superscript"/>
              </w:rPr>
              <w:t>th</w:t>
            </w:r>
            <w:r w:rsidRPr="0006641B">
              <w:rPr>
                <w:rFonts w:ascii="Arial" w:hAnsi="Arial" w:cs="Arial"/>
                <w:sz w:val="24"/>
                <w:szCs w:val="24"/>
              </w:rPr>
              <w:t xml:space="preserve"> Ed.). Washington, DC: Author.  ISBN: 978-1-4338-0561-5</w:t>
            </w:r>
          </w:p>
          <w:p w:rsidR="004F21DD" w:rsidRPr="0006641B" w:rsidRDefault="004F21DD" w:rsidP="00325BBC">
            <w:pPr>
              <w:jc w:val="both"/>
              <w:rPr>
                <w:rFonts w:ascii="Arial" w:hAnsi="Arial" w:cs="Arial"/>
                <w:sz w:val="24"/>
                <w:szCs w:val="24"/>
              </w:rPr>
            </w:pPr>
          </w:p>
          <w:p w:rsidR="004F21DD" w:rsidRPr="0006641B" w:rsidRDefault="004F21DD" w:rsidP="00325BBC">
            <w:pPr>
              <w:rPr>
                <w:rFonts w:ascii="Arial" w:hAnsi="Arial" w:cs="Arial"/>
                <w:sz w:val="24"/>
                <w:szCs w:val="24"/>
              </w:rPr>
            </w:pPr>
            <w:r w:rsidRPr="0006641B">
              <w:rPr>
                <w:rFonts w:ascii="Arial" w:hAnsi="Arial" w:cs="Arial"/>
                <w:sz w:val="24"/>
                <w:szCs w:val="24"/>
              </w:rPr>
              <w:lastRenderedPageBreak/>
              <w:t>Galvan, J. L. (2012). Writing literature reviews (5</w:t>
            </w:r>
            <w:r w:rsidRPr="0006641B">
              <w:rPr>
                <w:rFonts w:ascii="Arial" w:hAnsi="Arial" w:cs="Arial"/>
                <w:sz w:val="24"/>
                <w:szCs w:val="24"/>
                <w:vertAlign w:val="superscript"/>
              </w:rPr>
              <w:t>th</w:t>
            </w:r>
            <w:r w:rsidRPr="0006641B">
              <w:rPr>
                <w:rFonts w:ascii="Arial" w:hAnsi="Arial" w:cs="Arial"/>
                <w:sz w:val="24"/>
                <w:szCs w:val="24"/>
              </w:rPr>
              <w:t xml:space="preserve"> ed.). Glendale, CA: Pyrczak.  ISBN: 978-1-936523-03-0</w:t>
            </w:r>
          </w:p>
          <w:p w:rsidR="004F21DD" w:rsidRPr="0006641B" w:rsidRDefault="004F21DD" w:rsidP="00325BBC">
            <w:pPr>
              <w:rPr>
                <w:rFonts w:ascii="Arial" w:hAnsi="Arial" w:cs="Arial"/>
                <w:sz w:val="24"/>
                <w:szCs w:val="24"/>
              </w:rPr>
            </w:pPr>
          </w:p>
          <w:p w:rsidR="004F21DD" w:rsidRPr="0006641B" w:rsidRDefault="004F21DD" w:rsidP="00325BBC">
            <w:pPr>
              <w:rPr>
                <w:rFonts w:ascii="Arial" w:hAnsi="Arial" w:cs="Arial"/>
                <w:sz w:val="24"/>
                <w:szCs w:val="24"/>
              </w:rPr>
            </w:pPr>
            <w:r w:rsidRPr="0006641B">
              <w:rPr>
                <w:rFonts w:ascii="Arial" w:hAnsi="Arial" w:cs="Arial"/>
                <w:sz w:val="24"/>
                <w:szCs w:val="24"/>
              </w:rPr>
              <w:t>Hacker, D., &amp; Sommers, N. (2011). A writer's reference (7</w:t>
            </w:r>
            <w:r w:rsidRPr="0006641B">
              <w:rPr>
                <w:rFonts w:ascii="Arial" w:hAnsi="Arial" w:cs="Arial"/>
                <w:sz w:val="24"/>
                <w:szCs w:val="24"/>
                <w:vertAlign w:val="superscript"/>
              </w:rPr>
              <w:t>th</w:t>
            </w:r>
            <w:r w:rsidRPr="0006641B">
              <w:rPr>
                <w:rFonts w:ascii="Arial" w:hAnsi="Arial" w:cs="Arial"/>
                <w:sz w:val="24"/>
                <w:szCs w:val="24"/>
              </w:rPr>
              <w:t xml:space="preserve"> ed.). Boston: Bedford/St. Martin's.  ISBN-10: 0-312-60143-3</w:t>
            </w:r>
          </w:p>
          <w:p w:rsidR="004F21DD" w:rsidRPr="0006641B" w:rsidRDefault="004F21DD" w:rsidP="00325BBC">
            <w:pPr>
              <w:rPr>
                <w:rFonts w:ascii="Arial" w:hAnsi="Arial" w:cs="Arial"/>
                <w:sz w:val="24"/>
                <w:szCs w:val="24"/>
              </w:rPr>
            </w:pPr>
          </w:p>
        </w:tc>
      </w:tr>
    </w:tbl>
    <w:p w:rsidR="00752B6A" w:rsidRPr="0006641B" w:rsidRDefault="00752B6A" w:rsidP="003D14E7">
      <w:pPr>
        <w:keepNext/>
        <w:keepLines/>
        <w:spacing w:line="276" w:lineRule="auto"/>
        <w:rPr>
          <w:rFonts w:ascii="Arial" w:hAnsi="Arial" w:cs="Arial"/>
          <w:b/>
          <w:sz w:val="24"/>
          <w:szCs w:val="24"/>
          <w:u w:val="single"/>
        </w:rPr>
      </w:pPr>
      <w:r w:rsidRPr="0006641B">
        <w:rPr>
          <w:rFonts w:ascii="Arial" w:hAnsi="Arial" w:cs="Arial"/>
          <w:b/>
          <w:sz w:val="24"/>
          <w:szCs w:val="24"/>
          <w:u w:val="single"/>
        </w:rPr>
        <w:lastRenderedPageBreak/>
        <w:t>Course Topics:</w:t>
      </w:r>
      <w:r w:rsidR="0092209E" w:rsidRPr="0006641B">
        <w:rPr>
          <w:rFonts w:ascii="Arial" w:hAnsi="Arial" w:cs="Arial"/>
          <w:b/>
          <w:sz w:val="24"/>
          <w:szCs w:val="24"/>
          <w:u w:val="single"/>
        </w:rPr>
        <w:t xml:space="preserve"> </w:t>
      </w:r>
    </w:p>
    <w:p w:rsidR="00192470" w:rsidRPr="0006641B" w:rsidRDefault="00192470" w:rsidP="003D14E7">
      <w:pPr>
        <w:keepNext/>
        <w:keepLines/>
        <w:spacing w:line="276" w:lineRule="auto"/>
        <w:rPr>
          <w:rFonts w:ascii="Arial" w:hAnsi="Arial" w:cs="Arial"/>
          <w:b/>
          <w:sz w:val="24"/>
          <w:szCs w:val="24"/>
        </w:rPr>
      </w:pPr>
      <w:r w:rsidRPr="0006641B">
        <w:rPr>
          <w:rFonts w:ascii="Arial" w:hAnsi="Arial" w:cs="Arial"/>
          <w:b/>
          <w:sz w:val="24"/>
          <w:szCs w:val="24"/>
        </w:rPr>
        <w:t>Unit I: Purposes and Methods of Dissemination</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Dissemination in science</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Methods of disseminating scientific knowledge</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Types of presentations</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r>
      <w:r w:rsidRPr="0006641B">
        <w:rPr>
          <w:rFonts w:ascii="Arial" w:eastAsia="Calibri" w:hAnsi="Arial" w:cs="Arial"/>
          <w:sz w:val="24"/>
          <w:szCs w:val="24"/>
        </w:rPr>
        <w:t>Conducting and writing a literature review</w:t>
      </w:r>
    </w:p>
    <w:p w:rsidR="00192470" w:rsidRPr="0006641B" w:rsidRDefault="00192470" w:rsidP="003D14E7">
      <w:pPr>
        <w:spacing w:line="276" w:lineRule="auto"/>
        <w:rPr>
          <w:rFonts w:ascii="Arial" w:hAnsi="Arial" w:cs="Arial"/>
          <w:b/>
          <w:sz w:val="24"/>
          <w:szCs w:val="24"/>
        </w:rPr>
      </w:pPr>
      <w:r w:rsidRPr="0006641B">
        <w:rPr>
          <w:rFonts w:ascii="Arial" w:hAnsi="Arial" w:cs="Arial"/>
          <w:b/>
          <w:sz w:val="24"/>
          <w:szCs w:val="24"/>
        </w:rPr>
        <w:t>Unit II: Abstracts, Posters, and Presentations</w:t>
      </w:r>
    </w:p>
    <w:p w:rsidR="00192470" w:rsidRPr="0006641B" w:rsidRDefault="00192470" w:rsidP="003D14E7">
      <w:pPr>
        <w:spacing w:line="276" w:lineRule="auto"/>
        <w:rPr>
          <w:rFonts w:ascii="Arial" w:hAnsi="Arial" w:cs="Arial"/>
          <w:sz w:val="24"/>
          <w:szCs w:val="24"/>
        </w:rPr>
      </w:pPr>
      <w:r w:rsidRPr="0006641B">
        <w:rPr>
          <w:rFonts w:ascii="Arial" w:hAnsi="Arial" w:cs="Arial"/>
          <w:sz w:val="24"/>
          <w:szCs w:val="24"/>
        </w:rPr>
        <w:tab/>
        <w:t>Writing an abstract</w:t>
      </w:r>
    </w:p>
    <w:p w:rsidR="00192470" w:rsidRPr="0006641B" w:rsidRDefault="00DB0601" w:rsidP="003D14E7">
      <w:pPr>
        <w:tabs>
          <w:tab w:val="left" w:pos="720"/>
          <w:tab w:val="left" w:pos="1440"/>
          <w:tab w:val="left" w:pos="2160"/>
          <w:tab w:val="left" w:pos="2880"/>
        </w:tabs>
        <w:spacing w:line="276" w:lineRule="auto"/>
        <w:rPr>
          <w:rFonts w:ascii="Arial" w:hAnsi="Arial" w:cs="Arial"/>
          <w:sz w:val="24"/>
          <w:szCs w:val="24"/>
        </w:rPr>
      </w:pPr>
      <w:r w:rsidRPr="0006641B">
        <w:rPr>
          <w:rFonts w:ascii="Arial" w:hAnsi="Arial" w:cs="Arial"/>
          <w:sz w:val="24"/>
          <w:szCs w:val="24"/>
        </w:rPr>
        <w:tab/>
        <w:t>Developing</w:t>
      </w:r>
      <w:r w:rsidR="00192470" w:rsidRPr="0006641B">
        <w:rPr>
          <w:rFonts w:ascii="Arial" w:hAnsi="Arial" w:cs="Arial"/>
          <w:sz w:val="24"/>
          <w:szCs w:val="24"/>
        </w:rPr>
        <w:t xml:space="preserve"> posters</w:t>
      </w:r>
      <w:r w:rsidR="003D14E7" w:rsidRPr="0006641B">
        <w:rPr>
          <w:rFonts w:ascii="Arial" w:hAnsi="Arial" w:cs="Arial"/>
          <w:sz w:val="24"/>
          <w:szCs w:val="24"/>
        </w:rPr>
        <w:tab/>
      </w:r>
    </w:p>
    <w:p w:rsidR="00192470" w:rsidRPr="0006641B" w:rsidRDefault="00192470" w:rsidP="003D14E7">
      <w:pPr>
        <w:spacing w:line="276" w:lineRule="auto"/>
        <w:rPr>
          <w:rFonts w:ascii="Arial" w:hAnsi="Arial" w:cs="Arial"/>
          <w:sz w:val="24"/>
          <w:szCs w:val="24"/>
        </w:rPr>
      </w:pPr>
      <w:r w:rsidRPr="0006641B">
        <w:rPr>
          <w:rFonts w:ascii="Arial" w:hAnsi="Arial" w:cs="Arial"/>
          <w:sz w:val="24"/>
          <w:szCs w:val="24"/>
        </w:rPr>
        <w:tab/>
        <w:t>Use of other visual aids for presentation</w:t>
      </w:r>
    </w:p>
    <w:p w:rsidR="00192470" w:rsidRPr="0006641B" w:rsidRDefault="001E7EE3" w:rsidP="003D14E7">
      <w:pPr>
        <w:spacing w:line="276" w:lineRule="auto"/>
        <w:rPr>
          <w:rFonts w:ascii="Arial" w:hAnsi="Arial" w:cs="Arial"/>
          <w:sz w:val="24"/>
          <w:szCs w:val="24"/>
        </w:rPr>
      </w:pPr>
      <w:r w:rsidRPr="0006641B">
        <w:rPr>
          <w:rFonts w:ascii="Arial" w:hAnsi="Arial" w:cs="Arial"/>
          <w:sz w:val="24"/>
          <w:szCs w:val="24"/>
        </w:rPr>
        <w:tab/>
      </w:r>
      <w:r w:rsidR="00037070" w:rsidRPr="0006641B">
        <w:rPr>
          <w:rFonts w:ascii="Arial" w:hAnsi="Arial" w:cs="Arial"/>
          <w:sz w:val="24"/>
          <w:szCs w:val="24"/>
        </w:rPr>
        <w:t>E</w:t>
      </w:r>
      <w:r w:rsidR="00192470" w:rsidRPr="0006641B">
        <w:rPr>
          <w:rFonts w:ascii="Arial" w:hAnsi="Arial" w:cs="Arial"/>
          <w:sz w:val="24"/>
          <w:szCs w:val="24"/>
        </w:rPr>
        <w:t>ffective presentations</w:t>
      </w:r>
    </w:p>
    <w:p w:rsidR="00192470" w:rsidRPr="0006641B" w:rsidRDefault="001E7EE3" w:rsidP="003D14E7">
      <w:pPr>
        <w:spacing w:line="276" w:lineRule="auto"/>
        <w:rPr>
          <w:rFonts w:ascii="Arial" w:eastAsia="Calibri" w:hAnsi="Arial" w:cs="Arial"/>
          <w:sz w:val="24"/>
          <w:szCs w:val="24"/>
        </w:rPr>
      </w:pPr>
      <w:r w:rsidRPr="0006641B">
        <w:rPr>
          <w:rFonts w:ascii="Arial" w:hAnsi="Arial" w:cs="Arial"/>
          <w:b/>
          <w:sz w:val="24"/>
          <w:szCs w:val="24"/>
        </w:rPr>
        <w:t xml:space="preserve">Unit III: </w:t>
      </w:r>
      <w:r w:rsidR="00192470" w:rsidRPr="0006641B">
        <w:rPr>
          <w:rFonts w:ascii="Arial" w:eastAsia="Calibri" w:hAnsi="Arial" w:cs="Arial"/>
          <w:b/>
          <w:sz w:val="24"/>
          <w:szCs w:val="24"/>
        </w:rPr>
        <w:t>Writing for publication</w:t>
      </w:r>
    </w:p>
    <w:p w:rsidR="001E7EE3"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 xml:space="preserve">Journal selection </w:t>
      </w:r>
    </w:p>
    <w:p w:rsidR="001E7EE3"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Components of a scientific manuscript or report</w:t>
      </w:r>
    </w:p>
    <w:p w:rsidR="00192470"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Constructing a written argument</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Writing strategies</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Ethical and legal issues in publishing</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Editorial review process</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Manuscript revision</w:t>
      </w:r>
    </w:p>
    <w:p w:rsidR="001E7EE3" w:rsidRPr="0006641B" w:rsidRDefault="001E7EE3" w:rsidP="003D14E7">
      <w:pPr>
        <w:spacing w:line="276" w:lineRule="auto"/>
        <w:rPr>
          <w:rFonts w:ascii="Arial" w:hAnsi="Arial" w:cs="Arial"/>
          <w:sz w:val="24"/>
          <w:szCs w:val="24"/>
        </w:rPr>
      </w:pPr>
    </w:p>
    <w:p w:rsidR="00141EC6" w:rsidRPr="0006641B" w:rsidRDefault="0092209E" w:rsidP="003D14E7">
      <w:pPr>
        <w:spacing w:line="276" w:lineRule="auto"/>
        <w:rPr>
          <w:rFonts w:ascii="Arial" w:hAnsi="Arial" w:cs="Arial"/>
          <w:b/>
          <w:sz w:val="24"/>
          <w:szCs w:val="24"/>
        </w:rPr>
      </w:pPr>
      <w:r w:rsidRPr="0006641B">
        <w:rPr>
          <w:rFonts w:ascii="Arial" w:hAnsi="Arial" w:cs="Arial"/>
          <w:b/>
          <w:sz w:val="24"/>
          <w:szCs w:val="24"/>
          <w:u w:val="single"/>
        </w:rPr>
        <w:t xml:space="preserve">Teaching </w:t>
      </w:r>
      <w:r w:rsidR="007628E3" w:rsidRPr="0006641B">
        <w:rPr>
          <w:rFonts w:ascii="Arial" w:hAnsi="Arial" w:cs="Arial"/>
          <w:b/>
          <w:sz w:val="24"/>
          <w:szCs w:val="24"/>
          <w:u w:val="single"/>
        </w:rPr>
        <w:t>Methods/Strategies</w:t>
      </w:r>
      <w:r w:rsidR="007628E3" w:rsidRPr="0006641B">
        <w:rPr>
          <w:rFonts w:ascii="Arial" w:hAnsi="Arial" w:cs="Arial"/>
          <w:b/>
          <w:sz w:val="24"/>
          <w:szCs w:val="24"/>
        </w:rPr>
        <w:t xml:space="preserve">:  </w:t>
      </w:r>
    </w:p>
    <w:p w:rsidR="0076543F" w:rsidRPr="0006641B" w:rsidRDefault="0076543F" w:rsidP="003D14E7">
      <w:pPr>
        <w:spacing w:line="276" w:lineRule="auto"/>
        <w:rPr>
          <w:rFonts w:ascii="Arial" w:hAnsi="Arial" w:cs="Arial"/>
          <w:sz w:val="24"/>
          <w:szCs w:val="24"/>
        </w:rPr>
      </w:pPr>
      <w:r w:rsidRPr="0006641B">
        <w:rPr>
          <w:rFonts w:ascii="Arial" w:hAnsi="Arial" w:cs="Arial"/>
          <w:sz w:val="24"/>
          <w:szCs w:val="24"/>
        </w:rPr>
        <w:t xml:space="preserve">In class lecture, discussion, seminars, and presentations; </w:t>
      </w:r>
      <w:proofErr w:type="gramStart"/>
      <w:r w:rsidRPr="0006641B">
        <w:rPr>
          <w:rFonts w:ascii="Arial" w:hAnsi="Arial" w:cs="Arial"/>
          <w:sz w:val="24"/>
          <w:szCs w:val="24"/>
        </w:rPr>
        <w:t>Online</w:t>
      </w:r>
      <w:proofErr w:type="gramEnd"/>
      <w:r w:rsidRPr="0006641B">
        <w:rPr>
          <w:rFonts w:ascii="Arial" w:hAnsi="Arial" w:cs="Arial"/>
          <w:sz w:val="24"/>
          <w:szCs w:val="24"/>
        </w:rPr>
        <w:t xml:space="preserve"> modules and discussion boards within Blackboard; </w:t>
      </w:r>
      <w:r w:rsidR="00DB0601" w:rsidRPr="0006641B">
        <w:rPr>
          <w:rFonts w:ascii="Arial" w:hAnsi="Arial" w:cs="Arial"/>
          <w:sz w:val="24"/>
          <w:szCs w:val="24"/>
        </w:rPr>
        <w:t>Reading and</w:t>
      </w:r>
      <w:r w:rsidRPr="0006641B">
        <w:rPr>
          <w:rFonts w:ascii="Arial" w:hAnsi="Arial" w:cs="Arial"/>
          <w:sz w:val="24"/>
          <w:szCs w:val="24"/>
        </w:rPr>
        <w:t xml:space="preserve"> preparation of course products</w:t>
      </w:r>
    </w:p>
    <w:p w:rsidR="007628E3" w:rsidRPr="0006641B" w:rsidRDefault="007628E3" w:rsidP="003D14E7">
      <w:pPr>
        <w:spacing w:line="276" w:lineRule="auto"/>
        <w:rPr>
          <w:rFonts w:ascii="Arial" w:hAnsi="Arial" w:cs="Arial"/>
          <w:sz w:val="24"/>
          <w:szCs w:val="24"/>
        </w:rPr>
      </w:pPr>
    </w:p>
    <w:p w:rsidR="00325BBC" w:rsidRDefault="00141EC6" w:rsidP="00F2044B">
      <w:pPr>
        <w:keepNext/>
        <w:keepLines/>
        <w:rPr>
          <w:rFonts w:ascii="Arial" w:hAnsi="Arial" w:cs="Arial"/>
          <w:b/>
          <w:sz w:val="24"/>
          <w:szCs w:val="24"/>
        </w:rPr>
      </w:pPr>
      <w:r w:rsidRPr="0006641B">
        <w:rPr>
          <w:rFonts w:ascii="Arial" w:hAnsi="Arial" w:cs="Arial"/>
          <w:b/>
          <w:sz w:val="24"/>
          <w:szCs w:val="24"/>
          <w:u w:val="single"/>
        </w:rPr>
        <w:t xml:space="preserve">Descriptions of </w:t>
      </w:r>
      <w:r w:rsidR="00562D18" w:rsidRPr="0006641B">
        <w:rPr>
          <w:rFonts w:ascii="Arial" w:hAnsi="Arial" w:cs="Arial"/>
          <w:b/>
          <w:sz w:val="24"/>
          <w:szCs w:val="24"/>
          <w:u w:val="single"/>
        </w:rPr>
        <w:t>major assignments</w:t>
      </w:r>
      <w:r w:rsidRPr="0006641B">
        <w:rPr>
          <w:rFonts w:ascii="Arial" w:hAnsi="Arial" w:cs="Arial"/>
          <w:b/>
          <w:sz w:val="24"/>
          <w:szCs w:val="24"/>
          <w:u w:val="single"/>
        </w:rPr>
        <w:t>:</w:t>
      </w:r>
    </w:p>
    <w:p w:rsidR="00F2044B" w:rsidRPr="00F2044B" w:rsidRDefault="00F2044B" w:rsidP="00F2044B">
      <w:pPr>
        <w:keepNext/>
        <w:keepLines/>
        <w:rPr>
          <w:rFonts w:ascii="Arial" w:hAnsi="Arial" w:cs="Arial"/>
          <w:b/>
          <w:sz w:val="24"/>
          <w:szCs w:val="24"/>
        </w:rPr>
      </w:pP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 xml:space="preserve">Write a scientific abstract </w:t>
      </w:r>
      <w:r w:rsidR="000B18B9" w:rsidRPr="0006641B">
        <w:rPr>
          <w:rFonts w:ascii="Arial" w:hAnsi="Arial" w:cs="Arial"/>
          <w:sz w:val="24"/>
          <w:szCs w:val="24"/>
        </w:rPr>
        <w:tab/>
      </w:r>
      <w:r w:rsidR="000B18B9" w:rsidRPr="0006641B">
        <w:rPr>
          <w:rFonts w:ascii="Arial" w:hAnsi="Arial" w:cs="Arial"/>
          <w:sz w:val="24"/>
          <w:szCs w:val="24"/>
        </w:rPr>
        <w:tab/>
      </w:r>
      <w:r w:rsidR="000B18B9" w:rsidRPr="0006641B">
        <w:rPr>
          <w:rFonts w:ascii="Arial" w:hAnsi="Arial" w:cs="Arial"/>
          <w:sz w:val="24"/>
          <w:szCs w:val="24"/>
        </w:rPr>
        <w:tab/>
      </w:r>
      <w:r w:rsidR="000B18B9" w:rsidRPr="0006641B">
        <w:rPr>
          <w:rFonts w:ascii="Arial" w:hAnsi="Arial" w:cs="Arial"/>
          <w:sz w:val="24"/>
          <w:szCs w:val="24"/>
        </w:rPr>
        <w:tab/>
      </w:r>
      <w:r w:rsidR="00DE0155" w:rsidRPr="0006641B">
        <w:rPr>
          <w:rFonts w:ascii="Arial" w:hAnsi="Arial" w:cs="Arial"/>
          <w:sz w:val="24"/>
          <w:szCs w:val="24"/>
        </w:rPr>
        <w:t>10%</w:t>
      </w:r>
    </w:p>
    <w:p w:rsidR="00325BBC" w:rsidRPr="0006641B" w:rsidRDefault="00DE0155" w:rsidP="00325BBC">
      <w:pPr>
        <w:numPr>
          <w:ilvl w:val="0"/>
          <w:numId w:val="7"/>
        </w:numPr>
        <w:spacing w:line="276" w:lineRule="auto"/>
        <w:rPr>
          <w:rFonts w:ascii="Arial" w:hAnsi="Arial" w:cs="Arial"/>
          <w:sz w:val="24"/>
          <w:szCs w:val="24"/>
        </w:rPr>
      </w:pPr>
      <w:r w:rsidRPr="0006641B">
        <w:rPr>
          <w:rFonts w:ascii="Arial" w:hAnsi="Arial" w:cs="Arial"/>
          <w:sz w:val="24"/>
          <w:szCs w:val="24"/>
        </w:rPr>
        <w:t>Deliver an oral presentation</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sz w:val="24"/>
          <w:szCs w:val="24"/>
        </w:rPr>
        <w:t>10%</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Create a scientific poster</w:t>
      </w:r>
      <w:r w:rsidR="00562D18" w:rsidRPr="0006641B">
        <w:rPr>
          <w:rFonts w:ascii="Arial" w:hAnsi="Arial" w:cs="Arial"/>
          <w:sz w:val="24"/>
          <w:szCs w:val="24"/>
        </w:rPr>
        <w:tab/>
      </w:r>
      <w:r w:rsidR="00562D18" w:rsidRPr="0006641B">
        <w:rPr>
          <w:rFonts w:ascii="Arial" w:hAnsi="Arial" w:cs="Arial"/>
          <w:sz w:val="24"/>
          <w:szCs w:val="24"/>
        </w:rPr>
        <w:tab/>
      </w:r>
      <w:r w:rsidR="00562D18" w:rsidRPr="0006641B">
        <w:rPr>
          <w:rFonts w:ascii="Arial" w:hAnsi="Arial" w:cs="Arial"/>
          <w:sz w:val="24"/>
          <w:szCs w:val="24"/>
        </w:rPr>
        <w:tab/>
      </w:r>
      <w:r w:rsidR="00562D18" w:rsidRPr="0006641B">
        <w:rPr>
          <w:rFonts w:ascii="Arial" w:hAnsi="Arial" w:cs="Arial"/>
          <w:sz w:val="24"/>
          <w:szCs w:val="24"/>
        </w:rPr>
        <w:tab/>
      </w:r>
      <w:r w:rsidR="001D429F" w:rsidRPr="0006641B">
        <w:rPr>
          <w:rFonts w:ascii="Arial" w:hAnsi="Arial" w:cs="Arial"/>
          <w:sz w:val="24"/>
          <w:szCs w:val="24"/>
        </w:rPr>
        <w:t>2</w:t>
      </w:r>
      <w:r w:rsidR="00DE0155" w:rsidRPr="0006641B">
        <w:rPr>
          <w:rFonts w:ascii="Arial" w:hAnsi="Arial" w:cs="Arial"/>
          <w:sz w:val="24"/>
          <w:szCs w:val="24"/>
        </w:rPr>
        <w:t>0%</w:t>
      </w:r>
    </w:p>
    <w:p w:rsidR="001D429F" w:rsidRPr="0006641B" w:rsidRDefault="001D429F" w:rsidP="00325BBC">
      <w:pPr>
        <w:numPr>
          <w:ilvl w:val="0"/>
          <w:numId w:val="7"/>
        </w:numPr>
        <w:spacing w:line="276" w:lineRule="auto"/>
        <w:rPr>
          <w:rFonts w:ascii="Arial" w:hAnsi="Arial" w:cs="Arial"/>
          <w:sz w:val="24"/>
          <w:szCs w:val="24"/>
        </w:rPr>
      </w:pPr>
      <w:r w:rsidRPr="0006641B">
        <w:rPr>
          <w:rFonts w:ascii="Arial" w:hAnsi="Arial" w:cs="Arial"/>
          <w:sz w:val="24"/>
          <w:szCs w:val="24"/>
        </w:rPr>
        <w:t>Write an outline of a manuscript</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t xml:space="preserve">  5%</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 xml:space="preserve">Write a </w:t>
      </w:r>
      <w:r w:rsidR="001D429F" w:rsidRPr="0006641B">
        <w:rPr>
          <w:rFonts w:ascii="Arial" w:hAnsi="Arial" w:cs="Arial"/>
          <w:sz w:val="24"/>
          <w:szCs w:val="24"/>
        </w:rPr>
        <w:t xml:space="preserve">draft of a </w:t>
      </w:r>
      <w:r w:rsidRPr="0006641B">
        <w:rPr>
          <w:rFonts w:ascii="Arial" w:hAnsi="Arial" w:cs="Arial"/>
          <w:sz w:val="24"/>
          <w:szCs w:val="24"/>
        </w:rPr>
        <w:t>man</w:t>
      </w:r>
      <w:r w:rsidR="001D429F" w:rsidRPr="0006641B">
        <w:rPr>
          <w:rFonts w:ascii="Arial" w:hAnsi="Arial" w:cs="Arial"/>
          <w:sz w:val="24"/>
          <w:szCs w:val="24"/>
        </w:rPr>
        <w:t>uscript</w:t>
      </w:r>
      <w:r w:rsidR="001D429F" w:rsidRPr="0006641B">
        <w:rPr>
          <w:rFonts w:ascii="Arial" w:hAnsi="Arial" w:cs="Arial"/>
          <w:sz w:val="24"/>
          <w:szCs w:val="24"/>
        </w:rPr>
        <w:tab/>
      </w:r>
      <w:r w:rsidR="001D429F" w:rsidRPr="0006641B">
        <w:rPr>
          <w:rFonts w:ascii="Arial" w:hAnsi="Arial" w:cs="Arial"/>
          <w:sz w:val="24"/>
          <w:szCs w:val="24"/>
        </w:rPr>
        <w:tab/>
      </w:r>
      <w:r w:rsidR="001D429F" w:rsidRPr="0006641B">
        <w:rPr>
          <w:rFonts w:ascii="Arial" w:hAnsi="Arial" w:cs="Arial"/>
          <w:sz w:val="24"/>
          <w:szCs w:val="24"/>
        </w:rPr>
        <w:tab/>
        <w:t xml:space="preserve">  </w:t>
      </w:r>
      <w:r w:rsidR="00F2044B">
        <w:rPr>
          <w:rFonts w:ascii="Arial" w:hAnsi="Arial" w:cs="Arial"/>
          <w:sz w:val="24"/>
          <w:szCs w:val="24"/>
        </w:rPr>
        <w:tab/>
        <w:t>10</w:t>
      </w:r>
      <w:r w:rsidR="001D429F" w:rsidRPr="0006641B">
        <w:rPr>
          <w:rFonts w:ascii="Arial" w:hAnsi="Arial" w:cs="Arial"/>
          <w:sz w:val="24"/>
          <w:szCs w:val="24"/>
        </w:rPr>
        <w:t>%</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Write a critique of a peer’s manuscript</w:t>
      </w:r>
      <w:r w:rsidR="00DE0155" w:rsidRPr="0006641B">
        <w:rPr>
          <w:rFonts w:ascii="Arial" w:hAnsi="Arial" w:cs="Arial"/>
          <w:sz w:val="24"/>
          <w:szCs w:val="24"/>
        </w:rPr>
        <w:tab/>
      </w:r>
      <w:r w:rsidR="00DE0155" w:rsidRPr="0006641B">
        <w:rPr>
          <w:rFonts w:ascii="Arial" w:hAnsi="Arial" w:cs="Arial"/>
          <w:sz w:val="24"/>
          <w:szCs w:val="24"/>
        </w:rPr>
        <w:tab/>
      </w:r>
      <w:r w:rsidR="001D429F" w:rsidRPr="0006641B">
        <w:rPr>
          <w:rFonts w:ascii="Arial" w:hAnsi="Arial" w:cs="Arial"/>
          <w:sz w:val="24"/>
          <w:szCs w:val="24"/>
        </w:rPr>
        <w:t xml:space="preserve">  5%</w:t>
      </w:r>
    </w:p>
    <w:p w:rsidR="001D429F" w:rsidRPr="0006641B" w:rsidRDefault="001D429F" w:rsidP="00325BBC">
      <w:pPr>
        <w:numPr>
          <w:ilvl w:val="0"/>
          <w:numId w:val="7"/>
        </w:numPr>
        <w:spacing w:line="276" w:lineRule="auto"/>
        <w:rPr>
          <w:rFonts w:ascii="Arial" w:hAnsi="Arial" w:cs="Arial"/>
          <w:sz w:val="24"/>
          <w:szCs w:val="24"/>
        </w:rPr>
      </w:pPr>
      <w:r w:rsidRPr="0006641B">
        <w:rPr>
          <w:rFonts w:ascii="Arial" w:hAnsi="Arial" w:cs="Arial"/>
          <w:sz w:val="24"/>
          <w:szCs w:val="24"/>
        </w:rPr>
        <w:t>Write a manuscript suitable for publication</w:t>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sz w:val="24"/>
          <w:szCs w:val="24"/>
        </w:rPr>
        <w:t>40%</w:t>
      </w:r>
    </w:p>
    <w:p w:rsidR="001D429F" w:rsidRPr="0006641B" w:rsidRDefault="001D429F" w:rsidP="001D429F">
      <w:pPr>
        <w:spacing w:line="276" w:lineRule="auto"/>
        <w:ind w:firstLine="360"/>
        <w:rPr>
          <w:rFonts w:ascii="Arial" w:hAnsi="Arial" w:cs="Arial"/>
          <w:sz w:val="24"/>
          <w:szCs w:val="24"/>
        </w:rPr>
      </w:pPr>
      <w:r w:rsidRPr="0006641B">
        <w:rPr>
          <w:rFonts w:ascii="Arial" w:hAnsi="Arial" w:cs="Arial"/>
          <w:b/>
          <w:sz w:val="24"/>
          <w:szCs w:val="24"/>
        </w:rPr>
        <w:t>TOTAL</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b/>
          <w:sz w:val="24"/>
          <w:szCs w:val="24"/>
        </w:rPr>
        <w:t>100%</w:t>
      </w:r>
    </w:p>
    <w:p w:rsidR="00325BBC" w:rsidRPr="0006641B" w:rsidRDefault="00325BBC" w:rsidP="00325BBC">
      <w:pPr>
        <w:spacing w:line="276" w:lineRule="auto"/>
        <w:rPr>
          <w:rFonts w:ascii="Arial" w:hAnsi="Arial" w:cs="Arial"/>
          <w:sz w:val="24"/>
          <w:szCs w:val="24"/>
        </w:rPr>
      </w:pPr>
    </w:p>
    <w:p w:rsidR="00141EC6" w:rsidRPr="0006641B" w:rsidRDefault="00141EC6" w:rsidP="00A13833">
      <w:pPr>
        <w:rPr>
          <w:rFonts w:ascii="Arial" w:hAnsi="Arial" w:cs="Arial"/>
          <w:sz w:val="24"/>
          <w:szCs w:val="24"/>
        </w:rPr>
      </w:pPr>
    </w:p>
    <w:p w:rsidR="0076543F" w:rsidRDefault="00141EC6" w:rsidP="003F6F6D">
      <w:pPr>
        <w:spacing w:line="276" w:lineRule="auto"/>
        <w:rPr>
          <w:rFonts w:ascii="Arial" w:hAnsi="Arial" w:cs="Arial"/>
          <w:sz w:val="24"/>
          <w:szCs w:val="24"/>
        </w:rPr>
      </w:pPr>
      <w:r w:rsidRPr="0006641B">
        <w:rPr>
          <w:rFonts w:ascii="Arial" w:hAnsi="Arial" w:cs="Arial"/>
          <w:b/>
          <w:sz w:val="24"/>
          <w:szCs w:val="24"/>
          <w:u w:val="single"/>
        </w:rPr>
        <w:lastRenderedPageBreak/>
        <w:t>Grading Policy</w:t>
      </w:r>
      <w:r w:rsidRPr="0006641B">
        <w:rPr>
          <w:rFonts w:ascii="Arial" w:hAnsi="Arial" w:cs="Arial"/>
          <w:sz w:val="24"/>
          <w:szCs w:val="24"/>
        </w:rPr>
        <w:t xml:space="preserve">: </w:t>
      </w:r>
      <w:r w:rsidR="00773A3F" w:rsidRPr="0006641B">
        <w:rPr>
          <w:rFonts w:ascii="Arial" w:hAnsi="Arial" w:cs="Arial"/>
          <w:sz w:val="24"/>
          <w:szCs w:val="24"/>
        </w:rPr>
        <w:t>Final course grade</w:t>
      </w:r>
      <w:r w:rsidR="0076543F" w:rsidRPr="0006641B">
        <w:rPr>
          <w:rFonts w:ascii="Arial" w:hAnsi="Arial" w:cs="Arial"/>
          <w:sz w:val="24"/>
          <w:szCs w:val="24"/>
        </w:rPr>
        <w:t xml:space="preserve"> will be bas</w:t>
      </w:r>
      <w:r w:rsidR="00DB0601" w:rsidRPr="0006641B">
        <w:rPr>
          <w:rFonts w:ascii="Arial" w:hAnsi="Arial" w:cs="Arial"/>
          <w:sz w:val="24"/>
          <w:szCs w:val="24"/>
        </w:rPr>
        <w:t>ed on a 100-point scale with</w:t>
      </w:r>
      <w:r w:rsidR="0076543F" w:rsidRPr="0006641B">
        <w:rPr>
          <w:rFonts w:ascii="Arial" w:hAnsi="Arial" w:cs="Arial"/>
          <w:sz w:val="24"/>
          <w:szCs w:val="24"/>
        </w:rPr>
        <w:t xml:space="preserve"> each assignment weighted as described </w:t>
      </w:r>
      <w:r w:rsidR="00DB0601" w:rsidRPr="0006641B">
        <w:rPr>
          <w:rFonts w:ascii="Arial" w:hAnsi="Arial" w:cs="Arial"/>
          <w:sz w:val="24"/>
          <w:szCs w:val="24"/>
        </w:rPr>
        <w:t>in the major assignments</w:t>
      </w:r>
      <w:r w:rsidR="0076543F" w:rsidRPr="0006641B">
        <w:rPr>
          <w:rFonts w:ascii="Arial" w:hAnsi="Arial" w:cs="Arial"/>
          <w:sz w:val="24"/>
          <w:szCs w:val="24"/>
        </w:rPr>
        <w:t xml:space="preserve">. Assignments are to be submitted by 11:59 pm on the due date. </w:t>
      </w:r>
    </w:p>
    <w:p w:rsidR="00D26AD9" w:rsidRDefault="00D26AD9" w:rsidP="003F6F6D">
      <w:pPr>
        <w:spacing w:line="276" w:lineRule="auto"/>
        <w:rPr>
          <w:rFonts w:ascii="Arial" w:hAnsi="Arial" w:cs="Arial"/>
          <w:sz w:val="24"/>
          <w:szCs w:val="24"/>
        </w:rPr>
      </w:pPr>
    </w:p>
    <w:p w:rsidR="00D26AD9" w:rsidRPr="00D26AD9" w:rsidRDefault="00D26AD9" w:rsidP="00D26AD9">
      <w:pPr>
        <w:rPr>
          <w:rFonts w:ascii="Arial" w:hAnsi="Arial" w:cs="Arial"/>
          <w:sz w:val="24"/>
          <w:szCs w:val="24"/>
        </w:rPr>
      </w:pPr>
      <w:r w:rsidRPr="00D26AD9">
        <w:rPr>
          <w:rFonts w:ascii="Arial" w:hAnsi="Arial" w:cs="Arial"/>
          <w:b/>
          <w:sz w:val="24"/>
          <w:szCs w:val="24"/>
          <w:u w:val="single"/>
        </w:rPr>
        <w:t>Late Penalty</w:t>
      </w:r>
      <w:r w:rsidRPr="00D26AD9">
        <w:rPr>
          <w:rFonts w:ascii="Arial" w:hAnsi="Arial" w:cs="Arial"/>
          <w:b/>
          <w:sz w:val="24"/>
          <w:szCs w:val="24"/>
        </w:rPr>
        <w:t>:</w:t>
      </w:r>
      <w:r w:rsidRPr="00D26AD9">
        <w:rPr>
          <w:rFonts w:ascii="Arial" w:hAnsi="Arial" w:cs="Arial"/>
          <w:sz w:val="24"/>
          <w:szCs w:val="24"/>
        </w:rPr>
        <w:t xml:space="preserve"> Assignments submitted late will be marked down 5 % per day.</w:t>
      </w:r>
      <w:r>
        <w:rPr>
          <w:rFonts w:ascii="Arial" w:hAnsi="Arial" w:cs="Arial"/>
          <w:sz w:val="24"/>
          <w:szCs w:val="24"/>
        </w:rPr>
        <w:t xml:space="preserve">  </w:t>
      </w:r>
      <w:r w:rsidRPr="00D26AD9">
        <w:rPr>
          <w:rFonts w:ascii="Arial" w:hAnsi="Arial" w:cs="Arial"/>
          <w:b/>
          <w:sz w:val="24"/>
          <w:szCs w:val="24"/>
        </w:rPr>
        <w:t>Exceptions:</w:t>
      </w:r>
      <w:r w:rsidRPr="00D26AD9">
        <w:rPr>
          <w:rFonts w:ascii="Arial" w:hAnsi="Arial" w:cs="Arial"/>
          <w:sz w:val="24"/>
          <w:szCs w:val="24"/>
        </w:rPr>
        <w:t xml:space="preserve"> If you become ill, hospitalized</w:t>
      </w:r>
      <w:r>
        <w:rPr>
          <w:rFonts w:ascii="Arial" w:hAnsi="Arial" w:cs="Arial"/>
          <w:sz w:val="24"/>
          <w:szCs w:val="24"/>
        </w:rPr>
        <w:t>,</w:t>
      </w:r>
      <w:r w:rsidRPr="00D26AD9">
        <w:rPr>
          <w:rFonts w:ascii="Arial" w:hAnsi="Arial" w:cs="Arial"/>
          <w:sz w:val="24"/>
          <w:szCs w:val="24"/>
        </w:rPr>
        <w:t xml:space="preserve"> or have some other catastrophic family event that you believe will prevent you from completing an assignment(s) on time, please contact the instructor with the circumstances BEFORE the due date. New due dates may be arranged.</w:t>
      </w:r>
    </w:p>
    <w:p w:rsidR="00255844" w:rsidRPr="0006641B" w:rsidRDefault="00255844" w:rsidP="003F6F6D">
      <w:pPr>
        <w:spacing w:line="276" w:lineRule="auto"/>
        <w:rPr>
          <w:rFonts w:ascii="Arial" w:hAnsi="Arial" w:cs="Arial"/>
          <w:b/>
          <w:sz w:val="24"/>
          <w:szCs w:val="24"/>
        </w:rPr>
      </w:pPr>
    </w:p>
    <w:p w:rsidR="0076543F" w:rsidRPr="0006641B" w:rsidRDefault="00255844" w:rsidP="003F6F6D">
      <w:pPr>
        <w:keepNext/>
        <w:keepLines/>
        <w:spacing w:line="276" w:lineRule="auto"/>
        <w:ind w:left="720"/>
        <w:rPr>
          <w:rFonts w:ascii="Arial" w:hAnsi="Arial" w:cs="Arial"/>
          <w:sz w:val="24"/>
          <w:szCs w:val="24"/>
        </w:rPr>
      </w:pPr>
      <w:r w:rsidRPr="0006641B">
        <w:rPr>
          <w:rFonts w:ascii="Arial" w:hAnsi="Arial" w:cs="Arial"/>
          <w:b/>
          <w:sz w:val="24"/>
          <w:szCs w:val="24"/>
        </w:rPr>
        <w:t>FINAL COURSE GRADE</w:t>
      </w:r>
      <w:r w:rsidR="0076543F" w:rsidRPr="0006641B">
        <w:rPr>
          <w:rFonts w:ascii="Arial" w:hAnsi="Arial" w:cs="Arial"/>
          <w:b/>
          <w:sz w:val="24"/>
          <w:szCs w:val="24"/>
        </w:rPr>
        <w:t>:</w:t>
      </w:r>
      <w:r w:rsidR="0076543F" w:rsidRPr="0006641B">
        <w:rPr>
          <w:rFonts w:ascii="Arial" w:hAnsi="Arial" w:cs="Arial"/>
          <w:sz w:val="24"/>
          <w:szCs w:val="24"/>
        </w:rPr>
        <w:tab/>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A = 92</w:t>
      </w:r>
      <w:r w:rsidR="000B18B9" w:rsidRPr="0006641B">
        <w:rPr>
          <w:rFonts w:ascii="Arial" w:hAnsi="Arial" w:cs="Arial"/>
          <w:sz w:val="24"/>
          <w:szCs w:val="24"/>
        </w:rPr>
        <w:t>.0</w:t>
      </w:r>
      <w:r w:rsidRPr="0006641B">
        <w:rPr>
          <w:rFonts w:ascii="Arial" w:hAnsi="Arial" w:cs="Arial"/>
          <w:sz w:val="24"/>
          <w:szCs w:val="24"/>
        </w:rPr>
        <w:t xml:space="preserve"> </w:t>
      </w:r>
      <w:r w:rsidRPr="0006641B">
        <w:rPr>
          <w:rFonts w:ascii="Arial" w:hAnsi="Arial" w:cs="Arial"/>
          <w:sz w:val="24"/>
          <w:szCs w:val="24"/>
        </w:rPr>
        <w:noBreakHyphen/>
        <w:t xml:space="preserve"> 100</w:t>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B = 83</w:t>
      </w:r>
      <w:r w:rsidR="000B18B9" w:rsidRPr="0006641B">
        <w:rPr>
          <w:rFonts w:ascii="Arial" w:hAnsi="Arial" w:cs="Arial"/>
          <w:sz w:val="24"/>
          <w:szCs w:val="24"/>
        </w:rPr>
        <w:t>.0</w:t>
      </w:r>
      <w:r w:rsidRPr="0006641B">
        <w:rPr>
          <w:rFonts w:ascii="Arial" w:hAnsi="Arial" w:cs="Arial"/>
          <w:sz w:val="24"/>
          <w:szCs w:val="24"/>
        </w:rPr>
        <w:t xml:space="preserve"> </w:t>
      </w:r>
      <w:r w:rsidR="000B18B9" w:rsidRPr="0006641B">
        <w:rPr>
          <w:rFonts w:ascii="Arial" w:hAnsi="Arial" w:cs="Arial"/>
          <w:sz w:val="24"/>
          <w:szCs w:val="24"/>
        </w:rPr>
        <w:t>–</w:t>
      </w:r>
      <w:r w:rsidRPr="0006641B">
        <w:rPr>
          <w:rFonts w:ascii="Arial" w:hAnsi="Arial" w:cs="Arial"/>
          <w:sz w:val="24"/>
          <w:szCs w:val="24"/>
        </w:rPr>
        <w:t xml:space="preserve"> 91</w:t>
      </w:r>
      <w:r w:rsidR="000B18B9" w:rsidRPr="0006641B">
        <w:rPr>
          <w:rFonts w:ascii="Arial" w:hAnsi="Arial" w:cs="Arial"/>
          <w:sz w:val="24"/>
          <w:szCs w:val="24"/>
        </w:rPr>
        <w:t>.99</w:t>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C = 74</w:t>
      </w:r>
      <w:r w:rsidR="000B18B9" w:rsidRPr="0006641B">
        <w:rPr>
          <w:rFonts w:ascii="Arial" w:hAnsi="Arial" w:cs="Arial"/>
          <w:sz w:val="24"/>
          <w:szCs w:val="24"/>
        </w:rPr>
        <w:t>.0</w:t>
      </w:r>
      <w:r w:rsidRPr="0006641B">
        <w:rPr>
          <w:rFonts w:ascii="Arial" w:hAnsi="Arial" w:cs="Arial"/>
          <w:sz w:val="24"/>
          <w:szCs w:val="24"/>
        </w:rPr>
        <w:t xml:space="preserve"> </w:t>
      </w:r>
      <w:r w:rsidR="000B18B9" w:rsidRPr="0006641B">
        <w:rPr>
          <w:rFonts w:ascii="Arial" w:hAnsi="Arial" w:cs="Arial"/>
          <w:sz w:val="24"/>
          <w:szCs w:val="24"/>
        </w:rPr>
        <w:t>–</w:t>
      </w:r>
      <w:r w:rsidRPr="0006641B">
        <w:rPr>
          <w:rFonts w:ascii="Arial" w:hAnsi="Arial" w:cs="Arial"/>
          <w:sz w:val="24"/>
          <w:szCs w:val="24"/>
        </w:rPr>
        <w:t xml:space="preserve"> 82</w:t>
      </w:r>
      <w:r w:rsidR="000B18B9" w:rsidRPr="0006641B">
        <w:rPr>
          <w:rFonts w:ascii="Arial" w:hAnsi="Arial" w:cs="Arial"/>
          <w:sz w:val="24"/>
          <w:szCs w:val="24"/>
        </w:rPr>
        <w:t>.99</w:t>
      </w:r>
    </w:p>
    <w:p w:rsidR="0076543F" w:rsidRPr="0006641B" w:rsidRDefault="000B18B9" w:rsidP="003F6F6D">
      <w:pPr>
        <w:keepNext/>
        <w:keepLines/>
        <w:spacing w:line="276" w:lineRule="auto"/>
        <w:ind w:left="720"/>
        <w:rPr>
          <w:rFonts w:ascii="Arial" w:hAnsi="Arial" w:cs="Arial"/>
          <w:sz w:val="24"/>
          <w:szCs w:val="24"/>
        </w:rPr>
      </w:pPr>
      <w:r w:rsidRPr="0006641B">
        <w:rPr>
          <w:rFonts w:ascii="Arial" w:hAnsi="Arial" w:cs="Arial"/>
          <w:sz w:val="24"/>
          <w:szCs w:val="24"/>
        </w:rPr>
        <w:t>D = 65.0</w:t>
      </w:r>
      <w:r w:rsidR="0076543F" w:rsidRPr="0006641B">
        <w:rPr>
          <w:rFonts w:ascii="Arial" w:hAnsi="Arial" w:cs="Arial"/>
          <w:sz w:val="24"/>
          <w:szCs w:val="24"/>
        </w:rPr>
        <w:t xml:space="preserve"> </w:t>
      </w:r>
      <w:r w:rsidRPr="0006641B">
        <w:rPr>
          <w:rFonts w:ascii="Arial" w:hAnsi="Arial" w:cs="Arial"/>
          <w:sz w:val="24"/>
          <w:szCs w:val="24"/>
        </w:rPr>
        <w:t>–</w:t>
      </w:r>
      <w:r w:rsidR="0076543F" w:rsidRPr="0006641B">
        <w:rPr>
          <w:rFonts w:ascii="Arial" w:hAnsi="Arial" w:cs="Arial"/>
          <w:sz w:val="24"/>
          <w:szCs w:val="24"/>
        </w:rPr>
        <w:t xml:space="preserve"> 73</w:t>
      </w:r>
      <w:r w:rsidRPr="0006641B">
        <w:rPr>
          <w:rFonts w:ascii="Arial" w:hAnsi="Arial" w:cs="Arial"/>
          <w:sz w:val="24"/>
          <w:szCs w:val="24"/>
        </w:rPr>
        <w:t>.99</w:t>
      </w:r>
    </w:p>
    <w:p w:rsidR="000B18B9" w:rsidRPr="0006641B" w:rsidRDefault="000B18B9" w:rsidP="003F6F6D">
      <w:pPr>
        <w:keepNext/>
        <w:keepLines/>
        <w:spacing w:line="276" w:lineRule="auto"/>
        <w:ind w:left="720"/>
        <w:rPr>
          <w:rFonts w:ascii="Arial" w:hAnsi="Arial" w:cs="Arial"/>
          <w:sz w:val="24"/>
          <w:szCs w:val="24"/>
        </w:rPr>
      </w:pPr>
      <w:r w:rsidRPr="0006641B">
        <w:rPr>
          <w:rFonts w:ascii="Arial" w:hAnsi="Arial" w:cs="Arial"/>
          <w:sz w:val="24"/>
          <w:szCs w:val="24"/>
        </w:rPr>
        <w:t>F = less than 65.0</w:t>
      </w:r>
    </w:p>
    <w:p w:rsidR="00141EC6" w:rsidRPr="0006641B" w:rsidRDefault="00141EC6" w:rsidP="003F6F6D">
      <w:pPr>
        <w:spacing w:line="276" w:lineRule="auto"/>
        <w:rPr>
          <w:rFonts w:ascii="Arial" w:hAnsi="Arial" w:cs="Arial"/>
          <w:sz w:val="24"/>
          <w:szCs w:val="24"/>
        </w:rPr>
      </w:pPr>
    </w:p>
    <w:p w:rsidR="0009099E" w:rsidRPr="0006641B" w:rsidRDefault="00141EC6" w:rsidP="0006641B">
      <w:pPr>
        <w:tabs>
          <w:tab w:val="left" w:pos="-720"/>
        </w:tabs>
        <w:rPr>
          <w:rFonts w:ascii="Arial" w:hAnsi="Arial" w:cs="Arial"/>
          <w:sz w:val="24"/>
          <w:szCs w:val="24"/>
        </w:rPr>
      </w:pPr>
      <w:r w:rsidRPr="0006641B">
        <w:rPr>
          <w:rFonts w:ascii="Arial" w:hAnsi="Arial" w:cs="Arial"/>
          <w:b/>
          <w:sz w:val="24"/>
          <w:szCs w:val="24"/>
          <w:u w:val="single"/>
        </w:rPr>
        <w:t>Attendance Policy:</w:t>
      </w:r>
      <w:r w:rsidRPr="0006641B">
        <w:rPr>
          <w:rFonts w:ascii="Arial" w:hAnsi="Arial" w:cs="Arial"/>
          <w:b/>
          <w:sz w:val="24"/>
          <w:szCs w:val="24"/>
        </w:rPr>
        <w:t xml:space="preserve">  </w:t>
      </w:r>
      <w:r w:rsidR="0009099E" w:rsidRPr="0006641B">
        <w:rPr>
          <w:rFonts w:ascii="Arial" w:hAnsi="Arial" w:cs="Arial"/>
          <w:sz w:val="24"/>
          <w:szCs w:val="24"/>
        </w:rPr>
        <w:t>Regular class attendance and participation is expected of all students.</w:t>
      </w:r>
      <w:r w:rsidR="00EF5705" w:rsidRPr="0006641B">
        <w:rPr>
          <w:rFonts w:ascii="Arial" w:hAnsi="Arial" w:cs="Arial"/>
          <w:sz w:val="24"/>
          <w:szCs w:val="24"/>
        </w:rPr>
        <w:t xml:space="preserve">  </w:t>
      </w:r>
      <w:r w:rsidR="0009099E" w:rsidRPr="0006641B">
        <w:rPr>
          <w:rFonts w:ascii="Arial" w:hAnsi="Arial" w:cs="Arial"/>
          <w:sz w:val="24"/>
          <w:szCs w:val="24"/>
        </w:rPr>
        <w:t>Students are responsible for all missed course information.</w:t>
      </w:r>
    </w:p>
    <w:p w:rsidR="00141EC6" w:rsidRPr="0006641B" w:rsidRDefault="0009099E" w:rsidP="0006641B">
      <w:pPr>
        <w:ind w:left="720"/>
        <w:rPr>
          <w:rFonts w:ascii="Arial" w:hAnsi="Arial" w:cs="Arial"/>
          <w:sz w:val="24"/>
          <w:szCs w:val="24"/>
        </w:rPr>
      </w:pPr>
      <w:r w:rsidRPr="0006641B">
        <w:rPr>
          <w:rFonts w:ascii="Arial" w:hAnsi="Arial" w:cs="Arial"/>
          <w:b/>
          <w:color w:val="FF0000"/>
          <w:sz w:val="24"/>
          <w:szCs w:val="24"/>
        </w:rPr>
        <w:t xml:space="preserve">       </w:t>
      </w:r>
      <w:r w:rsidRPr="0006641B">
        <w:rPr>
          <w:rFonts w:ascii="Arial" w:hAnsi="Arial" w:cs="Arial"/>
          <w:color w:val="FF0000"/>
          <w:sz w:val="24"/>
          <w:szCs w:val="24"/>
        </w:rPr>
        <w:tab/>
      </w:r>
      <w:r w:rsidRPr="0006641B">
        <w:rPr>
          <w:rFonts w:ascii="Arial" w:hAnsi="Arial" w:cs="Arial"/>
          <w:color w:val="FF0000"/>
          <w:sz w:val="24"/>
          <w:szCs w:val="24"/>
        </w:rPr>
        <w:tab/>
      </w:r>
    </w:p>
    <w:p w:rsidR="00B221A3" w:rsidRPr="0006641B" w:rsidRDefault="00141EC6" w:rsidP="0006641B">
      <w:pPr>
        <w:pStyle w:val="NormalWeb"/>
        <w:spacing w:before="0" w:beforeAutospacing="0" w:after="0" w:afterAutospacing="0"/>
      </w:pPr>
      <w:r w:rsidRPr="0006641B">
        <w:rPr>
          <w:rFonts w:ascii="Arial" w:hAnsi="Arial" w:cs="Arial"/>
          <w:b/>
          <w:u w:val="single"/>
        </w:rPr>
        <w:t>Drop Policy:</w:t>
      </w:r>
      <w:r w:rsidRPr="0006641B">
        <w:rPr>
          <w:rFonts w:ascii="Arial" w:hAnsi="Arial" w:cs="Arial"/>
          <w:b/>
        </w:rPr>
        <w:t xml:space="preserve"> </w:t>
      </w:r>
      <w:r w:rsidR="00D34506" w:rsidRPr="0006641B">
        <w:rPr>
          <w:rFonts w:ascii="Arial" w:hAnsi="Arial" w:cs="Arial"/>
          <w:b/>
        </w:rPr>
        <w:t xml:space="preserve"> </w:t>
      </w:r>
      <w:r w:rsidR="00B221A3" w:rsidRPr="0006641B">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00B221A3" w:rsidRPr="0006641B">
        <w:rPr>
          <w:rFonts w:ascii="Arial" w:hAnsi="Arial" w:cs="Arial"/>
        </w:rPr>
        <w:t>Adds</w:t>
      </w:r>
      <w:proofErr w:type="gramEnd"/>
      <w:r w:rsidR="00B221A3" w:rsidRPr="0006641B">
        <w:rPr>
          <w:rFonts w:ascii="Arial" w:hAnsi="Arial" w:cs="Arial"/>
        </w:rPr>
        <w:t xml:space="preserve"> and drops may be made through late registration either on the Web at MyMav or in person through the student’s academic department. </w:t>
      </w:r>
      <w:r w:rsidR="007D5C72" w:rsidRPr="0006641B">
        <w:rPr>
          <w:rFonts w:ascii="Arial" w:hAnsi="Arial" w:cs="Arial"/>
        </w:rPr>
        <w:t xml:space="preserve">Drops can continue through a point two-thirds of the way through the term or session. It is the student's responsibility to officially withdraw if they do not plan to attend after registering. </w:t>
      </w:r>
      <w:r w:rsidR="007D5C72" w:rsidRPr="0006641B">
        <w:rPr>
          <w:rStyle w:val="Strong"/>
          <w:rFonts w:ascii="Arial" w:hAnsi="Arial" w:cs="Arial"/>
        </w:rPr>
        <w:t>Students will not be automatically dropped for non-attendance</w:t>
      </w:r>
      <w:r w:rsidR="007D5C72" w:rsidRPr="0006641B">
        <w:rPr>
          <w:rFonts w:ascii="Arial" w:hAnsi="Arial" w:cs="Arial"/>
        </w:rPr>
        <w:t xml:space="preserve">. Repayment of certain types of financial aid administered through the University may be required as the result of dropping classes or withdrawing. Contact the Financial Aid Office for more information.   </w:t>
      </w:r>
      <w:r w:rsidR="00B221A3" w:rsidRPr="0006641B">
        <w:rPr>
          <w:rFonts w:ascii="Arial" w:hAnsi="Arial" w:cs="Arial"/>
        </w:rPr>
        <w:t xml:space="preserve">The last day to drop a course is listed in the Academic Calendar available at </w:t>
      </w:r>
      <w:hyperlink r:id="rId8" w:history="1">
        <w:r w:rsidR="00B221A3" w:rsidRPr="0006641B">
          <w:rPr>
            <w:rStyle w:val="Hyperlink"/>
            <w:rFonts w:ascii="Arial" w:hAnsi="Arial" w:cs="Arial"/>
          </w:rPr>
          <w:t>http://www.uta.edu/uta/acadcal.</w:t>
        </w:r>
      </w:hyperlink>
    </w:p>
    <w:p w:rsidR="00C61D39" w:rsidRPr="0006641B" w:rsidRDefault="00C61D39" w:rsidP="0006641B">
      <w:pPr>
        <w:pStyle w:val="NormalWeb"/>
        <w:spacing w:before="0" w:beforeAutospacing="0" w:after="0" w:afterAutospacing="0"/>
        <w:rPr>
          <w:rFonts w:ascii="Arial" w:hAnsi="Arial" w:cs="Arial"/>
        </w:rPr>
      </w:pPr>
    </w:p>
    <w:p w:rsidR="007D5C72" w:rsidRPr="0006641B" w:rsidRDefault="00B221A3" w:rsidP="0006641B">
      <w:pPr>
        <w:numPr>
          <w:ilvl w:val="0"/>
          <w:numId w:val="4"/>
        </w:numPr>
        <w:rPr>
          <w:rFonts w:ascii="Arial" w:hAnsi="Arial" w:cs="Arial"/>
          <w:sz w:val="24"/>
          <w:szCs w:val="24"/>
        </w:rPr>
      </w:pPr>
      <w:r w:rsidRPr="0006641B">
        <w:rPr>
          <w:rFonts w:ascii="Arial" w:hAnsi="Arial" w:cs="Arial"/>
          <w:sz w:val="24"/>
          <w:szCs w:val="24"/>
        </w:rPr>
        <w:t>A student may not add a course after the end of late registration.</w:t>
      </w:r>
    </w:p>
    <w:p w:rsidR="00B221A3" w:rsidRPr="0006641B" w:rsidRDefault="00B221A3" w:rsidP="0006641B">
      <w:pPr>
        <w:numPr>
          <w:ilvl w:val="0"/>
          <w:numId w:val="4"/>
        </w:numPr>
        <w:rPr>
          <w:rFonts w:ascii="Arial" w:hAnsi="Arial" w:cs="Arial"/>
          <w:sz w:val="24"/>
          <w:szCs w:val="24"/>
        </w:rPr>
      </w:pPr>
      <w:r w:rsidRPr="0006641B">
        <w:rPr>
          <w:rFonts w:ascii="Arial" w:hAnsi="Arial" w:cs="Arial"/>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9" w:history="1">
        <w:r w:rsidRPr="0006641B">
          <w:rPr>
            <w:rStyle w:val="Hyperlink"/>
            <w:rFonts w:ascii="Arial" w:hAnsi="Arial" w:cs="Arial"/>
            <w:sz w:val="24"/>
            <w:szCs w:val="24"/>
          </w:rPr>
          <w:t>http://www.uta.edu/nursing/MSN/drop_resign_request.pdf</w:t>
        </w:r>
      </w:hyperlink>
      <w:r w:rsidRPr="0006641B">
        <w:rPr>
          <w:rFonts w:ascii="Arial" w:hAnsi="Arial" w:cs="Arial"/>
          <w:sz w:val="24"/>
          <w:szCs w:val="24"/>
        </w:rPr>
        <w:t xml:space="preserve">  or Graduate Nursing office rooms 512 or 606); (2) obtain faculty signature and current course grade; and</w:t>
      </w:r>
      <w:r w:rsidR="00D34506" w:rsidRPr="0006641B">
        <w:rPr>
          <w:rFonts w:ascii="Arial" w:hAnsi="Arial" w:cs="Arial"/>
          <w:sz w:val="24"/>
          <w:szCs w:val="24"/>
        </w:rPr>
        <w:t xml:space="preserve"> (3) submit the form to PhD Nursing Office</w:t>
      </w:r>
      <w:r w:rsidRPr="0006641B">
        <w:rPr>
          <w:rFonts w:ascii="Arial" w:hAnsi="Arial" w:cs="Arial"/>
          <w:sz w:val="24"/>
          <w:szCs w:val="24"/>
        </w:rPr>
        <w:t>.</w:t>
      </w:r>
    </w:p>
    <w:p w:rsidR="00B221A3" w:rsidRPr="0006641B" w:rsidRDefault="00B221A3" w:rsidP="0006641B">
      <w:pPr>
        <w:numPr>
          <w:ilvl w:val="0"/>
          <w:numId w:val="4"/>
        </w:numPr>
        <w:rPr>
          <w:rFonts w:ascii="Arial" w:hAnsi="Arial" w:cs="Arial"/>
          <w:sz w:val="24"/>
          <w:szCs w:val="24"/>
        </w:rPr>
      </w:pPr>
      <w:r w:rsidRPr="0006641B">
        <w:rPr>
          <w:rFonts w:ascii="Arial" w:hAnsi="Arial" w:cs="Arial"/>
          <w:sz w:val="24"/>
          <w:szCs w:val="24"/>
        </w:rPr>
        <w:t>A student desiring to drop all courses in which he or she is enrolled is reminded that such action constitutes withdrawal (resignation) from the University. The student must indicate intention to withdra</w:t>
      </w:r>
      <w:r w:rsidR="007D5C72" w:rsidRPr="0006641B">
        <w:rPr>
          <w:rFonts w:ascii="Arial" w:hAnsi="Arial" w:cs="Arial"/>
          <w:sz w:val="24"/>
          <w:szCs w:val="24"/>
        </w:rPr>
        <w:t>w and drop all courses by completing</w:t>
      </w:r>
      <w:r w:rsidRPr="0006641B">
        <w:rPr>
          <w:rFonts w:ascii="Arial" w:hAnsi="Arial" w:cs="Arial"/>
          <w:sz w:val="24"/>
          <w:szCs w:val="24"/>
        </w:rPr>
        <w:t xml:space="preserve"> a </w:t>
      </w:r>
      <w:r w:rsidRPr="0006641B">
        <w:rPr>
          <w:rFonts w:ascii="Arial" w:hAnsi="Arial" w:cs="Arial"/>
          <w:sz w:val="24"/>
          <w:szCs w:val="24"/>
        </w:rPr>
        <w:lastRenderedPageBreak/>
        <w:t xml:space="preserve">resignation form in the Office of the Registrar or by:  (1) Completing a resignation form (available online </w:t>
      </w:r>
      <w:hyperlink r:id="rId10" w:history="1">
        <w:r w:rsidR="007D5C72" w:rsidRPr="0006641B">
          <w:rPr>
            <w:rStyle w:val="Hyperlink"/>
            <w:rFonts w:ascii="Arial" w:hAnsi="Arial" w:cs="Arial"/>
            <w:sz w:val="24"/>
            <w:szCs w:val="24"/>
          </w:rPr>
          <w:t>http://www.uta.edu/nursing/MSN/drop_resign_request.pdf</w:t>
        </w:r>
      </w:hyperlink>
      <w:r w:rsidRPr="0006641B">
        <w:rPr>
          <w:rFonts w:ascii="Arial" w:hAnsi="Arial" w:cs="Arial"/>
          <w:sz w:val="24"/>
          <w:szCs w:val="24"/>
        </w:rPr>
        <w:t xml:space="preserve">  or Graduate Nursing office rooms 512 or 606; (2) obtaining faculty signature for each course enrolled and </w:t>
      </w:r>
      <w:r w:rsidR="007D5C72" w:rsidRPr="0006641B">
        <w:rPr>
          <w:rFonts w:ascii="Arial" w:hAnsi="Arial" w:cs="Arial"/>
          <w:sz w:val="24"/>
          <w:szCs w:val="24"/>
        </w:rPr>
        <w:t>current course grade; (3) Submitting</w:t>
      </w:r>
      <w:r w:rsidRPr="0006641B">
        <w:rPr>
          <w:rFonts w:ascii="Arial" w:hAnsi="Arial" w:cs="Arial"/>
          <w:sz w:val="24"/>
          <w:szCs w:val="24"/>
        </w:rPr>
        <w:t xml:space="preserve"> the resignation form in the Co</w:t>
      </w:r>
      <w:r w:rsidR="007D5C72" w:rsidRPr="0006641B">
        <w:rPr>
          <w:rFonts w:ascii="Arial" w:hAnsi="Arial" w:cs="Arial"/>
          <w:sz w:val="24"/>
          <w:szCs w:val="24"/>
        </w:rPr>
        <w:t>llege of N</w:t>
      </w:r>
      <w:r w:rsidRPr="0006641B">
        <w:rPr>
          <w:rFonts w:ascii="Arial" w:hAnsi="Arial" w:cs="Arial"/>
          <w:sz w:val="24"/>
          <w:szCs w:val="24"/>
        </w:rPr>
        <w:t>ursing office room 512</w:t>
      </w:r>
      <w:r w:rsidR="007D5C72" w:rsidRPr="0006641B">
        <w:rPr>
          <w:rFonts w:ascii="Arial" w:hAnsi="Arial" w:cs="Arial"/>
          <w:sz w:val="24"/>
          <w:szCs w:val="24"/>
        </w:rPr>
        <w:t xml:space="preserve"> or 606; and (4) The department office will send resignation form to the office of the Registrar.</w:t>
      </w:r>
    </w:p>
    <w:p w:rsidR="00B221A3" w:rsidRPr="0006641B" w:rsidRDefault="00B221A3" w:rsidP="0006641B">
      <w:pPr>
        <w:numPr>
          <w:ilvl w:val="0"/>
          <w:numId w:val="4"/>
        </w:numPr>
        <w:rPr>
          <w:rFonts w:ascii="Arial" w:hAnsi="Arial" w:cs="Arial"/>
          <w:color w:val="FF0000"/>
          <w:sz w:val="24"/>
          <w:szCs w:val="24"/>
        </w:rPr>
      </w:pPr>
      <w:r w:rsidRPr="0006641B">
        <w:rPr>
          <w:rFonts w:ascii="Arial" w:hAnsi="Arial" w:cs="Arial"/>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06641B">
          <w:rPr>
            <w:rStyle w:val="Hyperlink"/>
            <w:rFonts w:ascii="Arial" w:hAnsi="Arial" w:cs="Arial"/>
            <w:sz w:val="24"/>
            <w:szCs w:val="24"/>
          </w:rPr>
          <w:t>http://www.grad.uta.edu/handbook</w:t>
        </w:r>
      </w:hyperlink>
    </w:p>
    <w:p w:rsidR="002106A7" w:rsidRPr="0006641B" w:rsidRDefault="002106A7" w:rsidP="003F6F6D">
      <w:pPr>
        <w:pStyle w:val="NormalWeb"/>
        <w:spacing w:before="0" w:beforeAutospacing="0" w:after="0" w:afterAutospacing="0" w:line="276" w:lineRule="auto"/>
        <w:rPr>
          <w:rFonts w:ascii="Arial" w:hAnsi="Arial" w:cs="Arial"/>
          <w:b/>
          <w:bCs/>
          <w:color w:val="FF0000"/>
        </w:rPr>
      </w:pPr>
    </w:p>
    <w:p w:rsidR="000B18B9" w:rsidRPr="0006641B" w:rsidRDefault="000B18B9" w:rsidP="003F6F6D">
      <w:pPr>
        <w:pStyle w:val="NormalWeb"/>
        <w:spacing w:before="0" w:beforeAutospacing="0" w:after="0" w:afterAutospacing="0" w:line="276" w:lineRule="auto"/>
        <w:jc w:val="center"/>
        <w:rPr>
          <w:rFonts w:ascii="Arial" w:hAnsi="Arial" w:cs="Arial"/>
          <w:b/>
          <w:bCs/>
          <w:color w:val="FF0000"/>
        </w:rPr>
      </w:pPr>
      <w:r w:rsidRPr="0006641B">
        <w:rPr>
          <w:rFonts w:ascii="Arial" w:hAnsi="Arial" w:cs="Arial"/>
          <w:b/>
          <w:bCs/>
          <w:color w:val="FF0000"/>
        </w:rPr>
        <w:t xml:space="preserve">Census Date:  </w:t>
      </w:r>
      <w:r w:rsidR="00037070" w:rsidRPr="0006641B">
        <w:rPr>
          <w:rFonts w:ascii="Arial" w:hAnsi="Arial" w:cs="Arial"/>
          <w:b/>
          <w:bCs/>
          <w:color w:val="FF0000"/>
        </w:rPr>
        <w:t>January 29, 2014</w:t>
      </w:r>
    </w:p>
    <w:p w:rsidR="00B4205B" w:rsidRPr="0006641B" w:rsidRDefault="002106A7" w:rsidP="003F6F6D">
      <w:pPr>
        <w:pStyle w:val="NormalWeb"/>
        <w:spacing w:before="0" w:beforeAutospacing="0" w:after="0" w:afterAutospacing="0" w:line="276" w:lineRule="auto"/>
        <w:jc w:val="center"/>
        <w:rPr>
          <w:rFonts w:ascii="Arial" w:hAnsi="Arial" w:cs="Arial"/>
          <w:b/>
          <w:bCs/>
          <w:color w:val="FF0000"/>
        </w:rPr>
      </w:pPr>
      <w:r w:rsidRPr="0006641B">
        <w:rPr>
          <w:rFonts w:ascii="Arial" w:hAnsi="Arial" w:cs="Arial"/>
          <w:b/>
          <w:bCs/>
          <w:color w:val="FF0000"/>
        </w:rPr>
        <w:t>Last Day to Drop</w:t>
      </w:r>
      <w:r w:rsidR="00C37F4C" w:rsidRPr="0006641B">
        <w:rPr>
          <w:rFonts w:ascii="Arial" w:hAnsi="Arial" w:cs="Arial"/>
          <w:b/>
          <w:bCs/>
          <w:color w:val="FF0000"/>
        </w:rPr>
        <w:t xml:space="preserve"> or </w:t>
      </w:r>
      <w:r w:rsidR="00A73088" w:rsidRPr="0006641B">
        <w:rPr>
          <w:rFonts w:ascii="Arial" w:hAnsi="Arial" w:cs="Arial"/>
          <w:b/>
          <w:bCs/>
          <w:color w:val="FF0000"/>
        </w:rPr>
        <w:t>Withdraw</w:t>
      </w:r>
      <w:r w:rsidR="000B18B9" w:rsidRPr="0006641B">
        <w:rPr>
          <w:rFonts w:ascii="Arial" w:hAnsi="Arial" w:cs="Arial"/>
          <w:b/>
          <w:bCs/>
          <w:color w:val="FF0000"/>
        </w:rPr>
        <w:t>:</w:t>
      </w:r>
      <w:r w:rsidR="00A73088" w:rsidRPr="0006641B">
        <w:rPr>
          <w:rFonts w:ascii="Arial" w:hAnsi="Arial" w:cs="Arial"/>
          <w:b/>
          <w:bCs/>
          <w:color w:val="FF0000"/>
        </w:rPr>
        <w:t xml:space="preserve"> </w:t>
      </w:r>
      <w:r w:rsidR="00037070" w:rsidRPr="0006641B">
        <w:rPr>
          <w:rFonts w:ascii="Arial" w:hAnsi="Arial" w:cs="Arial"/>
          <w:b/>
          <w:bCs/>
          <w:color w:val="FF0000"/>
        </w:rPr>
        <w:t>March 28, 2014</w:t>
      </w:r>
    </w:p>
    <w:p w:rsidR="002106A7" w:rsidRPr="0006641B" w:rsidRDefault="002106A7" w:rsidP="003F6F6D">
      <w:pPr>
        <w:pStyle w:val="NormalWeb"/>
        <w:spacing w:before="0" w:beforeAutospacing="0" w:after="0" w:afterAutospacing="0" w:line="276" w:lineRule="auto"/>
        <w:rPr>
          <w:rFonts w:ascii="Arial" w:hAnsi="Arial" w:cs="Arial"/>
          <w:b/>
          <w:bCs/>
        </w:rPr>
      </w:pPr>
    </w:p>
    <w:p w:rsidR="00141EC6" w:rsidRPr="0006641B" w:rsidRDefault="00141EC6" w:rsidP="0006641B">
      <w:pPr>
        <w:pStyle w:val="NormalWeb"/>
        <w:spacing w:before="0" w:beforeAutospacing="0" w:after="0" w:afterAutospacing="0"/>
        <w:rPr>
          <w:rFonts w:ascii="Arial" w:hAnsi="Arial" w:cs="Arial"/>
        </w:rPr>
      </w:pPr>
      <w:r w:rsidRPr="0006641B">
        <w:rPr>
          <w:rFonts w:ascii="Arial" w:hAnsi="Arial" w:cs="Arial"/>
          <w:b/>
          <w:bCs/>
          <w:u w:val="single"/>
        </w:rPr>
        <w:t xml:space="preserve">Americans </w:t>
      </w:r>
      <w:r w:rsidR="00734387" w:rsidRPr="0006641B">
        <w:rPr>
          <w:rFonts w:ascii="Arial" w:hAnsi="Arial" w:cs="Arial"/>
          <w:b/>
          <w:bCs/>
          <w:u w:val="single"/>
        </w:rPr>
        <w:t>w</w:t>
      </w:r>
      <w:r w:rsidRPr="0006641B">
        <w:rPr>
          <w:rFonts w:ascii="Arial" w:hAnsi="Arial" w:cs="Arial"/>
          <w:b/>
          <w:bCs/>
          <w:u w:val="single"/>
        </w:rPr>
        <w:t>ith Disabilities Act:</w:t>
      </w:r>
      <w:r w:rsidRPr="0006641B">
        <w:rPr>
          <w:rFonts w:ascii="Arial" w:hAnsi="Arial" w:cs="Arial"/>
          <w:b/>
          <w:bCs/>
        </w:rPr>
        <w:t xml:space="preserve"> </w:t>
      </w:r>
      <w:r w:rsidR="00B14E6E" w:rsidRPr="0006641B">
        <w:rPr>
          <w:rFonts w:ascii="Arial" w:hAnsi="Arial" w:cs="Arial"/>
          <w:bCs/>
        </w:rPr>
        <w:t xml:space="preserve"> </w:t>
      </w:r>
      <w:r w:rsidRPr="0006641B">
        <w:rPr>
          <w:rFonts w:ascii="Arial" w:hAnsi="Arial" w:cs="Arial"/>
        </w:rPr>
        <w:t xml:space="preserve">The University of Texas at Arlington is on record as being committed to both the spirit and letter of </w:t>
      </w:r>
      <w:r w:rsidR="0057065D" w:rsidRPr="0006641B">
        <w:rPr>
          <w:rFonts w:ascii="Arial" w:hAnsi="Arial" w:cs="Arial"/>
        </w:rPr>
        <w:t xml:space="preserve">all </w:t>
      </w:r>
      <w:r w:rsidRPr="0006641B">
        <w:rPr>
          <w:rFonts w:ascii="Arial" w:hAnsi="Arial" w:cs="Arial"/>
        </w:rPr>
        <w:t>federal equal opportunity legislation</w:t>
      </w:r>
      <w:r w:rsidR="0057065D" w:rsidRPr="0006641B">
        <w:rPr>
          <w:rFonts w:ascii="Arial" w:hAnsi="Arial" w:cs="Arial"/>
        </w:rPr>
        <w:t xml:space="preserve">, including the </w:t>
      </w:r>
      <w:r w:rsidRPr="0006641B">
        <w:rPr>
          <w:rFonts w:ascii="Arial" w:hAnsi="Arial" w:cs="Arial"/>
          <w:i/>
          <w:iCs/>
        </w:rPr>
        <w:t>Americans with Disabilities Act (ADA</w:t>
      </w:r>
      <w:r w:rsidR="0057065D" w:rsidRPr="0006641B">
        <w:rPr>
          <w:rFonts w:ascii="Arial" w:hAnsi="Arial" w:cs="Arial"/>
          <w:i/>
          <w:iCs/>
        </w:rPr>
        <w:t>)</w:t>
      </w:r>
      <w:r w:rsidRPr="0006641B">
        <w:rPr>
          <w:rFonts w:ascii="Arial" w:hAnsi="Arial" w:cs="Arial"/>
        </w:rPr>
        <w:t>.</w:t>
      </w:r>
      <w:r w:rsidR="0057065D" w:rsidRPr="0006641B">
        <w:rPr>
          <w:rFonts w:ascii="Arial" w:hAnsi="Arial" w:cs="Arial"/>
        </w:rPr>
        <w:t xml:space="preserve"> All instructors at UT Arlington are </w:t>
      </w:r>
      <w:r w:rsidRPr="0006641B">
        <w:rPr>
          <w:rFonts w:ascii="Arial" w:hAnsi="Arial" w:cs="Arial"/>
        </w:rPr>
        <w:t xml:space="preserve">required by law to provide "reasonable accommodations" to students with disabilities, so as not to discriminate on the basis of that disability. </w:t>
      </w:r>
      <w:r w:rsidR="0057065D" w:rsidRPr="0006641B">
        <w:rPr>
          <w:rFonts w:ascii="Arial" w:hAnsi="Arial" w:cs="Arial"/>
        </w:rPr>
        <w:t xml:space="preserve">Any student </w:t>
      </w:r>
      <w:r w:rsidR="00393BCC" w:rsidRPr="0006641B">
        <w:rPr>
          <w:rFonts w:ascii="Arial" w:hAnsi="Arial" w:cs="Arial"/>
        </w:rPr>
        <w:t>requiring</w:t>
      </w:r>
      <w:r w:rsidR="0057065D" w:rsidRPr="0006641B">
        <w:rPr>
          <w:rFonts w:ascii="Arial" w:hAnsi="Arial" w:cs="Arial"/>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06641B">
        <w:rPr>
          <w:rFonts w:ascii="Arial" w:hAnsi="Arial" w:cs="Arial"/>
        </w:rPr>
        <w:t xml:space="preserve"> Information regarding diagnostic criteria and policies for obtaining </w:t>
      </w:r>
      <w:r w:rsidR="00393BCC" w:rsidRPr="0006641B">
        <w:rPr>
          <w:rFonts w:ascii="Arial" w:hAnsi="Arial" w:cs="Arial"/>
        </w:rPr>
        <w:t>disability-based academic</w:t>
      </w:r>
      <w:r w:rsidRPr="0006641B">
        <w:rPr>
          <w:rFonts w:ascii="Arial" w:hAnsi="Arial" w:cs="Arial"/>
        </w:rPr>
        <w:t xml:space="preserve"> accommodations can be found at </w:t>
      </w:r>
      <w:hyperlink r:id="rId12" w:history="1">
        <w:r w:rsidR="0057065D" w:rsidRPr="0006641B">
          <w:rPr>
            <w:rStyle w:val="Hyperlink"/>
            <w:rFonts w:ascii="Arial" w:hAnsi="Arial" w:cs="Arial"/>
          </w:rPr>
          <w:t>www.uta.edu/disability</w:t>
        </w:r>
      </w:hyperlink>
      <w:r w:rsidR="0057065D" w:rsidRPr="0006641B">
        <w:rPr>
          <w:rFonts w:ascii="Arial" w:hAnsi="Arial" w:cs="Arial"/>
        </w:rPr>
        <w:t xml:space="preserve"> or by calling the Office </w:t>
      </w:r>
      <w:r w:rsidR="00393BCC" w:rsidRPr="0006641B">
        <w:rPr>
          <w:rFonts w:ascii="Arial" w:hAnsi="Arial" w:cs="Arial"/>
        </w:rPr>
        <w:t>for Students with</w:t>
      </w:r>
      <w:r w:rsidR="0057065D" w:rsidRPr="0006641B">
        <w:rPr>
          <w:rFonts w:ascii="Arial" w:hAnsi="Arial" w:cs="Arial"/>
        </w:rPr>
        <w:t xml:space="preserve"> Disabilities at </w:t>
      </w:r>
      <w:r w:rsidRPr="0006641B">
        <w:rPr>
          <w:rFonts w:ascii="Arial" w:hAnsi="Arial" w:cs="Arial"/>
        </w:rPr>
        <w:t>(817) 272-3364.</w:t>
      </w:r>
    </w:p>
    <w:p w:rsidR="00141EC6" w:rsidRPr="0006641B" w:rsidRDefault="00141EC6" w:rsidP="0006641B">
      <w:pPr>
        <w:rPr>
          <w:rFonts w:ascii="Arial" w:hAnsi="Arial" w:cs="Arial"/>
          <w:sz w:val="24"/>
          <w:szCs w:val="24"/>
        </w:rPr>
      </w:pPr>
    </w:p>
    <w:p w:rsidR="0091586E" w:rsidRPr="0006641B" w:rsidRDefault="00141EC6" w:rsidP="0006641B">
      <w:pPr>
        <w:keepNext/>
        <w:rPr>
          <w:rFonts w:ascii="Arial" w:hAnsi="Arial" w:cs="Arial"/>
          <w:sz w:val="24"/>
          <w:szCs w:val="24"/>
        </w:rPr>
      </w:pPr>
      <w:r w:rsidRPr="0006641B">
        <w:rPr>
          <w:rFonts w:ascii="Arial" w:hAnsi="Arial" w:cs="Arial"/>
          <w:b/>
          <w:bCs/>
          <w:sz w:val="24"/>
          <w:szCs w:val="24"/>
          <w:u w:val="single"/>
        </w:rPr>
        <w:t>Academic Integrity</w:t>
      </w:r>
      <w:r w:rsidR="00FD4507" w:rsidRPr="0006641B">
        <w:rPr>
          <w:rFonts w:ascii="Arial" w:hAnsi="Arial" w:cs="Arial"/>
          <w:b/>
          <w:bCs/>
          <w:sz w:val="24"/>
          <w:szCs w:val="24"/>
          <w:u w:val="single"/>
        </w:rPr>
        <w:t>:</w:t>
      </w:r>
      <w:r w:rsidR="00FD4507" w:rsidRPr="0006641B">
        <w:rPr>
          <w:rFonts w:ascii="Arial" w:hAnsi="Arial" w:cs="Arial"/>
          <w:b/>
          <w:bCs/>
          <w:sz w:val="24"/>
          <w:szCs w:val="24"/>
        </w:rPr>
        <w:t xml:space="preserve"> </w:t>
      </w:r>
      <w:r w:rsidR="00B14E6E" w:rsidRPr="0006641B">
        <w:rPr>
          <w:rFonts w:ascii="Arial" w:hAnsi="Arial" w:cs="Arial"/>
          <w:bCs/>
          <w:sz w:val="24"/>
          <w:szCs w:val="24"/>
        </w:rPr>
        <w:t xml:space="preserve"> </w:t>
      </w:r>
      <w:r w:rsidRPr="0006641B">
        <w:rPr>
          <w:rFonts w:ascii="Arial" w:hAnsi="Arial" w:cs="Arial"/>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06641B">
        <w:rPr>
          <w:rFonts w:ascii="Arial" w:hAnsi="Arial" w:cs="Arial"/>
          <w:sz w:val="24"/>
          <w:szCs w:val="24"/>
        </w:rPr>
        <w:t xml:space="preserve">expulsion from the University. According to the UT System Regents’ Rule 50101, §2.2, </w:t>
      </w:r>
      <w:r w:rsidRPr="0006641B">
        <w:rPr>
          <w:rFonts w:ascii="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06641B" w:rsidRDefault="00241B37" w:rsidP="0006641B">
      <w:pPr>
        <w:keepNext/>
        <w:rPr>
          <w:rFonts w:ascii="Arial" w:hAnsi="Arial" w:cs="Arial"/>
          <w:sz w:val="24"/>
          <w:szCs w:val="24"/>
        </w:rPr>
      </w:pPr>
    </w:p>
    <w:p w:rsidR="00241B37" w:rsidRPr="0006641B" w:rsidRDefault="00241B37" w:rsidP="0006641B">
      <w:pPr>
        <w:tabs>
          <w:tab w:val="left" w:pos="0"/>
        </w:tabs>
        <w:rPr>
          <w:rFonts w:ascii="Arial" w:hAnsi="Arial" w:cs="Arial"/>
          <w:sz w:val="24"/>
          <w:szCs w:val="24"/>
        </w:rPr>
      </w:pPr>
      <w:r w:rsidRPr="0006641B">
        <w:rPr>
          <w:rFonts w:ascii="Arial" w:hAnsi="Arial" w:cs="Arial"/>
          <w:b/>
          <w:sz w:val="24"/>
          <w:szCs w:val="24"/>
          <w:u w:val="single"/>
        </w:rPr>
        <w:t>Plagiarism:</w:t>
      </w:r>
      <w:r w:rsidRPr="0006641B">
        <w:rPr>
          <w:rFonts w:ascii="Arial" w:hAnsi="Arial" w:cs="Arial"/>
          <w:b/>
          <w:sz w:val="24"/>
          <w:szCs w:val="24"/>
        </w:rPr>
        <w:t xml:space="preserve"> </w:t>
      </w:r>
      <w:r w:rsidR="00FD4507" w:rsidRPr="0006641B">
        <w:rPr>
          <w:rFonts w:ascii="Arial" w:hAnsi="Arial" w:cs="Arial"/>
          <w:sz w:val="24"/>
          <w:szCs w:val="24"/>
        </w:rPr>
        <w:t>Copying another student’s paper or any portion of it is plagiarism.  Copying a portion of published material (e.g., books or journals) without adequately documen</w:t>
      </w:r>
      <w:r w:rsidR="00A73088" w:rsidRPr="0006641B">
        <w:rPr>
          <w:rFonts w:ascii="Arial" w:hAnsi="Arial" w:cs="Arial"/>
          <w:sz w:val="24"/>
          <w:szCs w:val="24"/>
        </w:rPr>
        <w:t xml:space="preserve">ting the source is plagiarism. </w:t>
      </w:r>
      <w:r w:rsidR="00935ED8">
        <w:rPr>
          <w:rFonts w:ascii="Arial" w:hAnsi="Arial" w:cs="Arial"/>
          <w:sz w:val="24"/>
          <w:szCs w:val="24"/>
        </w:rPr>
        <w:t xml:space="preserve"> I</w:t>
      </w:r>
      <w:r w:rsidR="00B53A42" w:rsidRPr="0006641B">
        <w:rPr>
          <w:rFonts w:ascii="Arial" w:hAnsi="Arial" w:cs="Arial"/>
          <w:sz w:val="24"/>
          <w:szCs w:val="24"/>
        </w:rPr>
        <w:t>f five or more words in sequence are taken from a sourc</w:t>
      </w:r>
      <w:r w:rsidR="002E7A76" w:rsidRPr="0006641B">
        <w:rPr>
          <w:rFonts w:ascii="Arial" w:hAnsi="Arial" w:cs="Arial"/>
          <w:sz w:val="24"/>
          <w:szCs w:val="24"/>
        </w:rPr>
        <w:t>e, those words must be placed between quotation marks</w:t>
      </w:r>
      <w:r w:rsidR="00B53A42" w:rsidRPr="0006641B">
        <w:rPr>
          <w:rFonts w:ascii="Arial" w:hAnsi="Arial" w:cs="Arial"/>
          <w:sz w:val="24"/>
          <w:szCs w:val="24"/>
        </w:rPr>
        <w:t xml:space="preserve"> and the source referenced with author’s name, date of publication, a</w:t>
      </w:r>
      <w:r w:rsidR="002E7A76" w:rsidRPr="0006641B">
        <w:rPr>
          <w:rFonts w:ascii="Arial" w:hAnsi="Arial" w:cs="Arial"/>
          <w:sz w:val="24"/>
          <w:szCs w:val="24"/>
        </w:rPr>
        <w:t xml:space="preserve">nd page number </w:t>
      </w:r>
      <w:r w:rsidR="00D34506" w:rsidRPr="0006641B">
        <w:rPr>
          <w:rFonts w:ascii="Arial" w:hAnsi="Arial" w:cs="Arial"/>
          <w:sz w:val="24"/>
          <w:szCs w:val="24"/>
        </w:rPr>
        <w:t>from the</w:t>
      </w:r>
      <w:r w:rsidR="002E7A76" w:rsidRPr="0006641B">
        <w:rPr>
          <w:rFonts w:ascii="Arial" w:hAnsi="Arial" w:cs="Arial"/>
          <w:sz w:val="24"/>
          <w:szCs w:val="24"/>
        </w:rPr>
        <w:t xml:space="preserve"> publication. </w:t>
      </w:r>
      <w:r w:rsidR="00935ED8">
        <w:rPr>
          <w:rFonts w:ascii="Arial" w:hAnsi="Arial" w:cs="Arial"/>
          <w:sz w:val="24"/>
          <w:szCs w:val="24"/>
        </w:rPr>
        <w:t xml:space="preserve"> </w:t>
      </w:r>
      <w:r w:rsidR="00B53A42" w:rsidRPr="0006641B">
        <w:rPr>
          <w:rFonts w:ascii="Arial" w:hAnsi="Arial" w:cs="Arial"/>
          <w:sz w:val="24"/>
          <w:szCs w:val="24"/>
        </w:rPr>
        <w:t xml:space="preserve">If the </w:t>
      </w:r>
      <w:r w:rsidR="00B53A42" w:rsidRPr="0006641B">
        <w:rPr>
          <w:rFonts w:ascii="Arial" w:hAnsi="Arial" w:cs="Arial"/>
          <w:sz w:val="24"/>
          <w:szCs w:val="24"/>
        </w:rPr>
        <w:lastRenderedPageBreak/>
        <w:t>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w:t>
      </w:r>
      <w:r w:rsidR="002E7A76" w:rsidRPr="0006641B">
        <w:rPr>
          <w:rFonts w:ascii="Arial" w:hAnsi="Arial" w:cs="Arial"/>
          <w:sz w:val="24"/>
          <w:szCs w:val="24"/>
        </w:rPr>
        <w:t xml:space="preserve">nced, according to APA format. </w:t>
      </w:r>
      <w:r w:rsidR="00935ED8">
        <w:rPr>
          <w:rFonts w:ascii="Arial" w:hAnsi="Arial" w:cs="Arial"/>
          <w:sz w:val="24"/>
          <w:szCs w:val="24"/>
        </w:rPr>
        <w:t xml:space="preserve"> </w:t>
      </w:r>
      <w:r w:rsidR="00B53A42" w:rsidRPr="0006641B">
        <w:rPr>
          <w:rFonts w:ascii="Arial" w:hAnsi="Arial" w:cs="Arial"/>
          <w:sz w:val="24"/>
          <w:szCs w:val="24"/>
        </w:rPr>
        <w:t xml:space="preserve">Authors whose words or ideas have been used in the preparation of a paper must be listed in the references cited at the end of the paper.  Students are expected to review the plagiarism module from the UT Arlington Central Library via </w:t>
      </w:r>
      <w:hyperlink r:id="rId13" w:history="1">
        <w:r w:rsidR="00B53A42" w:rsidRPr="0006641B">
          <w:rPr>
            <w:rStyle w:val="Hyperlink"/>
            <w:rFonts w:ascii="Arial" w:hAnsi="Arial" w:cs="Arial"/>
            <w:sz w:val="24"/>
            <w:szCs w:val="24"/>
          </w:rPr>
          <w:t>http://library.uta.edu/tutorials/Plagiarism</w:t>
        </w:r>
      </w:hyperlink>
      <w:r w:rsidR="00B53A42" w:rsidRPr="0006641B">
        <w:rPr>
          <w:rFonts w:ascii="Arial" w:hAnsi="Arial" w:cs="Arial"/>
          <w:sz w:val="24"/>
          <w:szCs w:val="24"/>
        </w:rPr>
        <w:t xml:space="preserve"> </w:t>
      </w:r>
    </w:p>
    <w:p w:rsidR="0091586E" w:rsidRPr="0006641B" w:rsidRDefault="0091586E" w:rsidP="0006641B">
      <w:pPr>
        <w:rPr>
          <w:rFonts w:ascii="Arial" w:hAnsi="Arial" w:cs="Arial"/>
          <w:sz w:val="24"/>
          <w:szCs w:val="24"/>
        </w:rPr>
      </w:pPr>
    </w:p>
    <w:p w:rsidR="0016052E" w:rsidRPr="0006641B" w:rsidRDefault="0016052E" w:rsidP="0006641B">
      <w:pPr>
        <w:rPr>
          <w:rFonts w:ascii="Arial" w:hAnsi="Arial" w:cs="Arial"/>
          <w:sz w:val="24"/>
          <w:szCs w:val="24"/>
        </w:rPr>
      </w:pPr>
      <w:r w:rsidRPr="0006641B">
        <w:rPr>
          <w:rFonts w:ascii="Arial" w:hAnsi="Arial" w:cs="Arial"/>
          <w:b/>
          <w:bCs/>
          <w:sz w:val="24"/>
          <w:szCs w:val="24"/>
          <w:u w:val="single"/>
        </w:rPr>
        <w:t>Student Support Services Available</w:t>
      </w:r>
      <w:r w:rsidRPr="0006641B">
        <w:rPr>
          <w:rFonts w:ascii="Arial" w:hAnsi="Arial" w:cs="Arial"/>
          <w:sz w:val="24"/>
          <w:szCs w:val="24"/>
          <w:u w:val="single"/>
        </w:rPr>
        <w:t>:</w:t>
      </w:r>
      <w:r w:rsidRPr="0006641B">
        <w:rPr>
          <w:rFonts w:ascii="Arial" w:hAnsi="Arial" w:cs="Arial"/>
          <w:b/>
          <w:bCs/>
          <w:sz w:val="24"/>
          <w:szCs w:val="24"/>
        </w:rPr>
        <w:t xml:space="preserve"> </w:t>
      </w:r>
      <w:r w:rsidRPr="0006641B">
        <w:rPr>
          <w:rFonts w:ascii="Arial" w:hAnsi="Arial" w:cs="Arial"/>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w:t>
      </w:r>
      <w:r w:rsidR="00935ED8">
        <w:rPr>
          <w:rFonts w:ascii="Arial" w:hAnsi="Arial" w:cs="Arial"/>
          <w:sz w:val="24"/>
          <w:szCs w:val="24"/>
        </w:rPr>
        <w:t xml:space="preserve"> </w:t>
      </w:r>
      <w:r w:rsidRPr="0006641B">
        <w:rPr>
          <w:rFonts w:ascii="Arial" w:hAnsi="Arial" w:cs="Arial"/>
          <w:sz w:val="24"/>
          <w:szCs w:val="24"/>
        </w:rPr>
        <w:t xml:space="preserve">These resources include tutoring, major-based learning centers, developmental education, advising and mentoring, personal counseling, and federally funded programs. </w:t>
      </w:r>
      <w:r w:rsidR="00935ED8">
        <w:rPr>
          <w:rFonts w:ascii="Arial" w:hAnsi="Arial" w:cs="Arial"/>
          <w:sz w:val="24"/>
          <w:szCs w:val="24"/>
        </w:rPr>
        <w:t xml:space="preserve"> </w:t>
      </w:r>
      <w:r w:rsidRPr="0006641B">
        <w:rPr>
          <w:rFonts w:ascii="Arial" w:hAnsi="Arial" w:cs="Arial"/>
          <w:sz w:val="24"/>
          <w:szCs w:val="24"/>
        </w:rPr>
        <w:t xml:space="preserve">For individualized referrals to resources for any reason, students may contact the Maverick Resource Hotline at 817-272-6107 or visit </w:t>
      </w:r>
      <w:hyperlink r:id="rId14" w:history="1">
        <w:r w:rsidRPr="0006641B">
          <w:rPr>
            <w:rStyle w:val="Hyperlink"/>
            <w:rFonts w:ascii="Arial" w:hAnsi="Arial" w:cs="Arial"/>
            <w:sz w:val="24"/>
            <w:szCs w:val="24"/>
          </w:rPr>
          <w:t>www.uta.edu/resources</w:t>
        </w:r>
      </w:hyperlink>
      <w:r w:rsidRPr="0006641B">
        <w:rPr>
          <w:rFonts w:ascii="Arial" w:hAnsi="Arial" w:cs="Arial"/>
          <w:sz w:val="24"/>
          <w:szCs w:val="24"/>
        </w:rPr>
        <w:t xml:space="preserve"> for more information.</w:t>
      </w:r>
    </w:p>
    <w:p w:rsidR="003435E7" w:rsidRPr="0006641B" w:rsidRDefault="003435E7" w:rsidP="0006641B">
      <w:pPr>
        <w:rPr>
          <w:rFonts w:ascii="Arial" w:hAnsi="Arial" w:cs="Arial"/>
          <w:b/>
          <w:sz w:val="24"/>
          <w:szCs w:val="24"/>
        </w:rPr>
      </w:pPr>
    </w:p>
    <w:p w:rsidR="00B0055A" w:rsidRPr="0006641B" w:rsidRDefault="00B0055A" w:rsidP="0006641B">
      <w:pPr>
        <w:rPr>
          <w:rFonts w:ascii="Arial" w:hAnsi="Arial" w:cs="Arial"/>
          <w:sz w:val="24"/>
          <w:szCs w:val="24"/>
        </w:rPr>
      </w:pPr>
      <w:r w:rsidRPr="0006641B">
        <w:rPr>
          <w:rFonts w:ascii="Arial" w:hAnsi="Arial" w:cs="Arial"/>
          <w:b/>
          <w:sz w:val="24"/>
          <w:szCs w:val="24"/>
          <w:u w:val="single"/>
        </w:rPr>
        <w:t>Electronic Communication Policy:</w:t>
      </w:r>
      <w:r w:rsidRPr="0006641B">
        <w:rPr>
          <w:rFonts w:ascii="Arial" w:hAnsi="Arial" w:cs="Arial"/>
          <w:b/>
          <w:sz w:val="24"/>
          <w:szCs w:val="24"/>
        </w:rPr>
        <w:t xml:space="preserve"> </w:t>
      </w:r>
      <w:r w:rsidRPr="0006641B">
        <w:rPr>
          <w:rFonts w:ascii="Arial" w:hAnsi="Arial" w:cs="Arial"/>
          <w:sz w:val="24"/>
          <w:szCs w:val="24"/>
        </w:rPr>
        <w:t xml:space="preserve">The University of Texas at Arlington has adopted the University “MavMail” address as the sole official means of communication with students. </w:t>
      </w:r>
      <w:r w:rsidR="00935ED8">
        <w:rPr>
          <w:rFonts w:ascii="Arial" w:hAnsi="Arial" w:cs="Arial"/>
          <w:sz w:val="24"/>
          <w:szCs w:val="24"/>
        </w:rPr>
        <w:t xml:space="preserve"> </w:t>
      </w:r>
      <w:proofErr w:type="spellStart"/>
      <w:r w:rsidRPr="0006641B">
        <w:rPr>
          <w:rFonts w:ascii="Arial" w:hAnsi="Arial" w:cs="Arial"/>
          <w:sz w:val="24"/>
          <w:szCs w:val="24"/>
        </w:rPr>
        <w:t>MavMail</w:t>
      </w:r>
      <w:proofErr w:type="spellEnd"/>
      <w:r w:rsidRPr="0006641B">
        <w:rPr>
          <w:rFonts w:ascii="Arial" w:hAnsi="Arial" w:cs="Arial"/>
          <w:sz w:val="24"/>
          <w:szCs w:val="24"/>
        </w:rPr>
        <w:t xml:space="preserve"> is used to remind students of important deadlines, advertise events and activities, and permit the University to conduct official transactions exclusively by electronic means. </w:t>
      </w:r>
      <w:r w:rsidR="00935ED8">
        <w:rPr>
          <w:rFonts w:ascii="Arial" w:hAnsi="Arial" w:cs="Arial"/>
          <w:sz w:val="24"/>
          <w:szCs w:val="24"/>
        </w:rPr>
        <w:t xml:space="preserve"> </w:t>
      </w:r>
      <w:r w:rsidRPr="0006641B">
        <w:rPr>
          <w:rFonts w:ascii="Arial" w:hAnsi="Arial" w:cs="Arial"/>
          <w:sz w:val="24"/>
          <w:szCs w:val="24"/>
        </w:rPr>
        <w:t>For example, important information concerning registration, financial aid, payment of bills, and graduation are now sent to students through the MavMail system.</w:t>
      </w:r>
      <w:r w:rsidR="0091586E" w:rsidRPr="0006641B">
        <w:rPr>
          <w:rFonts w:ascii="Arial" w:hAnsi="Arial" w:cs="Arial"/>
          <w:sz w:val="24"/>
          <w:szCs w:val="24"/>
        </w:rPr>
        <w:t xml:space="preserve"> </w:t>
      </w:r>
      <w:r w:rsidR="00935ED8">
        <w:rPr>
          <w:rFonts w:ascii="Arial" w:hAnsi="Arial" w:cs="Arial"/>
          <w:sz w:val="24"/>
          <w:szCs w:val="24"/>
        </w:rPr>
        <w:t xml:space="preserve"> </w:t>
      </w:r>
      <w:r w:rsidRPr="0006641B">
        <w:rPr>
          <w:rFonts w:ascii="Arial" w:hAnsi="Arial" w:cs="Arial"/>
          <w:sz w:val="24"/>
          <w:szCs w:val="24"/>
        </w:rPr>
        <w:t xml:space="preserve">All students are assigned a MavMail account. </w:t>
      </w:r>
      <w:r w:rsidRPr="0006641B">
        <w:rPr>
          <w:rFonts w:ascii="Arial" w:hAnsi="Arial" w:cs="Arial"/>
          <w:b/>
          <w:i/>
          <w:sz w:val="24"/>
          <w:szCs w:val="24"/>
        </w:rPr>
        <w:t>Students are responsible for checking their MavMail regularly.</w:t>
      </w:r>
      <w:r w:rsidRPr="0006641B">
        <w:rPr>
          <w:rFonts w:ascii="Arial" w:hAnsi="Arial" w:cs="Arial"/>
          <w:sz w:val="24"/>
          <w:szCs w:val="24"/>
        </w:rPr>
        <w:t xml:space="preserve"> Information about activating and using MavMail is available at </w:t>
      </w:r>
      <w:hyperlink r:id="rId15" w:history="1">
        <w:r w:rsidRPr="0006641B">
          <w:rPr>
            <w:rStyle w:val="Hyperlink"/>
            <w:rFonts w:ascii="Arial" w:hAnsi="Arial" w:cs="Arial"/>
            <w:color w:val="auto"/>
            <w:sz w:val="24"/>
            <w:szCs w:val="24"/>
          </w:rPr>
          <w:t>http://www.uta.edu/oit/email/</w:t>
        </w:r>
      </w:hyperlink>
      <w:r w:rsidRPr="0006641B">
        <w:rPr>
          <w:rFonts w:ascii="Arial" w:hAnsi="Arial" w:cs="Arial"/>
          <w:sz w:val="24"/>
          <w:szCs w:val="24"/>
        </w:rPr>
        <w:t>.</w:t>
      </w:r>
      <w:r w:rsidR="00B14E6E" w:rsidRPr="0006641B">
        <w:rPr>
          <w:rFonts w:ascii="Arial" w:hAnsi="Arial" w:cs="Arial"/>
          <w:sz w:val="24"/>
          <w:szCs w:val="24"/>
        </w:rPr>
        <w:t xml:space="preserve"> </w:t>
      </w:r>
      <w:r w:rsidR="00935ED8">
        <w:rPr>
          <w:rFonts w:ascii="Arial" w:hAnsi="Arial" w:cs="Arial"/>
          <w:sz w:val="24"/>
          <w:szCs w:val="24"/>
        </w:rPr>
        <w:t xml:space="preserve"> </w:t>
      </w:r>
      <w:r w:rsidRPr="0006641B">
        <w:rPr>
          <w:rFonts w:ascii="Arial" w:hAnsi="Arial" w:cs="Arial"/>
          <w:sz w:val="24"/>
          <w:szCs w:val="24"/>
        </w:rPr>
        <w:t>There is no additional charge to students for using this account, and it remains active even after they graduate from UT Arlington.</w:t>
      </w:r>
    </w:p>
    <w:p w:rsidR="00B30B1E" w:rsidRDefault="00B30B1E" w:rsidP="003F6F6D">
      <w:pPr>
        <w:spacing w:line="276" w:lineRule="auto"/>
        <w:rPr>
          <w:rFonts w:ascii="Arial" w:hAnsi="Arial" w:cs="Arial"/>
          <w:sz w:val="24"/>
          <w:szCs w:val="24"/>
        </w:rPr>
      </w:pPr>
    </w:p>
    <w:p w:rsidR="0041287B" w:rsidRPr="0041287B" w:rsidRDefault="0041287B" w:rsidP="0041287B">
      <w:pPr>
        <w:rPr>
          <w:rFonts w:ascii="Arial" w:hAnsi="Arial" w:cs="Arial"/>
          <w:sz w:val="24"/>
          <w:szCs w:val="24"/>
        </w:rPr>
      </w:pPr>
      <w:r>
        <w:rPr>
          <w:rFonts w:ascii="Arial" w:hAnsi="Arial" w:cs="Arial"/>
          <w:sz w:val="24"/>
          <w:szCs w:val="24"/>
        </w:rPr>
        <w:t xml:space="preserve">This course will utilize </w:t>
      </w:r>
      <w:r w:rsidRPr="0041287B">
        <w:rPr>
          <w:rFonts w:ascii="Arial" w:hAnsi="Arial" w:cs="Arial"/>
          <w:b/>
          <w:sz w:val="24"/>
          <w:szCs w:val="24"/>
        </w:rPr>
        <w:t>Blackboard</w:t>
      </w:r>
      <w:r>
        <w:rPr>
          <w:rFonts w:ascii="Arial" w:hAnsi="Arial" w:cs="Arial"/>
          <w:sz w:val="24"/>
          <w:szCs w:val="24"/>
        </w:rPr>
        <w:t xml:space="preserve"> as a site to download course instructions and upload assignments.  </w:t>
      </w:r>
      <w:r w:rsidRPr="0041287B">
        <w:rPr>
          <w:rFonts w:ascii="Arial" w:hAnsi="Arial" w:cs="Arial"/>
          <w:sz w:val="24"/>
          <w:szCs w:val="24"/>
        </w:rPr>
        <w:t xml:space="preserve">Students are responsible for having a functioning computer and reliable internet access. Be sure you have fast connection speed. We highly recommend a cable line or broadband connection to the web. Dial-up connections are usually too slow, and wireless connections can drop you in the middle of an assignment. Be sure you know how to </w:t>
      </w:r>
      <w:r w:rsidRPr="0041287B">
        <w:rPr>
          <w:rFonts w:ascii="Arial" w:hAnsi="Arial" w:cs="Arial"/>
          <w:b/>
          <w:sz w:val="24"/>
          <w:szCs w:val="24"/>
        </w:rPr>
        <w:t>upload</w:t>
      </w:r>
      <w:r w:rsidRPr="0041287B">
        <w:rPr>
          <w:rFonts w:ascii="Arial" w:hAnsi="Arial" w:cs="Arial"/>
          <w:sz w:val="24"/>
          <w:szCs w:val="24"/>
        </w:rPr>
        <w:t xml:space="preserve"> documents, </w:t>
      </w:r>
      <w:r w:rsidRPr="0041287B">
        <w:rPr>
          <w:rFonts w:ascii="Arial" w:hAnsi="Arial" w:cs="Arial"/>
          <w:b/>
          <w:sz w:val="24"/>
          <w:szCs w:val="24"/>
        </w:rPr>
        <w:t>open</w:t>
      </w:r>
      <w:r w:rsidRPr="0041287B">
        <w:rPr>
          <w:rFonts w:ascii="Arial" w:hAnsi="Arial" w:cs="Arial"/>
          <w:sz w:val="24"/>
          <w:szCs w:val="24"/>
        </w:rPr>
        <w:t xml:space="preserve"> documents in Word, </w:t>
      </w:r>
      <w:r w:rsidRPr="0041287B">
        <w:rPr>
          <w:rFonts w:ascii="Arial" w:hAnsi="Arial" w:cs="Arial"/>
          <w:b/>
          <w:sz w:val="24"/>
          <w:szCs w:val="24"/>
        </w:rPr>
        <w:t>open</w:t>
      </w:r>
      <w:r w:rsidRPr="0041287B">
        <w:rPr>
          <w:rFonts w:ascii="Arial" w:hAnsi="Arial" w:cs="Arial"/>
          <w:sz w:val="24"/>
          <w:szCs w:val="24"/>
        </w:rPr>
        <w:t xml:space="preserve"> power point presentations, and other files. If you have difficulty with your computer, it is the student’s responsibility to problem-solve that issue. If you have problems with logging into Blackboard or access to the UTA Library, you may phone or email the Help Desk in the UTA Library at 817-272-2208, or you can email them at </w:t>
      </w:r>
      <w:hyperlink r:id="rId16" w:history="1">
        <w:r w:rsidRPr="0041287B">
          <w:rPr>
            <w:rStyle w:val="Hyperlink"/>
            <w:rFonts w:ascii="Arial" w:hAnsi="Arial" w:cs="Arial"/>
            <w:sz w:val="24"/>
            <w:szCs w:val="24"/>
          </w:rPr>
          <w:t>helpdesk@uta.edu</w:t>
        </w:r>
      </w:hyperlink>
    </w:p>
    <w:p w:rsidR="0041287B" w:rsidRPr="0006641B" w:rsidRDefault="0041287B" w:rsidP="003F6F6D">
      <w:pPr>
        <w:spacing w:line="276" w:lineRule="auto"/>
        <w:rPr>
          <w:rFonts w:ascii="Arial" w:hAnsi="Arial" w:cs="Arial"/>
          <w:sz w:val="24"/>
          <w:szCs w:val="24"/>
        </w:rPr>
      </w:pPr>
    </w:p>
    <w:p w:rsidR="0041287B" w:rsidRDefault="00B30B1E" w:rsidP="003F6F6D">
      <w:pPr>
        <w:spacing w:line="276" w:lineRule="auto"/>
        <w:rPr>
          <w:rFonts w:ascii="Arial" w:eastAsia="Times New Roman" w:hAnsi="Arial" w:cs="Arial"/>
          <w:sz w:val="24"/>
          <w:szCs w:val="24"/>
        </w:rPr>
      </w:pPr>
      <w:proofErr w:type="gramStart"/>
      <w:r w:rsidRPr="0006641B">
        <w:rPr>
          <w:rFonts w:ascii="Arial" w:eastAsia="Times New Roman" w:hAnsi="Arial" w:cs="Arial"/>
          <w:sz w:val="24"/>
          <w:szCs w:val="24"/>
        </w:rPr>
        <w:t xml:space="preserve">To obtain your NetID or for logon assistance, visit </w:t>
      </w:r>
      <w:hyperlink r:id="rId17" w:history="1">
        <w:r w:rsidRPr="0006641B">
          <w:rPr>
            <w:rStyle w:val="Hyperlink"/>
            <w:rFonts w:ascii="Arial" w:eastAsia="Times New Roman" w:hAnsi="Arial" w:cs="Arial"/>
            <w:sz w:val="24"/>
            <w:szCs w:val="24"/>
          </w:rPr>
          <w:t>https://webapps.uta.edu/oit/selfservice/</w:t>
        </w:r>
      </w:hyperlink>
      <w:r w:rsidRPr="0006641B">
        <w:rPr>
          <w:rFonts w:ascii="Arial" w:eastAsia="Times New Roman" w:hAnsi="Arial" w:cs="Arial"/>
          <w:sz w:val="24"/>
          <w:szCs w:val="24"/>
        </w:rPr>
        <w:t>.</w:t>
      </w:r>
      <w:proofErr w:type="gramEnd"/>
      <w:r w:rsidRPr="0006641B">
        <w:rPr>
          <w:rFonts w:ascii="Arial" w:eastAsia="Times New Roman" w:hAnsi="Arial" w:cs="Arial"/>
          <w:sz w:val="24"/>
          <w:szCs w:val="24"/>
        </w:rPr>
        <w:t xml:space="preserve"> </w:t>
      </w:r>
    </w:p>
    <w:p w:rsidR="00B30B1E" w:rsidRPr="0006641B" w:rsidRDefault="00B30B1E" w:rsidP="003F6F6D">
      <w:pPr>
        <w:spacing w:line="276" w:lineRule="auto"/>
        <w:rPr>
          <w:rFonts w:ascii="Arial" w:eastAsia="Times New Roman" w:hAnsi="Arial" w:cs="Arial"/>
          <w:sz w:val="24"/>
          <w:szCs w:val="24"/>
        </w:rPr>
      </w:pPr>
      <w:r w:rsidRPr="0006641B">
        <w:rPr>
          <w:rFonts w:ascii="Arial" w:eastAsia="Times New Roman" w:hAnsi="Arial" w:cs="Arial"/>
          <w:sz w:val="24"/>
          <w:szCs w:val="24"/>
        </w:rPr>
        <w:t>If you are unable to resolve your issue from the Self-Service website, contact the Helpdesk at</w:t>
      </w:r>
      <w:r w:rsidRPr="0006641B">
        <w:rPr>
          <w:rFonts w:ascii="Arial" w:eastAsia="Times New Roman" w:hAnsi="Arial" w:cs="Arial"/>
          <w:color w:val="0000FF"/>
          <w:sz w:val="24"/>
          <w:szCs w:val="24"/>
        </w:rPr>
        <w:t xml:space="preserve"> </w:t>
      </w:r>
      <w:hyperlink r:id="rId18" w:history="1">
        <w:r w:rsidR="0006641B" w:rsidRPr="0006641B">
          <w:rPr>
            <w:rStyle w:val="Hyperlink"/>
            <w:rFonts w:ascii="Arial" w:eastAsia="Times New Roman" w:hAnsi="Arial" w:cs="Arial"/>
            <w:sz w:val="24"/>
            <w:szCs w:val="24"/>
          </w:rPr>
          <w:t>helpdesk@uta.edu</w:t>
        </w:r>
      </w:hyperlink>
      <w:r w:rsidRPr="0006641B">
        <w:rPr>
          <w:rFonts w:ascii="Arial" w:eastAsia="Times New Roman" w:hAnsi="Arial" w:cs="Arial"/>
          <w:sz w:val="24"/>
          <w:szCs w:val="24"/>
        </w:rPr>
        <w:t>.</w:t>
      </w:r>
    </w:p>
    <w:p w:rsidR="0006641B" w:rsidRPr="0006641B" w:rsidRDefault="0006641B" w:rsidP="003F6F6D">
      <w:pPr>
        <w:spacing w:line="276" w:lineRule="auto"/>
        <w:rPr>
          <w:rFonts w:ascii="Arial" w:eastAsia="Times New Roman" w:hAnsi="Arial" w:cs="Arial"/>
          <w:sz w:val="24"/>
          <w:szCs w:val="24"/>
        </w:rPr>
      </w:pPr>
    </w:p>
    <w:p w:rsidR="0006641B" w:rsidRPr="0006641B" w:rsidRDefault="0006641B" w:rsidP="0006641B">
      <w:pPr>
        <w:rPr>
          <w:rFonts w:ascii="Arial" w:eastAsia="Arial Unicode MS" w:hAnsi="Arial" w:cs="Arial"/>
          <w:sz w:val="24"/>
          <w:szCs w:val="24"/>
        </w:rPr>
      </w:pPr>
      <w:r w:rsidRPr="0006641B">
        <w:rPr>
          <w:rFonts w:ascii="Arial" w:eastAsia="Arial Unicode MS" w:hAnsi="Arial" w:cs="Arial"/>
          <w:b/>
          <w:sz w:val="24"/>
          <w:szCs w:val="24"/>
          <w:u w:val="single"/>
        </w:rPr>
        <w:lastRenderedPageBreak/>
        <w:t>Emergency Exit Procedures:</w:t>
      </w:r>
      <w:r w:rsidRPr="0006641B">
        <w:rPr>
          <w:rFonts w:ascii="Arial" w:eastAsia="Arial Unicode MS" w:hAnsi="Arial" w:cs="Arial"/>
          <w:sz w:val="24"/>
          <w:szCs w:val="24"/>
        </w:rPr>
        <w:t xml:space="preserve">  Should we experience an emergency event that requires us to vacate the building, students should exit the room and move toward the nearest exit, which are located at the three corners of this triangular building (Pickard Hall). </w:t>
      </w:r>
      <w:r w:rsidR="00935ED8">
        <w:rPr>
          <w:rFonts w:ascii="Arial" w:eastAsia="Arial Unicode MS" w:hAnsi="Arial" w:cs="Arial"/>
          <w:sz w:val="24"/>
          <w:szCs w:val="24"/>
        </w:rPr>
        <w:t xml:space="preserve"> </w:t>
      </w:r>
      <w:r w:rsidRPr="0006641B">
        <w:rPr>
          <w:rFonts w:ascii="Arial" w:eastAsia="Arial Unicode MS" w:hAnsi="Arial" w:cs="Arial"/>
          <w:sz w:val="24"/>
          <w:szCs w:val="24"/>
        </w:rPr>
        <w:t xml:space="preserve">When exiting the building during an emergency, you should never take an elevator but should use the stairwells. </w:t>
      </w:r>
      <w:r w:rsidR="00935ED8">
        <w:rPr>
          <w:rFonts w:ascii="Arial" w:eastAsia="Arial Unicode MS" w:hAnsi="Arial" w:cs="Arial"/>
          <w:sz w:val="24"/>
          <w:szCs w:val="24"/>
        </w:rPr>
        <w:t xml:space="preserve"> </w:t>
      </w:r>
      <w:r w:rsidRPr="0006641B">
        <w:rPr>
          <w:rFonts w:ascii="Arial" w:eastAsia="Arial Unicode MS" w:hAnsi="Arial" w:cs="Arial"/>
          <w:sz w:val="24"/>
          <w:szCs w:val="24"/>
        </w:rPr>
        <w:t>Faculty members and instructional staff will assist students in selecting the safest route for evacuation and will make arrangements to assist handicapped individuals.</w:t>
      </w:r>
    </w:p>
    <w:p w:rsidR="00B0055A" w:rsidRPr="0006641B" w:rsidRDefault="00B0055A" w:rsidP="003F6F6D">
      <w:pPr>
        <w:spacing w:line="276" w:lineRule="auto"/>
        <w:rPr>
          <w:rFonts w:ascii="Arial" w:hAnsi="Arial" w:cs="Arial"/>
          <w:b/>
          <w:bCs/>
          <w:color w:val="000000" w:themeColor="text1"/>
          <w:sz w:val="24"/>
          <w:szCs w:val="24"/>
        </w:rPr>
      </w:pPr>
    </w:p>
    <w:p w:rsidR="00063831" w:rsidRPr="0006641B" w:rsidRDefault="00141EC6" w:rsidP="003F6F6D">
      <w:pPr>
        <w:tabs>
          <w:tab w:val="left" w:pos="-1080"/>
        </w:tabs>
        <w:spacing w:line="276" w:lineRule="auto"/>
        <w:ind w:right="-576"/>
        <w:rPr>
          <w:rFonts w:ascii="Arial" w:hAnsi="Arial" w:cs="Arial"/>
          <w:color w:val="000000" w:themeColor="text1"/>
          <w:sz w:val="24"/>
          <w:szCs w:val="24"/>
        </w:rPr>
      </w:pPr>
      <w:r w:rsidRPr="0006641B">
        <w:rPr>
          <w:rFonts w:ascii="Arial" w:hAnsi="Arial" w:cs="Arial"/>
          <w:b/>
          <w:color w:val="000000" w:themeColor="text1"/>
          <w:sz w:val="24"/>
          <w:szCs w:val="24"/>
        </w:rPr>
        <w:t xml:space="preserve">Librarian to Contact: </w:t>
      </w:r>
      <w:r w:rsidR="00037070" w:rsidRPr="00935ED8">
        <w:rPr>
          <w:rFonts w:ascii="Arial" w:hAnsi="Arial" w:cs="Arial"/>
          <w:color w:val="000000" w:themeColor="text1"/>
          <w:sz w:val="24"/>
          <w:szCs w:val="24"/>
        </w:rPr>
        <w:t>Peace</w:t>
      </w:r>
      <w:r w:rsidR="0006641B" w:rsidRPr="00935ED8">
        <w:rPr>
          <w:rFonts w:ascii="Arial" w:hAnsi="Arial" w:cs="Arial"/>
          <w:color w:val="000000" w:themeColor="text1"/>
          <w:sz w:val="24"/>
          <w:szCs w:val="24"/>
        </w:rPr>
        <w:t xml:space="preserve"> </w:t>
      </w:r>
      <w:r w:rsidR="0006641B" w:rsidRPr="00935ED8">
        <w:rPr>
          <w:rFonts w:ascii="Arial" w:hAnsi="Arial" w:cs="Arial"/>
          <w:sz w:val="24"/>
          <w:szCs w:val="24"/>
        </w:rPr>
        <w:t>Williamson</w:t>
      </w:r>
    </w:p>
    <w:p w:rsidR="00063831" w:rsidRPr="0006641B" w:rsidRDefault="00063831" w:rsidP="003F6F6D">
      <w:pPr>
        <w:tabs>
          <w:tab w:val="left" w:pos="-1080"/>
        </w:tabs>
        <w:spacing w:line="276" w:lineRule="auto"/>
        <w:ind w:right="-576"/>
        <w:rPr>
          <w:rFonts w:ascii="Arial" w:hAnsi="Arial" w:cs="Arial"/>
          <w:color w:val="000000" w:themeColor="text1"/>
          <w:sz w:val="24"/>
          <w:szCs w:val="24"/>
          <w:u w:val="single"/>
        </w:rPr>
      </w:pPr>
      <w:r w:rsidRPr="0006641B">
        <w:rPr>
          <w:rFonts w:ascii="Arial" w:hAnsi="Arial" w:cs="Arial"/>
          <w:color w:val="000000" w:themeColor="text1"/>
          <w:sz w:val="24"/>
          <w:szCs w:val="24"/>
        </w:rPr>
        <w:t xml:space="preserve">E-mail: </w:t>
      </w:r>
      <w:hyperlink r:id="rId19" w:history="1">
        <w:r w:rsidR="00037070" w:rsidRPr="0006641B">
          <w:rPr>
            <w:rStyle w:val="Hyperlink"/>
            <w:rFonts w:ascii="Arial" w:hAnsi="Arial" w:cs="Arial"/>
            <w:sz w:val="24"/>
            <w:szCs w:val="24"/>
          </w:rPr>
          <w:t>peace@uta.edu</w:t>
        </w:r>
      </w:hyperlink>
    </w:p>
    <w:p w:rsidR="00141EC6" w:rsidRPr="0006641B" w:rsidRDefault="006D1DC7" w:rsidP="003F6F6D">
      <w:pPr>
        <w:spacing w:line="276" w:lineRule="auto"/>
        <w:rPr>
          <w:rFonts w:ascii="Arial" w:hAnsi="Arial" w:cs="Arial"/>
          <w:b/>
          <w:color w:val="000000" w:themeColor="text1"/>
          <w:sz w:val="24"/>
          <w:szCs w:val="24"/>
        </w:rPr>
      </w:pPr>
      <w:hyperlink r:id="rId20" w:history="1">
        <w:r w:rsidR="00063831" w:rsidRPr="0006641B">
          <w:rPr>
            <w:rStyle w:val="Hyperlink"/>
            <w:rFonts w:ascii="Arial" w:hAnsi="Arial" w:cs="Arial"/>
            <w:b/>
            <w:bCs/>
            <w:color w:val="000000" w:themeColor="text1"/>
            <w:sz w:val="24"/>
            <w:szCs w:val="24"/>
          </w:rPr>
          <w:t>http://libguides.uta.edu/nursing</w:t>
        </w:r>
      </w:hyperlink>
    </w:p>
    <w:p w:rsidR="00141EC6" w:rsidRPr="0006641B" w:rsidRDefault="00141EC6" w:rsidP="003F6F6D">
      <w:pPr>
        <w:spacing w:line="276" w:lineRule="auto"/>
        <w:rPr>
          <w:rFonts w:ascii="Arial" w:hAnsi="Arial" w:cs="Arial"/>
          <w:b/>
          <w:color w:val="0000FF"/>
          <w:sz w:val="24"/>
          <w:szCs w:val="24"/>
        </w:rPr>
      </w:pPr>
    </w:p>
    <w:p w:rsidR="0092291C" w:rsidRPr="0006641B" w:rsidRDefault="00241B37" w:rsidP="003F6F6D">
      <w:pPr>
        <w:spacing w:line="276" w:lineRule="auto"/>
        <w:rPr>
          <w:rFonts w:ascii="Arial" w:hAnsi="Arial" w:cs="Arial"/>
          <w:b/>
          <w:color w:val="000000" w:themeColor="text1"/>
          <w:sz w:val="24"/>
          <w:szCs w:val="24"/>
        </w:rPr>
      </w:pPr>
      <w:r w:rsidRPr="0006641B">
        <w:rPr>
          <w:rFonts w:ascii="Arial" w:hAnsi="Arial" w:cs="Arial"/>
          <w:b/>
          <w:color w:val="000000" w:themeColor="text1"/>
          <w:sz w:val="24"/>
          <w:szCs w:val="24"/>
        </w:rPr>
        <w:t>College of Nursing additional information:</w:t>
      </w:r>
    </w:p>
    <w:p w:rsidR="00241B37" w:rsidRPr="0006641B" w:rsidRDefault="00241B37" w:rsidP="003F6F6D">
      <w:pPr>
        <w:spacing w:line="276" w:lineRule="auto"/>
        <w:rPr>
          <w:rFonts w:ascii="Arial" w:hAnsi="Arial" w:cs="Arial"/>
          <w:b/>
          <w:color w:val="0000FF"/>
          <w:sz w:val="24"/>
          <w:szCs w:val="24"/>
        </w:rPr>
      </w:pPr>
    </w:p>
    <w:p w:rsidR="00FB7939" w:rsidRPr="0006641B" w:rsidRDefault="00FB7939" w:rsidP="0006641B">
      <w:pPr>
        <w:rPr>
          <w:sz w:val="24"/>
          <w:szCs w:val="24"/>
        </w:rPr>
      </w:pPr>
      <w:r w:rsidRPr="0006641B">
        <w:rPr>
          <w:rFonts w:ascii="Arial" w:hAnsi="Arial" w:cs="Arial"/>
          <w:b/>
          <w:sz w:val="24"/>
          <w:szCs w:val="24"/>
          <w:u w:val="single"/>
        </w:rPr>
        <w:t>Status of RN Licensure:</w:t>
      </w:r>
      <w:r w:rsidRPr="0006641B">
        <w:rPr>
          <w:rFonts w:ascii="Arial" w:hAnsi="Arial" w:cs="Arial"/>
          <w:b/>
          <w:color w:val="0000FF"/>
          <w:sz w:val="24"/>
          <w:szCs w:val="24"/>
        </w:rPr>
        <w:t xml:space="preserve"> </w:t>
      </w:r>
      <w:r w:rsidRPr="0006641B">
        <w:rPr>
          <w:rFonts w:ascii="Arial" w:hAnsi="Arial" w:cs="Arial"/>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06641B">
        <w:rPr>
          <w:rFonts w:ascii="Arial" w:hAnsi="Arial" w:cs="Arial"/>
          <w:sz w:val="24"/>
          <w:szCs w:val="24"/>
        </w:rPr>
        <w:t>ir</w:t>
      </w:r>
      <w:r w:rsidRPr="0006641B">
        <w:rPr>
          <w:rFonts w:ascii="Arial" w:hAnsi="Arial" w:cs="Arial"/>
          <w:sz w:val="24"/>
          <w:szCs w:val="24"/>
        </w:rPr>
        <w:t xml:space="preserve"> Associate Dean for the MSN Program, D</w:t>
      </w:r>
      <w:r w:rsidR="00494470" w:rsidRPr="0006641B">
        <w:rPr>
          <w:rFonts w:ascii="Arial" w:hAnsi="Arial" w:cs="Arial"/>
          <w:sz w:val="24"/>
          <w:szCs w:val="24"/>
        </w:rPr>
        <w:t>epartment of Advanced Practicum D</w:t>
      </w:r>
      <w:r w:rsidRPr="0006641B">
        <w:rPr>
          <w:rFonts w:ascii="Arial" w:hAnsi="Arial" w:cs="Arial"/>
          <w:sz w:val="24"/>
          <w:szCs w:val="24"/>
        </w:rPr>
        <w:t xml:space="preserve">r. </w:t>
      </w:r>
      <w:r w:rsidR="00494470" w:rsidRPr="0006641B">
        <w:rPr>
          <w:rFonts w:ascii="Arial" w:hAnsi="Arial" w:cs="Arial"/>
          <w:sz w:val="24"/>
          <w:szCs w:val="24"/>
        </w:rPr>
        <w:t>Gray/Dr. Schira</w:t>
      </w:r>
      <w:r w:rsidRPr="0006641B">
        <w:rPr>
          <w:rFonts w:ascii="Arial" w:hAnsi="Arial" w:cs="Arial"/>
          <w:sz w:val="24"/>
          <w:szCs w:val="24"/>
        </w:rPr>
        <w:t xml:space="preserve">.  The complete policy about encumbered licenses is available online at: </w:t>
      </w:r>
      <w:hyperlink r:id="rId21" w:history="1">
        <w:r w:rsidRPr="0006641B">
          <w:rPr>
            <w:rStyle w:val="Hyperlink"/>
            <w:rFonts w:ascii="Arial" w:hAnsi="Arial" w:cs="Arial"/>
            <w:sz w:val="24"/>
            <w:szCs w:val="24"/>
          </w:rPr>
          <w:t>www.bon.state.tx.us</w:t>
        </w:r>
      </w:hyperlink>
    </w:p>
    <w:p w:rsidR="0076722F" w:rsidRPr="0006641B" w:rsidRDefault="0076722F" w:rsidP="0006641B">
      <w:pPr>
        <w:rPr>
          <w:sz w:val="24"/>
          <w:szCs w:val="24"/>
        </w:rPr>
      </w:pPr>
    </w:p>
    <w:p w:rsidR="00FB7939" w:rsidRPr="0006641B" w:rsidRDefault="00FB7939" w:rsidP="00935ED8">
      <w:pPr>
        <w:rPr>
          <w:rFonts w:ascii="Arial" w:hAnsi="Arial" w:cs="Arial"/>
          <w:sz w:val="24"/>
          <w:szCs w:val="24"/>
        </w:rPr>
      </w:pPr>
      <w:r w:rsidRPr="0006641B">
        <w:rPr>
          <w:rFonts w:ascii="Arial" w:hAnsi="Arial" w:cs="Arial"/>
          <w:b/>
          <w:sz w:val="24"/>
          <w:szCs w:val="24"/>
          <w:u w:val="single"/>
        </w:rPr>
        <w:t>Student Code of Ethics:</w:t>
      </w:r>
      <w:r w:rsidRPr="0006641B">
        <w:rPr>
          <w:rFonts w:ascii="Arial" w:hAnsi="Arial" w:cs="Arial"/>
          <w:b/>
          <w:sz w:val="24"/>
          <w:szCs w:val="24"/>
        </w:rPr>
        <w:t xml:space="preserve"> </w:t>
      </w:r>
      <w:r w:rsidRPr="0006641B">
        <w:rPr>
          <w:rFonts w:ascii="Arial" w:hAnsi="Arial" w:cs="Arial"/>
          <w:sz w:val="24"/>
          <w:szCs w:val="24"/>
        </w:rPr>
        <w:t>The University of Texas at Arlington College of nursing supports the Student Code of Ethics Policy.  Students are responsible for knowin</w:t>
      </w:r>
      <w:r w:rsidR="00B4205B" w:rsidRPr="0006641B">
        <w:rPr>
          <w:rFonts w:ascii="Arial" w:hAnsi="Arial" w:cs="Arial"/>
          <w:sz w:val="24"/>
          <w:szCs w:val="24"/>
        </w:rPr>
        <w:t xml:space="preserve">g and complying with the Code. </w:t>
      </w:r>
      <w:r w:rsidRPr="0006641B">
        <w:rPr>
          <w:rFonts w:ascii="Arial" w:hAnsi="Arial" w:cs="Arial"/>
          <w:sz w:val="24"/>
          <w:szCs w:val="24"/>
        </w:rPr>
        <w:t>The Co</w:t>
      </w:r>
      <w:r w:rsidR="00B4205B" w:rsidRPr="0006641B">
        <w:rPr>
          <w:rFonts w:ascii="Arial" w:hAnsi="Arial" w:cs="Arial"/>
          <w:sz w:val="24"/>
          <w:szCs w:val="24"/>
        </w:rPr>
        <w:t>de can be found in the student h</w:t>
      </w:r>
      <w:r w:rsidRPr="0006641B">
        <w:rPr>
          <w:rFonts w:ascii="Arial" w:hAnsi="Arial" w:cs="Arial"/>
          <w:sz w:val="24"/>
          <w:szCs w:val="24"/>
        </w:rPr>
        <w:t xml:space="preserve">andbook online:  </w:t>
      </w:r>
      <w:hyperlink r:id="rId22" w:history="1">
        <w:r w:rsidRPr="0006641B">
          <w:rPr>
            <w:rStyle w:val="Hyperlink"/>
            <w:rFonts w:ascii="Arial" w:hAnsi="Arial" w:cs="Arial"/>
            <w:sz w:val="24"/>
            <w:szCs w:val="24"/>
          </w:rPr>
          <w:t>http://www.uta.edu/nursing/handbook/toc.php</w:t>
        </w:r>
      </w:hyperlink>
    </w:p>
    <w:p w:rsidR="00FB7939" w:rsidRPr="0006641B" w:rsidRDefault="00FB7939" w:rsidP="00935ED8">
      <w:pPr>
        <w:rPr>
          <w:rFonts w:ascii="Arial" w:hAnsi="Arial" w:cs="Arial"/>
          <w:b/>
          <w:sz w:val="24"/>
          <w:szCs w:val="24"/>
        </w:rPr>
      </w:pPr>
    </w:p>
    <w:p w:rsidR="00FB7939" w:rsidRPr="0006641B" w:rsidRDefault="00FB7939" w:rsidP="00935ED8">
      <w:pPr>
        <w:rPr>
          <w:rFonts w:ascii="Arial" w:hAnsi="Arial" w:cs="Arial"/>
          <w:sz w:val="24"/>
          <w:szCs w:val="24"/>
        </w:rPr>
      </w:pPr>
      <w:r w:rsidRPr="0006641B">
        <w:rPr>
          <w:rFonts w:ascii="Arial" w:hAnsi="Arial" w:cs="Arial"/>
          <w:b/>
          <w:sz w:val="24"/>
          <w:szCs w:val="24"/>
          <w:u w:val="single"/>
        </w:rPr>
        <w:t>No Gift Policy:</w:t>
      </w:r>
      <w:r w:rsidRPr="0006641B">
        <w:rPr>
          <w:rFonts w:ascii="Arial" w:hAnsi="Arial" w:cs="Arial"/>
          <w:b/>
          <w:color w:val="0000FF"/>
          <w:sz w:val="24"/>
          <w:szCs w:val="24"/>
        </w:rPr>
        <w:t xml:space="preserve"> </w:t>
      </w:r>
      <w:r w:rsidRPr="0006641B">
        <w:rPr>
          <w:rFonts w:ascii="Arial" w:hAnsi="Arial" w:cs="Arial"/>
          <w:sz w:val="24"/>
          <w:szCs w:val="24"/>
        </w:rPr>
        <w:t>In accordance with Regent Rules and Regulations and the UTA Standards of Conduct, the College of Nursing has a “no gift” policy. A donation to one of the UTA College of Nursing Scholarship Fund</w:t>
      </w:r>
      <w:r w:rsidR="00B4205B" w:rsidRPr="0006641B">
        <w:rPr>
          <w:rFonts w:ascii="Arial" w:hAnsi="Arial" w:cs="Arial"/>
          <w:sz w:val="24"/>
          <w:szCs w:val="24"/>
        </w:rPr>
        <w:t>s, found at the following l</w:t>
      </w:r>
      <w:r w:rsidRPr="0006641B">
        <w:rPr>
          <w:rFonts w:ascii="Arial" w:hAnsi="Arial" w:cs="Arial"/>
          <w:sz w:val="24"/>
          <w:szCs w:val="24"/>
        </w:rPr>
        <w:t>ink:</w:t>
      </w:r>
      <w:r w:rsidR="00B4205B" w:rsidRPr="0006641B">
        <w:rPr>
          <w:rFonts w:ascii="Arial" w:hAnsi="Arial" w:cs="Arial"/>
          <w:sz w:val="24"/>
          <w:szCs w:val="24"/>
        </w:rPr>
        <w:t xml:space="preserve"> </w:t>
      </w:r>
      <w:r w:rsidRPr="0006641B">
        <w:rPr>
          <w:rFonts w:ascii="Arial" w:hAnsi="Arial" w:cs="Arial"/>
          <w:sz w:val="24"/>
          <w:szCs w:val="24"/>
        </w:rPr>
        <w:t xml:space="preserve"> </w:t>
      </w:r>
      <w:hyperlink r:id="rId23" w:history="1">
        <w:r w:rsidRPr="0006641B">
          <w:rPr>
            <w:rStyle w:val="Hyperlink"/>
            <w:rFonts w:ascii="Arial" w:hAnsi="Arial" w:cs="Arial"/>
            <w:sz w:val="24"/>
            <w:szCs w:val="24"/>
          </w:rPr>
          <w:t>http://www.uta.edu/nursing/scholarship_list.php</w:t>
        </w:r>
      </w:hyperlink>
      <w:r w:rsidRPr="0006641B">
        <w:rPr>
          <w:rFonts w:ascii="Arial" w:hAnsi="Arial" w:cs="Arial"/>
          <w:sz w:val="24"/>
          <w:szCs w:val="24"/>
        </w:rPr>
        <w:t xml:space="preserve"> would be an appropriate way to recognize a faculty member’s contribution to your learning.  </w:t>
      </w:r>
      <w:r w:rsidR="00B4205B" w:rsidRPr="0006641B">
        <w:rPr>
          <w:rFonts w:ascii="Arial" w:hAnsi="Arial" w:cs="Arial"/>
          <w:sz w:val="24"/>
          <w:szCs w:val="24"/>
        </w:rPr>
        <w:t xml:space="preserve"> </w:t>
      </w:r>
      <w:r w:rsidRPr="0006641B">
        <w:rPr>
          <w:rFonts w:ascii="Arial" w:hAnsi="Arial" w:cs="Arial"/>
          <w:sz w:val="24"/>
          <w:szCs w:val="24"/>
        </w:rPr>
        <w:t>For information regarding Scholarship Funds, please contact the Dean’s office.</w:t>
      </w:r>
    </w:p>
    <w:p w:rsidR="0072058C" w:rsidRPr="0006641B" w:rsidRDefault="0072058C" w:rsidP="00935ED8">
      <w:pPr>
        <w:rPr>
          <w:rFonts w:ascii="Arial" w:hAnsi="Arial" w:cs="Arial"/>
          <w:sz w:val="24"/>
          <w:szCs w:val="24"/>
        </w:rPr>
      </w:pPr>
    </w:p>
    <w:p w:rsidR="0072058C" w:rsidRPr="0006641B" w:rsidRDefault="0072058C" w:rsidP="0006641B">
      <w:pPr>
        <w:pStyle w:val="Default"/>
        <w:rPr>
          <w:color w:val="auto"/>
          <w:u w:val="single"/>
        </w:rPr>
      </w:pPr>
      <w:r w:rsidRPr="0006641B">
        <w:rPr>
          <w:b/>
          <w:bCs/>
          <w:color w:val="auto"/>
          <w:u w:val="single"/>
        </w:rPr>
        <w:t xml:space="preserve">Course Evaluation: </w:t>
      </w:r>
    </w:p>
    <w:p w:rsidR="0072058C" w:rsidRPr="0006641B" w:rsidRDefault="0072058C" w:rsidP="0006641B">
      <w:pPr>
        <w:pStyle w:val="Default"/>
      </w:pPr>
      <w:r w:rsidRPr="0006641B">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Pr="0006641B" w:rsidRDefault="0072058C" w:rsidP="0006641B">
      <w:pPr>
        <w:pStyle w:val="Default"/>
      </w:pPr>
    </w:p>
    <w:p w:rsidR="0072058C" w:rsidRPr="0006641B" w:rsidRDefault="0072058C" w:rsidP="0006641B">
      <w:pPr>
        <w:pStyle w:val="Default"/>
      </w:pPr>
      <w:r w:rsidRPr="0006641B">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Pr="0006641B" w:rsidRDefault="0072058C" w:rsidP="003F6F6D">
      <w:pPr>
        <w:pStyle w:val="Default"/>
        <w:spacing w:line="276" w:lineRule="auto"/>
      </w:pPr>
    </w:p>
    <w:p w:rsidR="0072058C" w:rsidRPr="0006641B" w:rsidRDefault="0072058C" w:rsidP="00D608C2">
      <w:pPr>
        <w:tabs>
          <w:tab w:val="left" w:pos="0"/>
          <w:tab w:val="left" w:pos="3240"/>
          <w:tab w:val="left" w:pos="3780"/>
          <w:tab w:val="left" w:pos="4320"/>
          <w:tab w:val="decimal" w:pos="7920"/>
          <w:tab w:val="left" w:pos="8640"/>
          <w:tab w:val="left" w:pos="9360"/>
        </w:tabs>
        <w:rPr>
          <w:rFonts w:ascii="Arial" w:hAnsi="Arial" w:cs="Arial"/>
          <w:b/>
          <w:bCs/>
          <w:sz w:val="24"/>
          <w:szCs w:val="24"/>
          <w:u w:val="single"/>
        </w:rPr>
      </w:pPr>
      <w:r w:rsidRPr="0006641B">
        <w:rPr>
          <w:rFonts w:ascii="Arial" w:hAnsi="Arial" w:cs="Arial"/>
          <w:b/>
          <w:bCs/>
          <w:sz w:val="24"/>
          <w:szCs w:val="24"/>
          <w:u w:val="single"/>
        </w:rPr>
        <w:t>Bomb Threats:</w:t>
      </w:r>
    </w:p>
    <w:p w:rsidR="0072058C" w:rsidRPr="0006641B" w:rsidRDefault="0072058C" w:rsidP="00D608C2">
      <w:pPr>
        <w:rPr>
          <w:rFonts w:ascii="Arial" w:hAnsi="Arial" w:cs="Arial"/>
          <w:sz w:val="24"/>
          <w:szCs w:val="24"/>
        </w:rPr>
      </w:pPr>
      <w:r w:rsidRPr="0006641B">
        <w:rPr>
          <w:rFonts w:ascii="Arial" w:hAnsi="Arial" w:cs="Arial"/>
          <w:sz w:val="24"/>
          <w:szCs w:val="24"/>
        </w:rPr>
        <w:t xml:space="preserve">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w:t>
      </w:r>
      <w:r w:rsidR="0041287B">
        <w:rPr>
          <w:rFonts w:ascii="Arial" w:hAnsi="Arial" w:cs="Arial"/>
          <w:sz w:val="24"/>
          <w:szCs w:val="24"/>
        </w:rPr>
        <w:t xml:space="preserve"> </w:t>
      </w:r>
      <w:r w:rsidRPr="0006641B">
        <w:rPr>
          <w:rFonts w:ascii="Arial" w:hAnsi="Arial" w:cs="Arial"/>
          <w:sz w:val="24"/>
          <w:szCs w:val="24"/>
        </w:rPr>
        <w:t>Your instructor will make you aware of alternate class sites in the event that your classroom is not available.</w:t>
      </w:r>
    </w:p>
    <w:p w:rsidR="0072058C" w:rsidRPr="0006641B" w:rsidRDefault="0072058C" w:rsidP="00D608C2">
      <w:pPr>
        <w:pStyle w:val="Default"/>
        <w:contextualSpacing/>
        <w:rPr>
          <w:b/>
          <w:bCs/>
        </w:rPr>
      </w:pPr>
    </w:p>
    <w:p w:rsidR="0072058C" w:rsidRPr="0006641B" w:rsidRDefault="0072058C" w:rsidP="0041287B">
      <w:pPr>
        <w:pStyle w:val="Default"/>
        <w:contextualSpacing/>
      </w:pPr>
      <w:r w:rsidRPr="0006641B">
        <w:rPr>
          <w:b/>
          <w:bCs/>
          <w:u w:val="single"/>
        </w:rPr>
        <w:t>Online Conduct:</w:t>
      </w:r>
      <w:r w:rsidRPr="0006641B">
        <w:rPr>
          <w:b/>
          <w:bCs/>
        </w:rPr>
        <w:t xml:space="preserve"> </w:t>
      </w:r>
      <w:r w:rsidRPr="0006641B">
        <w:t xml:space="preserve">The discussion board should be viewed as a public and professional forum for course-related discussions. </w:t>
      </w:r>
      <w:r w:rsidR="0041287B">
        <w:t xml:space="preserve"> </w:t>
      </w:r>
      <w:r w:rsidRPr="0006641B">
        <w:t xml:space="preserve">Students are free to discuss academic matters and consult one another regarding academic resources. The tone of postings should be professional in nature. </w:t>
      </w:r>
      <w:r w:rsidR="0041287B">
        <w:t xml:space="preserve"> </w:t>
      </w:r>
      <w:r w:rsidRPr="0006641B">
        <w:t xml:space="preserve">It is not appropriate to post statements of a personal or political nature, or statements criticizing classmates or faculty. Inappropriate statements/language will be deleted by the course </w:t>
      </w:r>
      <w:r w:rsidR="0041287B">
        <w:t>instructor</w:t>
      </w:r>
      <w:r w:rsidRPr="0006641B">
        <w:t xml:space="preserve"> and may result in denied access to the Discussion boards. </w:t>
      </w:r>
    </w:p>
    <w:p w:rsidR="00A73088" w:rsidRPr="0006641B" w:rsidRDefault="00A73088" w:rsidP="00D608C2">
      <w:pPr>
        <w:rPr>
          <w:rFonts w:ascii="Arial" w:hAnsi="Arial" w:cs="Arial"/>
          <w:b/>
          <w:i/>
          <w:color w:val="FF0000"/>
          <w:sz w:val="24"/>
          <w:szCs w:val="24"/>
        </w:rPr>
      </w:pPr>
    </w:p>
    <w:p w:rsidR="00A13833" w:rsidRPr="0006641B" w:rsidRDefault="00FB7939" w:rsidP="003F6F6D">
      <w:pPr>
        <w:spacing w:line="276" w:lineRule="auto"/>
        <w:rPr>
          <w:rFonts w:ascii="Arial" w:hAnsi="Arial" w:cs="Arial"/>
          <w:b/>
          <w:sz w:val="24"/>
          <w:szCs w:val="24"/>
        </w:rPr>
      </w:pPr>
      <w:r w:rsidRPr="0006641B">
        <w:rPr>
          <w:rFonts w:ascii="Arial" w:hAnsi="Arial" w:cs="Arial"/>
          <w:b/>
          <w:sz w:val="24"/>
          <w:szCs w:val="24"/>
        </w:rPr>
        <w:t>Departmental Office/Support Staff</w:t>
      </w:r>
      <w:r w:rsidR="002E7A76" w:rsidRPr="0006641B">
        <w:rPr>
          <w:rFonts w:ascii="Arial" w:hAnsi="Arial" w:cs="Arial"/>
          <w:b/>
          <w:sz w:val="24"/>
          <w:szCs w:val="24"/>
        </w:rPr>
        <w:t xml:space="preserve"> for Campus-Based Programs</w:t>
      </w:r>
    </w:p>
    <w:p w:rsidR="00A13833" w:rsidRPr="0006641B" w:rsidRDefault="00A13833" w:rsidP="003F6F6D">
      <w:pPr>
        <w:spacing w:line="276" w:lineRule="auto"/>
        <w:rPr>
          <w:rFonts w:ascii="Arial" w:hAnsi="Arial" w:cs="Arial"/>
          <w:b/>
          <w:sz w:val="24"/>
          <w:szCs w:val="24"/>
          <w:u w:val="single"/>
        </w:rPr>
      </w:pPr>
      <w:r w:rsidRPr="0006641B">
        <w:rPr>
          <w:rFonts w:ascii="Arial" w:hAnsi="Arial" w:cs="Arial"/>
          <w:b/>
          <w:sz w:val="24"/>
          <w:szCs w:val="24"/>
          <w:u w:val="single"/>
        </w:rPr>
        <w:t>Department of MSN Administration, Education, and PhD Programs</w:t>
      </w:r>
    </w:p>
    <w:p w:rsidR="00A13833" w:rsidRPr="0006641B" w:rsidRDefault="00A13833" w:rsidP="003F6F6D">
      <w:pPr>
        <w:spacing w:line="276" w:lineRule="auto"/>
        <w:rPr>
          <w:rFonts w:ascii="Arial" w:hAnsi="Arial" w:cs="Arial"/>
          <w:b/>
          <w:sz w:val="24"/>
          <w:szCs w:val="24"/>
        </w:rPr>
      </w:pPr>
    </w:p>
    <w:p w:rsidR="000732D1" w:rsidRPr="0006641B" w:rsidRDefault="00A13833" w:rsidP="003F6F6D">
      <w:pPr>
        <w:spacing w:line="276" w:lineRule="auto"/>
        <w:rPr>
          <w:rFonts w:ascii="Arial" w:hAnsi="Arial" w:cs="Arial"/>
          <w:b/>
          <w:sz w:val="24"/>
          <w:szCs w:val="24"/>
        </w:rPr>
      </w:pPr>
      <w:r w:rsidRPr="0006641B">
        <w:rPr>
          <w:rFonts w:ascii="Arial" w:hAnsi="Arial" w:cs="Arial"/>
          <w:b/>
          <w:sz w:val="24"/>
          <w:szCs w:val="24"/>
        </w:rPr>
        <w:t>J</w:t>
      </w:r>
      <w:r w:rsidR="000732D1" w:rsidRPr="0006641B">
        <w:rPr>
          <w:rFonts w:ascii="Arial" w:hAnsi="Arial" w:cs="Arial"/>
          <w:b/>
          <w:sz w:val="24"/>
          <w:szCs w:val="24"/>
        </w:rPr>
        <w:t xml:space="preserve">ennifer Gray, </w:t>
      </w:r>
      <w:r w:rsidR="000732D1" w:rsidRPr="0006641B">
        <w:rPr>
          <w:rFonts w:ascii="Arial" w:hAnsi="Arial" w:cs="Arial"/>
          <w:sz w:val="24"/>
          <w:szCs w:val="24"/>
        </w:rPr>
        <w:t>RN, PhD</w:t>
      </w:r>
    </w:p>
    <w:p w:rsidR="000732D1" w:rsidRPr="0006641B" w:rsidRDefault="00DC6C2A" w:rsidP="003F6F6D">
      <w:pPr>
        <w:spacing w:line="276" w:lineRule="auto"/>
        <w:rPr>
          <w:rFonts w:ascii="Arial" w:hAnsi="Arial" w:cs="Arial"/>
          <w:sz w:val="24"/>
          <w:szCs w:val="24"/>
        </w:rPr>
      </w:pPr>
      <w:r>
        <w:rPr>
          <w:rFonts w:ascii="Arial" w:hAnsi="Arial" w:cs="Arial"/>
          <w:sz w:val="24"/>
          <w:szCs w:val="24"/>
        </w:rPr>
        <w:t>Interim</w:t>
      </w:r>
      <w:r w:rsidR="00D608C2">
        <w:rPr>
          <w:rFonts w:ascii="Arial" w:hAnsi="Arial" w:cs="Arial"/>
          <w:sz w:val="24"/>
          <w:szCs w:val="24"/>
        </w:rPr>
        <w:t xml:space="preserve"> Dean and Chair</w:t>
      </w:r>
      <w:r>
        <w:rPr>
          <w:rFonts w:ascii="Arial" w:hAnsi="Arial" w:cs="Arial"/>
          <w:sz w:val="24"/>
          <w:szCs w:val="24"/>
        </w:rPr>
        <w:t xml:space="preserve"> of PhD Program</w:t>
      </w:r>
    </w:p>
    <w:p w:rsidR="00063831" w:rsidRDefault="00063831" w:rsidP="003F6F6D">
      <w:pPr>
        <w:spacing w:line="276" w:lineRule="auto"/>
        <w:rPr>
          <w:rFonts w:ascii="Arial" w:hAnsi="Arial" w:cs="Arial"/>
          <w:sz w:val="24"/>
          <w:szCs w:val="24"/>
        </w:rPr>
      </w:pPr>
      <w:r w:rsidRPr="0006641B">
        <w:rPr>
          <w:rFonts w:ascii="Arial" w:hAnsi="Arial" w:cs="Arial"/>
          <w:sz w:val="24"/>
          <w:szCs w:val="24"/>
        </w:rPr>
        <w:t xml:space="preserve">Email: </w:t>
      </w:r>
      <w:hyperlink r:id="rId24" w:history="1">
        <w:r w:rsidRPr="0006641B">
          <w:rPr>
            <w:rStyle w:val="Hyperlink"/>
            <w:rFonts w:ascii="Arial" w:hAnsi="Arial" w:cs="Arial"/>
            <w:sz w:val="24"/>
            <w:szCs w:val="24"/>
          </w:rPr>
          <w:t>jgray@uta.edu</w:t>
        </w:r>
      </w:hyperlink>
    </w:p>
    <w:p w:rsidR="00D608C2" w:rsidRDefault="00D608C2" w:rsidP="003F6F6D">
      <w:pPr>
        <w:spacing w:line="276" w:lineRule="auto"/>
        <w:rPr>
          <w:rFonts w:ascii="Arial" w:hAnsi="Arial" w:cs="Arial"/>
          <w:sz w:val="24"/>
          <w:szCs w:val="24"/>
        </w:rPr>
      </w:pPr>
    </w:p>
    <w:p w:rsidR="00D608C2" w:rsidRDefault="00D608C2" w:rsidP="003F6F6D">
      <w:pPr>
        <w:spacing w:line="276" w:lineRule="auto"/>
        <w:rPr>
          <w:rFonts w:ascii="Arial" w:hAnsi="Arial" w:cs="Arial"/>
          <w:sz w:val="24"/>
          <w:szCs w:val="24"/>
        </w:rPr>
      </w:pPr>
      <w:r w:rsidRPr="00D608C2">
        <w:rPr>
          <w:rFonts w:ascii="Arial" w:hAnsi="Arial" w:cs="Arial"/>
          <w:b/>
          <w:sz w:val="24"/>
          <w:szCs w:val="24"/>
        </w:rPr>
        <w:t>Mary Lou Bond</w:t>
      </w:r>
      <w:r>
        <w:rPr>
          <w:rFonts w:ascii="Arial" w:hAnsi="Arial" w:cs="Arial"/>
          <w:sz w:val="24"/>
          <w:szCs w:val="24"/>
        </w:rPr>
        <w:t>, PhD, RN</w:t>
      </w:r>
    </w:p>
    <w:p w:rsidR="00D608C2" w:rsidRDefault="00D608C2" w:rsidP="003F6F6D">
      <w:pPr>
        <w:spacing w:line="276" w:lineRule="auto"/>
        <w:rPr>
          <w:rFonts w:ascii="Arial" w:hAnsi="Arial" w:cs="Arial"/>
          <w:sz w:val="24"/>
          <w:szCs w:val="24"/>
        </w:rPr>
      </w:pPr>
      <w:r>
        <w:rPr>
          <w:rFonts w:ascii="Arial" w:hAnsi="Arial" w:cs="Arial"/>
          <w:sz w:val="24"/>
          <w:szCs w:val="24"/>
        </w:rPr>
        <w:t>PhD student advisor</w:t>
      </w:r>
    </w:p>
    <w:p w:rsidR="00D608C2" w:rsidRDefault="00D608C2" w:rsidP="003F6F6D">
      <w:pPr>
        <w:spacing w:line="276" w:lineRule="auto"/>
        <w:rPr>
          <w:rFonts w:ascii="Arial" w:hAnsi="Arial" w:cs="Arial"/>
          <w:sz w:val="24"/>
          <w:szCs w:val="24"/>
        </w:rPr>
      </w:pPr>
      <w:r>
        <w:rPr>
          <w:rFonts w:ascii="Arial" w:hAnsi="Arial" w:cs="Arial"/>
          <w:sz w:val="24"/>
          <w:szCs w:val="24"/>
        </w:rPr>
        <w:t xml:space="preserve">Email: </w:t>
      </w:r>
      <w:hyperlink r:id="rId25" w:history="1">
        <w:r w:rsidR="00DC6C2A" w:rsidRPr="00401C86">
          <w:rPr>
            <w:rStyle w:val="Hyperlink"/>
            <w:rFonts w:ascii="Arial" w:hAnsi="Arial" w:cs="Arial"/>
            <w:sz w:val="24"/>
            <w:szCs w:val="24"/>
          </w:rPr>
          <w:t>mlbond@uta.edu</w:t>
        </w:r>
      </w:hyperlink>
    </w:p>
    <w:p w:rsidR="000732D1" w:rsidRPr="0006641B" w:rsidRDefault="000732D1" w:rsidP="003F6F6D">
      <w:pPr>
        <w:spacing w:line="276" w:lineRule="auto"/>
        <w:rPr>
          <w:rFonts w:ascii="Arial" w:hAnsi="Arial" w:cs="Arial"/>
          <w:color w:val="1F497D"/>
          <w:sz w:val="24"/>
          <w:szCs w:val="24"/>
        </w:rPr>
      </w:pPr>
    </w:p>
    <w:p w:rsidR="000732D1" w:rsidRPr="0006641B" w:rsidRDefault="00A13833" w:rsidP="003F6F6D">
      <w:pPr>
        <w:spacing w:line="276" w:lineRule="auto"/>
        <w:rPr>
          <w:rFonts w:ascii="Arial" w:hAnsi="Arial" w:cs="Arial"/>
          <w:sz w:val="24"/>
          <w:szCs w:val="24"/>
        </w:rPr>
      </w:pPr>
      <w:r w:rsidRPr="0006641B">
        <w:rPr>
          <w:rFonts w:ascii="Arial" w:hAnsi="Arial" w:cs="Arial"/>
          <w:b/>
          <w:sz w:val="24"/>
          <w:szCs w:val="24"/>
        </w:rPr>
        <w:t>Vivian Lail</w:t>
      </w:r>
      <w:r w:rsidR="000732D1" w:rsidRPr="0006641B">
        <w:rPr>
          <w:rFonts w:ascii="Arial" w:hAnsi="Arial" w:cs="Arial"/>
          <w:b/>
          <w:sz w:val="24"/>
          <w:szCs w:val="24"/>
        </w:rPr>
        <w:t>-Davis</w:t>
      </w:r>
      <w:r w:rsidR="000732D1" w:rsidRPr="0006641B">
        <w:rPr>
          <w:rFonts w:ascii="Arial" w:hAnsi="Arial" w:cs="Arial"/>
          <w:sz w:val="24"/>
          <w:szCs w:val="24"/>
        </w:rPr>
        <w:t>, Administrative</w:t>
      </w:r>
      <w:r w:rsidRPr="0006641B">
        <w:rPr>
          <w:rFonts w:ascii="Arial" w:hAnsi="Arial" w:cs="Arial"/>
          <w:sz w:val="24"/>
          <w:szCs w:val="24"/>
        </w:rPr>
        <w:t xml:space="preserve"> Assistant II</w:t>
      </w:r>
    </w:p>
    <w:p w:rsidR="000732D1" w:rsidRPr="0006641B" w:rsidRDefault="000732D1" w:rsidP="003F6F6D">
      <w:pPr>
        <w:spacing w:line="276" w:lineRule="auto"/>
        <w:rPr>
          <w:rFonts w:ascii="Arial" w:hAnsi="Arial" w:cs="Arial"/>
          <w:sz w:val="24"/>
          <w:szCs w:val="24"/>
        </w:rPr>
      </w:pPr>
      <w:r w:rsidRPr="0006641B">
        <w:rPr>
          <w:rFonts w:ascii="Arial" w:hAnsi="Arial" w:cs="Arial"/>
          <w:sz w:val="24"/>
          <w:szCs w:val="24"/>
        </w:rPr>
        <w:t>Office # 512-Pickard Hall, (817)-272-1038</w:t>
      </w:r>
    </w:p>
    <w:p w:rsidR="000732D1" w:rsidRPr="0006641B" w:rsidRDefault="000732D1" w:rsidP="003F6F6D">
      <w:pPr>
        <w:spacing w:line="276" w:lineRule="auto"/>
        <w:rPr>
          <w:rFonts w:ascii="Arial" w:hAnsi="Arial" w:cs="Arial"/>
          <w:sz w:val="24"/>
          <w:szCs w:val="24"/>
        </w:rPr>
      </w:pPr>
      <w:r w:rsidRPr="0006641B">
        <w:rPr>
          <w:rFonts w:ascii="Arial" w:hAnsi="Arial" w:cs="Arial"/>
          <w:sz w:val="24"/>
          <w:szCs w:val="24"/>
        </w:rPr>
        <w:t xml:space="preserve">Email: </w:t>
      </w:r>
      <w:hyperlink r:id="rId26" w:history="1">
        <w:r w:rsidR="002E7A76" w:rsidRPr="0006641B">
          <w:rPr>
            <w:rStyle w:val="Hyperlink"/>
            <w:rFonts w:ascii="Arial" w:hAnsi="Arial" w:cs="Arial"/>
            <w:sz w:val="24"/>
            <w:szCs w:val="24"/>
          </w:rPr>
          <w:t>Vivian@uta.edu</w:t>
        </w:r>
      </w:hyperlink>
    </w:p>
    <w:p w:rsidR="000732D1" w:rsidRPr="0006641B" w:rsidRDefault="000732D1" w:rsidP="003F6F6D">
      <w:pPr>
        <w:spacing w:line="276" w:lineRule="auto"/>
        <w:rPr>
          <w:rFonts w:ascii="Arial" w:hAnsi="Arial" w:cs="Arial"/>
          <w:color w:val="1F497D"/>
          <w:sz w:val="24"/>
          <w:szCs w:val="24"/>
        </w:rPr>
      </w:pPr>
    </w:p>
    <w:p w:rsidR="00D608C2" w:rsidRDefault="00D608C2">
      <w:pPr>
        <w:rPr>
          <w:rFonts w:ascii="Arial" w:hAnsi="Arial" w:cs="Arial"/>
          <w:b/>
          <w:sz w:val="24"/>
          <w:szCs w:val="24"/>
        </w:rPr>
      </w:pPr>
      <w:r>
        <w:rPr>
          <w:rFonts w:ascii="Arial" w:hAnsi="Arial" w:cs="Arial"/>
          <w:b/>
          <w:sz w:val="24"/>
          <w:szCs w:val="24"/>
        </w:rPr>
        <w:br w:type="page"/>
      </w:r>
    </w:p>
    <w:p w:rsidR="00066E4E" w:rsidRPr="0006641B" w:rsidRDefault="00066E4E" w:rsidP="00C65A7A">
      <w:pPr>
        <w:keepNext/>
        <w:keepLines/>
        <w:rPr>
          <w:rFonts w:ascii="Arial" w:hAnsi="Arial" w:cs="Arial"/>
          <w:b/>
          <w:sz w:val="24"/>
          <w:szCs w:val="24"/>
        </w:rPr>
      </w:pPr>
      <w:r w:rsidRPr="0006641B">
        <w:rPr>
          <w:rFonts w:ascii="Arial" w:hAnsi="Arial" w:cs="Arial"/>
          <w:b/>
          <w:sz w:val="24"/>
          <w:szCs w:val="24"/>
        </w:rPr>
        <w:lastRenderedPageBreak/>
        <w:t>Course Assignments and Grading Criteria</w:t>
      </w:r>
    </w:p>
    <w:p w:rsidR="001D429F" w:rsidRPr="0006641B" w:rsidRDefault="001D429F" w:rsidP="00C65A7A">
      <w:pPr>
        <w:keepNext/>
        <w:keepLines/>
        <w:rPr>
          <w:rFonts w:ascii="Arial" w:hAnsi="Arial" w:cs="Arial"/>
          <w:b/>
          <w:sz w:val="24"/>
          <w:szCs w:val="24"/>
        </w:rPr>
      </w:pPr>
    </w:p>
    <w:p w:rsidR="009D3CCD" w:rsidRPr="0006641B" w:rsidRDefault="00DC6C2A" w:rsidP="00C65A7A">
      <w:pPr>
        <w:keepNext/>
        <w:keepLines/>
        <w:rPr>
          <w:rFonts w:ascii="Arial" w:hAnsi="Arial" w:cs="Arial"/>
          <w:b/>
          <w:sz w:val="24"/>
          <w:szCs w:val="24"/>
        </w:rPr>
      </w:pPr>
      <w:r>
        <w:rPr>
          <w:rFonts w:ascii="Arial" w:hAnsi="Arial" w:cs="Arial"/>
          <w:b/>
          <w:sz w:val="24"/>
          <w:szCs w:val="24"/>
        </w:rPr>
        <w:t>1</w:t>
      </w:r>
      <w:r w:rsidR="008F4B7F" w:rsidRPr="0006641B">
        <w:rPr>
          <w:rFonts w:ascii="Arial" w:hAnsi="Arial" w:cs="Arial"/>
          <w:b/>
          <w:sz w:val="24"/>
          <w:szCs w:val="24"/>
        </w:rPr>
        <w:t xml:space="preserve">.  </w:t>
      </w:r>
      <w:r w:rsidR="00C23AEB" w:rsidRPr="0006641B">
        <w:rPr>
          <w:rFonts w:ascii="Arial" w:hAnsi="Arial" w:cs="Arial"/>
          <w:b/>
          <w:sz w:val="24"/>
          <w:szCs w:val="24"/>
        </w:rPr>
        <w:t>Professional</w:t>
      </w:r>
      <w:r w:rsidR="008D1F17" w:rsidRPr="0006641B">
        <w:rPr>
          <w:rFonts w:ascii="Arial" w:hAnsi="Arial" w:cs="Arial"/>
          <w:b/>
          <w:sz w:val="24"/>
          <w:szCs w:val="24"/>
        </w:rPr>
        <w:t xml:space="preserve"> Abstract</w:t>
      </w:r>
      <w:r w:rsidR="00094AD3" w:rsidRPr="0006641B">
        <w:rPr>
          <w:rFonts w:ascii="Arial" w:hAnsi="Arial" w:cs="Arial"/>
          <w:b/>
          <w:sz w:val="24"/>
          <w:szCs w:val="24"/>
        </w:rPr>
        <w:t xml:space="preserve">: </w:t>
      </w:r>
    </w:p>
    <w:p w:rsidR="00B75805" w:rsidRPr="0006641B" w:rsidRDefault="00B75805" w:rsidP="00B75805">
      <w:pPr>
        <w:spacing w:beforeAutospacing="1" w:after="100" w:afterAutospacing="1"/>
        <w:rPr>
          <w:rFonts w:ascii="Arial" w:eastAsia="Times New Roman" w:hAnsi="Arial" w:cs="Arial"/>
          <w:color w:val="000000"/>
          <w:sz w:val="24"/>
          <w:szCs w:val="24"/>
        </w:rPr>
      </w:pPr>
      <w:r w:rsidRPr="0006641B">
        <w:rPr>
          <w:rFonts w:ascii="Arial" w:eastAsia="Times New Roman" w:hAnsi="Arial" w:cs="Arial"/>
          <w:b/>
          <w:bCs/>
          <w:color w:val="000000"/>
          <w:sz w:val="24"/>
          <w:szCs w:val="24"/>
        </w:rPr>
        <w:t>General instructions (Sigma Theta Tau International Honor Society for Nursing):</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Abstracts can only be submitted in English.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Abstracts of no more than 300 words including references will be accepted. The title and presenter information are not included in the 300 words. Abstracts with more than 300 words will not be sent for review.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The use of a word processing program, rather than the submission form, is recommended for composing the abstract. Please check spelling, word count and conformation to the guidelines prior to copying the abstract onto the submission form.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Italics, Greek letters or other special fonts are NOT permitted.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All abstract and presentation materials must be in compliance with copyright laws.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Abstract content and the presentation focus should be original (not previously published or presented).</w:t>
      </w:r>
    </w:p>
    <w:p w:rsidR="008D1F17" w:rsidRPr="0006641B" w:rsidRDefault="008D1F17" w:rsidP="00C65A7A">
      <w:pPr>
        <w:keepNext/>
        <w:keepLines/>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740"/>
        <w:gridCol w:w="1260"/>
        <w:gridCol w:w="1080"/>
      </w:tblGrid>
      <w:tr w:rsidR="00C61D39" w:rsidRPr="0006641B" w:rsidTr="00C22907">
        <w:tc>
          <w:tcPr>
            <w:tcW w:w="2748" w:type="dxa"/>
          </w:tcPr>
          <w:p w:rsidR="00C61D39" w:rsidRPr="0006641B" w:rsidRDefault="00C61D39" w:rsidP="00C61D39">
            <w:pPr>
              <w:rPr>
                <w:rFonts w:ascii="Arial" w:hAnsi="Arial" w:cs="Arial"/>
                <w:b/>
                <w:sz w:val="24"/>
                <w:szCs w:val="24"/>
              </w:rPr>
            </w:pPr>
            <w:r w:rsidRPr="0006641B">
              <w:rPr>
                <w:rFonts w:ascii="Arial" w:hAnsi="Arial" w:cs="Arial"/>
                <w:b/>
                <w:sz w:val="24"/>
                <w:szCs w:val="24"/>
              </w:rPr>
              <w:t>Description</w:t>
            </w:r>
          </w:p>
        </w:tc>
        <w:tc>
          <w:tcPr>
            <w:tcW w:w="4740" w:type="dxa"/>
          </w:tcPr>
          <w:p w:rsidR="00C61D39" w:rsidRPr="0006641B" w:rsidRDefault="00C61D39" w:rsidP="00C61D39">
            <w:pPr>
              <w:rPr>
                <w:rFonts w:ascii="Arial" w:hAnsi="Arial" w:cs="Arial"/>
                <w:b/>
                <w:sz w:val="24"/>
                <w:szCs w:val="24"/>
              </w:rPr>
            </w:pPr>
            <w:r w:rsidRPr="0006641B">
              <w:rPr>
                <w:rFonts w:ascii="Arial" w:hAnsi="Arial" w:cs="Arial"/>
                <w:b/>
                <w:sz w:val="24"/>
                <w:szCs w:val="24"/>
              </w:rPr>
              <w:t>Evaluative Standard</w:t>
            </w:r>
          </w:p>
        </w:tc>
        <w:tc>
          <w:tcPr>
            <w:tcW w:w="1260" w:type="dxa"/>
          </w:tcPr>
          <w:p w:rsidR="00C61D39" w:rsidRPr="0006641B" w:rsidRDefault="00C61D39" w:rsidP="00C61D39">
            <w:pPr>
              <w:rPr>
                <w:rFonts w:ascii="Arial" w:hAnsi="Arial" w:cs="Arial"/>
                <w:b/>
                <w:sz w:val="24"/>
                <w:szCs w:val="24"/>
              </w:rPr>
            </w:pPr>
            <w:r w:rsidRPr="0006641B">
              <w:rPr>
                <w:rFonts w:ascii="Arial" w:hAnsi="Arial" w:cs="Arial"/>
                <w:b/>
                <w:sz w:val="24"/>
                <w:szCs w:val="24"/>
              </w:rPr>
              <w:t>Possible Points</w:t>
            </w:r>
          </w:p>
        </w:tc>
        <w:tc>
          <w:tcPr>
            <w:tcW w:w="1080" w:type="dxa"/>
          </w:tcPr>
          <w:p w:rsidR="00C61D39" w:rsidRPr="0006641B" w:rsidRDefault="00C61D39" w:rsidP="00C61D39">
            <w:pPr>
              <w:rPr>
                <w:rFonts w:ascii="Arial" w:hAnsi="Arial" w:cs="Arial"/>
                <w:b/>
                <w:sz w:val="24"/>
                <w:szCs w:val="24"/>
              </w:rPr>
            </w:pPr>
            <w:r w:rsidRPr="0006641B">
              <w:rPr>
                <w:rFonts w:ascii="Arial" w:hAnsi="Arial" w:cs="Arial"/>
                <w:b/>
                <w:sz w:val="24"/>
                <w:szCs w:val="24"/>
              </w:rPr>
              <w:t>Your Points</w:t>
            </w:r>
          </w:p>
        </w:tc>
      </w:tr>
      <w:tr w:rsidR="00C61D39" w:rsidRPr="0006641B" w:rsidTr="00C22907">
        <w:tc>
          <w:tcPr>
            <w:tcW w:w="2748" w:type="dxa"/>
          </w:tcPr>
          <w:p w:rsidR="00C61D39" w:rsidRPr="0006641B" w:rsidRDefault="00773A3F" w:rsidP="0089418E">
            <w:pPr>
              <w:spacing w:line="276" w:lineRule="auto"/>
              <w:rPr>
                <w:rFonts w:ascii="Arial" w:hAnsi="Arial" w:cs="Arial"/>
                <w:sz w:val="24"/>
                <w:szCs w:val="24"/>
              </w:rPr>
            </w:pPr>
            <w:r w:rsidRPr="0006641B">
              <w:rPr>
                <w:rFonts w:ascii="Arial" w:hAnsi="Arial" w:cs="Arial"/>
                <w:sz w:val="24"/>
                <w:szCs w:val="24"/>
              </w:rPr>
              <w:t>Content</w:t>
            </w:r>
          </w:p>
        </w:tc>
        <w:tc>
          <w:tcPr>
            <w:tcW w:w="4740" w:type="dxa"/>
          </w:tcPr>
          <w:p w:rsidR="00A34C32" w:rsidRPr="0006641B" w:rsidRDefault="008F4B7F" w:rsidP="0089418E">
            <w:pPr>
              <w:spacing w:line="276" w:lineRule="auto"/>
              <w:rPr>
                <w:rFonts w:ascii="Arial" w:hAnsi="Arial" w:cs="Arial"/>
                <w:sz w:val="24"/>
                <w:szCs w:val="24"/>
              </w:rPr>
            </w:pPr>
            <w:r w:rsidRPr="0006641B">
              <w:rPr>
                <w:rFonts w:ascii="Arial" w:hAnsi="Arial" w:cs="Arial"/>
                <w:sz w:val="24"/>
                <w:szCs w:val="24"/>
              </w:rPr>
              <w:t>Title &amp; Presenter name, credentials, institutional affiliation</w:t>
            </w:r>
          </w:p>
        </w:tc>
        <w:tc>
          <w:tcPr>
            <w:tcW w:w="1260" w:type="dxa"/>
          </w:tcPr>
          <w:p w:rsidR="00C61D39" w:rsidRPr="0006641B" w:rsidRDefault="008F4B7F" w:rsidP="0089418E">
            <w:pPr>
              <w:jc w:val="right"/>
              <w:rPr>
                <w:rFonts w:ascii="Arial" w:hAnsi="Arial" w:cs="Arial"/>
                <w:sz w:val="24"/>
                <w:szCs w:val="24"/>
              </w:rPr>
            </w:pPr>
            <w:r w:rsidRPr="0006641B">
              <w:rPr>
                <w:rFonts w:ascii="Arial" w:hAnsi="Arial" w:cs="Arial"/>
                <w:sz w:val="24"/>
                <w:szCs w:val="24"/>
              </w:rPr>
              <w:t>10</w:t>
            </w:r>
          </w:p>
        </w:tc>
        <w:tc>
          <w:tcPr>
            <w:tcW w:w="1080" w:type="dxa"/>
          </w:tcPr>
          <w:p w:rsidR="00C61D39" w:rsidRPr="0006641B" w:rsidRDefault="00C61D39"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89418E">
            <w:pPr>
              <w:spacing w:line="276" w:lineRule="auto"/>
              <w:rPr>
                <w:rFonts w:ascii="Arial" w:hAnsi="Arial" w:cs="Arial"/>
                <w:sz w:val="24"/>
                <w:szCs w:val="24"/>
              </w:rPr>
            </w:pPr>
            <w:r w:rsidRPr="0006641B">
              <w:rPr>
                <w:rFonts w:ascii="Arial" w:hAnsi="Arial" w:cs="Arial"/>
                <w:sz w:val="24"/>
                <w:szCs w:val="24"/>
              </w:rPr>
              <w:t>Purpose</w:t>
            </w:r>
          </w:p>
        </w:tc>
        <w:tc>
          <w:tcPr>
            <w:tcW w:w="1260" w:type="dxa"/>
          </w:tcPr>
          <w:p w:rsidR="008F4B7F" w:rsidRPr="0006641B" w:rsidRDefault="008F4B7F" w:rsidP="0089418E">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C61D39" w:rsidRPr="0006641B" w:rsidTr="00C22907">
        <w:tc>
          <w:tcPr>
            <w:tcW w:w="2748" w:type="dxa"/>
          </w:tcPr>
          <w:p w:rsidR="00C61D39" w:rsidRPr="0006641B" w:rsidRDefault="00C61D39" w:rsidP="0089418E">
            <w:pPr>
              <w:spacing w:line="276" w:lineRule="auto"/>
              <w:rPr>
                <w:rFonts w:ascii="Arial" w:hAnsi="Arial" w:cs="Arial"/>
                <w:sz w:val="24"/>
                <w:szCs w:val="24"/>
              </w:rPr>
            </w:pPr>
          </w:p>
        </w:tc>
        <w:tc>
          <w:tcPr>
            <w:tcW w:w="4740" w:type="dxa"/>
          </w:tcPr>
          <w:p w:rsidR="00A34C32" w:rsidRPr="0006641B" w:rsidRDefault="008F4B7F" w:rsidP="0089418E">
            <w:pPr>
              <w:spacing w:line="276" w:lineRule="auto"/>
              <w:rPr>
                <w:rFonts w:ascii="Arial" w:hAnsi="Arial" w:cs="Arial"/>
                <w:sz w:val="24"/>
                <w:szCs w:val="24"/>
              </w:rPr>
            </w:pPr>
            <w:r w:rsidRPr="0006641B">
              <w:rPr>
                <w:rFonts w:ascii="Arial" w:hAnsi="Arial" w:cs="Arial"/>
                <w:sz w:val="24"/>
                <w:szCs w:val="24"/>
              </w:rPr>
              <w:t>Method</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C61D39" w:rsidRPr="0006641B" w:rsidRDefault="00C61D39" w:rsidP="00C61D39">
            <w:pPr>
              <w:rPr>
                <w:rFonts w:ascii="Arial" w:hAnsi="Arial" w:cs="Arial"/>
                <w:sz w:val="24"/>
                <w:szCs w:val="24"/>
              </w:rPr>
            </w:pPr>
          </w:p>
        </w:tc>
      </w:tr>
      <w:tr w:rsidR="00C61D39" w:rsidRPr="0006641B" w:rsidTr="00C22907">
        <w:tc>
          <w:tcPr>
            <w:tcW w:w="2748" w:type="dxa"/>
          </w:tcPr>
          <w:p w:rsidR="00C61D39" w:rsidRPr="0006641B" w:rsidRDefault="00C61D39" w:rsidP="0089418E">
            <w:pPr>
              <w:spacing w:line="276" w:lineRule="auto"/>
              <w:rPr>
                <w:rFonts w:ascii="Arial" w:hAnsi="Arial" w:cs="Arial"/>
                <w:sz w:val="24"/>
                <w:szCs w:val="24"/>
              </w:rPr>
            </w:pPr>
          </w:p>
        </w:tc>
        <w:tc>
          <w:tcPr>
            <w:tcW w:w="4740" w:type="dxa"/>
          </w:tcPr>
          <w:p w:rsidR="00D844FC" w:rsidRPr="0006641B" w:rsidRDefault="00574903" w:rsidP="00773A3F">
            <w:pPr>
              <w:spacing w:line="276" w:lineRule="auto"/>
              <w:rPr>
                <w:rFonts w:ascii="Arial" w:hAnsi="Arial" w:cs="Arial"/>
                <w:sz w:val="24"/>
                <w:szCs w:val="24"/>
              </w:rPr>
            </w:pPr>
            <w:r w:rsidRPr="0006641B">
              <w:rPr>
                <w:rFonts w:ascii="Arial" w:hAnsi="Arial" w:cs="Arial"/>
                <w:sz w:val="24"/>
                <w:szCs w:val="24"/>
              </w:rPr>
              <w:t>Findings</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20</w:t>
            </w:r>
          </w:p>
        </w:tc>
        <w:tc>
          <w:tcPr>
            <w:tcW w:w="1080" w:type="dxa"/>
          </w:tcPr>
          <w:p w:rsidR="00C61D39" w:rsidRPr="0006641B" w:rsidRDefault="00C61D39"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773A3F">
            <w:pPr>
              <w:spacing w:line="276" w:lineRule="auto"/>
              <w:rPr>
                <w:rFonts w:ascii="Arial" w:hAnsi="Arial" w:cs="Arial"/>
                <w:sz w:val="24"/>
                <w:szCs w:val="24"/>
              </w:rPr>
            </w:pPr>
            <w:r w:rsidRPr="0006641B">
              <w:rPr>
                <w:rFonts w:ascii="Arial" w:hAnsi="Arial" w:cs="Arial"/>
                <w:sz w:val="24"/>
                <w:szCs w:val="24"/>
              </w:rPr>
              <w:t>Gaps in knowledge</w:t>
            </w:r>
          </w:p>
        </w:tc>
        <w:tc>
          <w:tcPr>
            <w:tcW w:w="1260" w:type="dxa"/>
          </w:tcPr>
          <w:p w:rsidR="008F4B7F"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773A3F">
            <w:pPr>
              <w:spacing w:line="276" w:lineRule="auto"/>
              <w:rPr>
                <w:rFonts w:ascii="Arial" w:hAnsi="Arial" w:cs="Arial"/>
                <w:sz w:val="24"/>
                <w:szCs w:val="24"/>
              </w:rPr>
            </w:pPr>
            <w:r w:rsidRPr="0006641B">
              <w:rPr>
                <w:rFonts w:ascii="Arial" w:hAnsi="Arial" w:cs="Arial"/>
                <w:sz w:val="24"/>
                <w:szCs w:val="24"/>
              </w:rPr>
              <w:t>Conclusion</w:t>
            </w:r>
          </w:p>
        </w:tc>
        <w:tc>
          <w:tcPr>
            <w:tcW w:w="1260" w:type="dxa"/>
          </w:tcPr>
          <w:p w:rsidR="008F4B7F"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C61D39" w:rsidRPr="0006641B" w:rsidTr="00C22907">
        <w:tc>
          <w:tcPr>
            <w:tcW w:w="2748" w:type="dxa"/>
          </w:tcPr>
          <w:p w:rsidR="00C61D39" w:rsidRPr="0006641B" w:rsidRDefault="00D844FC" w:rsidP="0089418E">
            <w:pPr>
              <w:spacing w:line="276" w:lineRule="auto"/>
              <w:rPr>
                <w:rFonts w:ascii="Arial" w:hAnsi="Arial" w:cs="Arial"/>
                <w:sz w:val="24"/>
                <w:szCs w:val="24"/>
              </w:rPr>
            </w:pPr>
            <w:r w:rsidRPr="0006641B">
              <w:rPr>
                <w:rFonts w:ascii="Arial" w:hAnsi="Arial" w:cs="Arial"/>
                <w:sz w:val="24"/>
                <w:szCs w:val="24"/>
              </w:rPr>
              <w:t>Format</w:t>
            </w:r>
          </w:p>
        </w:tc>
        <w:tc>
          <w:tcPr>
            <w:tcW w:w="4740" w:type="dxa"/>
          </w:tcPr>
          <w:p w:rsidR="00C61D39" w:rsidRPr="0006641B" w:rsidRDefault="00773A3F" w:rsidP="0089418E">
            <w:pPr>
              <w:spacing w:line="276" w:lineRule="auto"/>
              <w:rPr>
                <w:rFonts w:ascii="Arial" w:hAnsi="Arial" w:cs="Arial"/>
                <w:sz w:val="24"/>
                <w:szCs w:val="24"/>
              </w:rPr>
            </w:pPr>
            <w:r w:rsidRPr="0006641B">
              <w:rPr>
                <w:rFonts w:ascii="Arial" w:hAnsi="Arial" w:cs="Arial"/>
                <w:sz w:val="24"/>
                <w:szCs w:val="24"/>
              </w:rPr>
              <w:t xml:space="preserve">Scientific writing style, no </w:t>
            </w:r>
            <w:r w:rsidR="008F4B7F" w:rsidRPr="0006641B">
              <w:rPr>
                <w:rFonts w:ascii="Arial" w:hAnsi="Arial" w:cs="Arial"/>
                <w:sz w:val="24"/>
                <w:szCs w:val="24"/>
              </w:rPr>
              <w:t>grammar</w:t>
            </w:r>
            <w:r w:rsidRPr="0006641B">
              <w:rPr>
                <w:rFonts w:ascii="Arial" w:hAnsi="Arial" w:cs="Arial"/>
                <w:sz w:val="24"/>
                <w:szCs w:val="24"/>
              </w:rPr>
              <w:t xml:space="preserve"> or punctuation</w:t>
            </w:r>
            <w:r w:rsidR="00D844FC" w:rsidRPr="0006641B">
              <w:rPr>
                <w:rFonts w:ascii="Arial" w:hAnsi="Arial" w:cs="Arial"/>
                <w:sz w:val="24"/>
                <w:szCs w:val="24"/>
              </w:rPr>
              <w:t xml:space="preserve"> errors</w:t>
            </w:r>
            <w:r w:rsidR="008F4B7F" w:rsidRPr="0006641B">
              <w:rPr>
                <w:rFonts w:ascii="Arial" w:hAnsi="Arial" w:cs="Arial"/>
                <w:sz w:val="24"/>
                <w:szCs w:val="24"/>
              </w:rPr>
              <w:t>, clear and concise, 300 words</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30</w:t>
            </w:r>
          </w:p>
        </w:tc>
        <w:tc>
          <w:tcPr>
            <w:tcW w:w="1080" w:type="dxa"/>
          </w:tcPr>
          <w:p w:rsidR="00C61D39" w:rsidRPr="0006641B" w:rsidRDefault="00C61D39" w:rsidP="00C61D39">
            <w:pPr>
              <w:rPr>
                <w:rFonts w:ascii="Arial" w:hAnsi="Arial" w:cs="Arial"/>
                <w:sz w:val="24"/>
                <w:szCs w:val="24"/>
              </w:rPr>
            </w:pPr>
          </w:p>
        </w:tc>
      </w:tr>
      <w:tr w:rsidR="00C61D39" w:rsidRPr="0006641B" w:rsidTr="00C22907">
        <w:tc>
          <w:tcPr>
            <w:tcW w:w="2748" w:type="dxa"/>
          </w:tcPr>
          <w:p w:rsidR="00C61D39" w:rsidRPr="0006641B" w:rsidRDefault="00C61D39" w:rsidP="00C61D39">
            <w:pPr>
              <w:rPr>
                <w:rFonts w:ascii="Arial" w:hAnsi="Arial" w:cs="Arial"/>
                <w:sz w:val="24"/>
                <w:szCs w:val="24"/>
              </w:rPr>
            </w:pPr>
          </w:p>
        </w:tc>
        <w:tc>
          <w:tcPr>
            <w:tcW w:w="4740" w:type="dxa"/>
          </w:tcPr>
          <w:p w:rsidR="00C61D39" w:rsidRPr="0006641B" w:rsidRDefault="00C23AEB" w:rsidP="00C61D39">
            <w:pPr>
              <w:rPr>
                <w:rFonts w:ascii="Arial" w:hAnsi="Arial" w:cs="Arial"/>
                <w:b/>
                <w:sz w:val="24"/>
                <w:szCs w:val="24"/>
              </w:rPr>
            </w:pPr>
            <w:r w:rsidRPr="0006641B">
              <w:rPr>
                <w:rFonts w:ascii="Arial" w:hAnsi="Arial" w:cs="Arial"/>
                <w:b/>
                <w:sz w:val="24"/>
                <w:szCs w:val="24"/>
              </w:rPr>
              <w:t>TOTAL</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100</w:t>
            </w:r>
          </w:p>
        </w:tc>
        <w:tc>
          <w:tcPr>
            <w:tcW w:w="1080" w:type="dxa"/>
          </w:tcPr>
          <w:p w:rsidR="00C61D39" w:rsidRPr="0006641B" w:rsidRDefault="00C61D39" w:rsidP="00C61D39">
            <w:pPr>
              <w:rPr>
                <w:rFonts w:ascii="Arial" w:hAnsi="Arial" w:cs="Arial"/>
                <w:sz w:val="24"/>
                <w:szCs w:val="24"/>
              </w:rPr>
            </w:pPr>
          </w:p>
        </w:tc>
      </w:tr>
    </w:tbl>
    <w:p w:rsidR="00A34C32" w:rsidRPr="0006641B" w:rsidRDefault="00A34C32" w:rsidP="00C61D39">
      <w:pPr>
        <w:rPr>
          <w:rFonts w:ascii="Arial" w:hAnsi="Arial" w:cs="Arial"/>
          <w:sz w:val="24"/>
          <w:szCs w:val="24"/>
        </w:rPr>
      </w:pPr>
    </w:p>
    <w:p w:rsidR="008F4B7F" w:rsidRPr="0006641B" w:rsidRDefault="008F4B7F" w:rsidP="008F4B7F">
      <w:pPr>
        <w:keepNext/>
        <w:keepLines/>
        <w:rPr>
          <w:rFonts w:ascii="Arial" w:hAnsi="Arial" w:cs="Arial"/>
          <w:b/>
          <w:sz w:val="24"/>
          <w:szCs w:val="24"/>
        </w:rPr>
      </w:pPr>
    </w:p>
    <w:p w:rsidR="008F4B7F" w:rsidRPr="0006641B" w:rsidRDefault="00DC6C2A" w:rsidP="008F4B7F">
      <w:pPr>
        <w:keepNext/>
        <w:keepLines/>
        <w:rPr>
          <w:rFonts w:ascii="Arial" w:hAnsi="Arial" w:cs="Arial"/>
          <w:b/>
          <w:sz w:val="24"/>
          <w:szCs w:val="24"/>
        </w:rPr>
      </w:pPr>
      <w:r>
        <w:rPr>
          <w:rFonts w:ascii="Arial" w:hAnsi="Arial" w:cs="Arial"/>
          <w:b/>
          <w:sz w:val="24"/>
          <w:szCs w:val="24"/>
        </w:rPr>
        <w:t>2</w:t>
      </w:r>
      <w:r w:rsidR="008F4B7F" w:rsidRPr="0006641B">
        <w:rPr>
          <w:rFonts w:ascii="Arial" w:hAnsi="Arial" w:cs="Arial"/>
          <w:b/>
          <w:sz w:val="24"/>
          <w:szCs w:val="24"/>
        </w:rPr>
        <w:t>.  Oral Presentation with Slides:</w:t>
      </w:r>
    </w:p>
    <w:p w:rsidR="008F4B7F" w:rsidRPr="0006641B" w:rsidRDefault="008F4B7F" w:rsidP="008F4B7F">
      <w:pPr>
        <w:keepNext/>
        <w:keepLines/>
        <w:rPr>
          <w:rFonts w:ascii="Arial" w:hAnsi="Arial" w:cs="Arial"/>
          <w:b/>
          <w:sz w:val="24"/>
          <w:szCs w:val="24"/>
        </w:rPr>
      </w:pPr>
    </w:p>
    <w:p w:rsidR="008F4B7F" w:rsidRPr="0006641B" w:rsidRDefault="0000216A" w:rsidP="008F4B7F">
      <w:pPr>
        <w:keepNext/>
        <w:keepLines/>
        <w:rPr>
          <w:rFonts w:ascii="Arial" w:hAnsi="Arial" w:cs="Arial"/>
          <w:sz w:val="24"/>
          <w:szCs w:val="24"/>
        </w:rPr>
      </w:pPr>
      <w:r w:rsidRPr="0006641B">
        <w:rPr>
          <w:rFonts w:ascii="Arial" w:hAnsi="Arial" w:cs="Arial"/>
          <w:sz w:val="24"/>
          <w:szCs w:val="24"/>
        </w:rPr>
        <w:t>Each student will present</w:t>
      </w:r>
      <w:r w:rsidR="005A5840" w:rsidRPr="0006641B">
        <w:rPr>
          <w:rFonts w:ascii="Arial" w:hAnsi="Arial" w:cs="Arial"/>
          <w:sz w:val="24"/>
          <w:szCs w:val="24"/>
        </w:rPr>
        <w:t xml:space="preserve"> a 15</w:t>
      </w:r>
      <w:r w:rsidR="008F4B7F" w:rsidRPr="0006641B">
        <w:rPr>
          <w:rFonts w:ascii="Arial" w:hAnsi="Arial" w:cs="Arial"/>
          <w:sz w:val="24"/>
          <w:szCs w:val="24"/>
        </w:rPr>
        <w:t xml:space="preserve"> minute (maximum) slide presentation of their literature review, using the same topical headings as the abstract.  Any slide color and format may be used.</w:t>
      </w:r>
    </w:p>
    <w:p w:rsidR="008F4B7F" w:rsidRPr="0006641B" w:rsidRDefault="008F4B7F" w:rsidP="008F4B7F">
      <w:pPr>
        <w:keepNext/>
        <w:keepLines/>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6030"/>
        <w:gridCol w:w="1260"/>
        <w:gridCol w:w="990"/>
      </w:tblGrid>
      <w:tr w:rsidR="008F4B7F" w:rsidRPr="0006641B" w:rsidTr="008F4B7F">
        <w:tc>
          <w:tcPr>
            <w:tcW w:w="1638"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Description</w:t>
            </w:r>
          </w:p>
        </w:tc>
        <w:tc>
          <w:tcPr>
            <w:tcW w:w="603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Evaluative Standard</w:t>
            </w:r>
          </w:p>
        </w:tc>
        <w:tc>
          <w:tcPr>
            <w:tcW w:w="126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Possible Points</w:t>
            </w:r>
          </w:p>
        </w:tc>
        <w:tc>
          <w:tcPr>
            <w:tcW w:w="99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Your Points</w:t>
            </w: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Title slide and Background</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The title is concise, readable, and captures the viewer’s attention. The title, authors, and affiliations of the authors are included.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Background image (if used) fits the presentation content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Background image stays in the background and does not interfere with readability of text.</w:t>
            </w:r>
          </w:p>
          <w:p w:rsidR="00AC0E0A" w:rsidRPr="0006641B" w:rsidRDefault="00AC0E0A" w:rsidP="008F4B7F">
            <w:pPr>
              <w:keepNext/>
              <w:keepLines/>
              <w:spacing w:line="276" w:lineRule="auto"/>
              <w:rPr>
                <w:rFonts w:ascii="Arial" w:hAnsi="Arial" w:cs="Arial"/>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1</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Content</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Logical presentation</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Clear message</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Fits with purpose of pres</w:t>
            </w:r>
            <w:r w:rsidR="00574903" w:rsidRPr="0006641B">
              <w:rPr>
                <w:rFonts w:ascii="Arial" w:hAnsi="Arial" w:cs="Arial"/>
                <w:sz w:val="24"/>
                <w:szCs w:val="24"/>
              </w:rPr>
              <w:t>entation: Purpose, Method, Finding</w:t>
            </w:r>
            <w:r w:rsidRPr="0006641B">
              <w:rPr>
                <w:rFonts w:ascii="Arial" w:hAnsi="Arial" w:cs="Arial"/>
                <w:sz w:val="24"/>
                <w:szCs w:val="24"/>
              </w:rPr>
              <w:t>s, Gaps in knowledge, Summary.</w:t>
            </w:r>
          </w:p>
          <w:p w:rsidR="00AC0E0A" w:rsidRPr="0006641B" w:rsidRDefault="00AC0E0A" w:rsidP="008F4B7F">
            <w:pPr>
              <w:keepNext/>
              <w:keepLines/>
              <w:spacing w:line="276" w:lineRule="auto"/>
              <w:rPr>
                <w:rFonts w:ascii="Arial" w:hAnsi="Arial" w:cs="Arial"/>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Slide design</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No more</w:t>
            </w:r>
            <w:r w:rsidR="00574903" w:rsidRPr="0006641B">
              <w:rPr>
                <w:rFonts w:ascii="Arial" w:hAnsi="Arial" w:cs="Arial"/>
                <w:sz w:val="24"/>
                <w:szCs w:val="24"/>
              </w:rPr>
              <w:t xml:space="preserve"> than 6 lines per slide; no more than 6 words per line</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Between 10 and 15 slides total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Special effects are</w:t>
            </w:r>
            <w:r w:rsidR="00574903" w:rsidRPr="0006641B">
              <w:rPr>
                <w:rFonts w:ascii="Arial" w:hAnsi="Arial" w:cs="Arial"/>
                <w:sz w:val="24"/>
                <w:szCs w:val="24"/>
              </w:rPr>
              <w:t xml:space="preserve"> used minimally and effectively</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Fonts are large and easy to read (No smaller than 28 font)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Use no more than 2 types of font per presentation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Stick to two colors with a third for accent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Font is high contrast against background color.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Clip art and graphs are placed close to the related text.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Graphic, table, or diagram supports the point being made</w:t>
            </w:r>
            <w:r w:rsidR="00AC0E0A" w:rsidRPr="0006641B">
              <w:rPr>
                <w:rFonts w:ascii="Arial" w:hAnsi="Arial" w:cs="Arial"/>
                <w:sz w:val="24"/>
                <w:szCs w:val="24"/>
              </w:rPr>
              <w:t>.</w:t>
            </w:r>
          </w:p>
          <w:p w:rsidR="00AC0E0A" w:rsidRPr="0006641B" w:rsidRDefault="00AC0E0A" w:rsidP="008F4B7F">
            <w:pPr>
              <w:keepNext/>
              <w:keepLines/>
              <w:spacing w:line="276" w:lineRule="auto"/>
              <w:rPr>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Presentation</w:t>
            </w:r>
          </w:p>
        </w:tc>
        <w:tc>
          <w:tcPr>
            <w:tcW w:w="6030"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Clear speaking voice</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Keeps presentation to time limit</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Engaging style</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Does not read the slides</w:t>
            </w:r>
          </w:p>
          <w:p w:rsidR="00AC0E0A" w:rsidRPr="0006641B" w:rsidRDefault="00AC0E0A" w:rsidP="008F4B7F">
            <w:pPr>
              <w:keepNext/>
              <w:keepLines/>
              <w:rPr>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p>
        </w:tc>
        <w:tc>
          <w:tcPr>
            <w:tcW w:w="603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TOTAL</w:t>
            </w:r>
          </w:p>
        </w:tc>
        <w:tc>
          <w:tcPr>
            <w:tcW w:w="1260" w:type="dxa"/>
          </w:tcPr>
          <w:p w:rsidR="008F4B7F" w:rsidRPr="0006641B" w:rsidRDefault="00331677" w:rsidP="008F4B7F">
            <w:pPr>
              <w:keepNext/>
              <w:keepLines/>
              <w:jc w:val="right"/>
              <w:rPr>
                <w:rFonts w:ascii="Arial" w:hAnsi="Arial" w:cs="Arial"/>
                <w:b/>
                <w:sz w:val="24"/>
                <w:szCs w:val="24"/>
              </w:rPr>
            </w:pPr>
            <w:r>
              <w:rPr>
                <w:rFonts w:ascii="Arial" w:hAnsi="Arial" w:cs="Arial"/>
                <w:b/>
                <w:sz w:val="24"/>
                <w:szCs w:val="24"/>
              </w:rPr>
              <w:t>10</w:t>
            </w:r>
            <w:r w:rsidR="008F4B7F" w:rsidRPr="0006641B">
              <w:rPr>
                <w:rFonts w:ascii="Arial" w:hAnsi="Arial" w:cs="Arial"/>
                <w:b/>
                <w:sz w:val="24"/>
                <w:szCs w:val="24"/>
              </w:rPr>
              <w:t>0</w:t>
            </w:r>
          </w:p>
        </w:tc>
        <w:tc>
          <w:tcPr>
            <w:tcW w:w="990" w:type="dxa"/>
          </w:tcPr>
          <w:p w:rsidR="008F4B7F" w:rsidRPr="0006641B" w:rsidRDefault="008F4B7F" w:rsidP="008F4B7F">
            <w:pPr>
              <w:keepNext/>
              <w:keepLines/>
              <w:rPr>
                <w:rFonts w:ascii="Arial" w:hAnsi="Arial" w:cs="Arial"/>
                <w:sz w:val="24"/>
                <w:szCs w:val="24"/>
              </w:rPr>
            </w:pPr>
          </w:p>
        </w:tc>
      </w:tr>
    </w:tbl>
    <w:p w:rsidR="009D3CCD" w:rsidRPr="0006641B" w:rsidRDefault="00DC6C2A" w:rsidP="00C61D39">
      <w:pPr>
        <w:rPr>
          <w:rFonts w:ascii="Arial" w:hAnsi="Arial" w:cs="Arial"/>
          <w:b/>
          <w:sz w:val="24"/>
          <w:szCs w:val="24"/>
        </w:rPr>
      </w:pPr>
      <w:r>
        <w:rPr>
          <w:rFonts w:ascii="Arial" w:hAnsi="Arial" w:cs="Arial"/>
          <w:b/>
          <w:sz w:val="24"/>
          <w:szCs w:val="24"/>
        </w:rPr>
        <w:lastRenderedPageBreak/>
        <w:t>3</w:t>
      </w:r>
      <w:r w:rsidR="008F4B7F" w:rsidRPr="0006641B">
        <w:rPr>
          <w:rFonts w:ascii="Arial" w:hAnsi="Arial" w:cs="Arial"/>
          <w:b/>
          <w:sz w:val="24"/>
          <w:szCs w:val="24"/>
        </w:rPr>
        <w:t xml:space="preserve">: </w:t>
      </w:r>
      <w:r w:rsidR="008D1F17" w:rsidRPr="0006641B">
        <w:rPr>
          <w:rFonts w:ascii="Arial" w:hAnsi="Arial" w:cs="Arial"/>
          <w:b/>
          <w:sz w:val="24"/>
          <w:szCs w:val="24"/>
        </w:rPr>
        <w:t xml:space="preserve">Professional </w:t>
      </w:r>
      <w:r w:rsidR="009D3CCD" w:rsidRPr="0006641B">
        <w:rPr>
          <w:rFonts w:ascii="Arial" w:hAnsi="Arial" w:cs="Arial"/>
          <w:b/>
          <w:sz w:val="24"/>
          <w:szCs w:val="24"/>
        </w:rPr>
        <w:t>Poster</w:t>
      </w:r>
      <w:r w:rsidR="008D1F17" w:rsidRPr="0006641B">
        <w:rPr>
          <w:rFonts w:ascii="Arial" w:hAnsi="Arial" w:cs="Arial"/>
          <w:b/>
          <w:sz w:val="24"/>
          <w:szCs w:val="24"/>
        </w:rPr>
        <w:t xml:space="preserve"> Presentation:</w:t>
      </w:r>
    </w:p>
    <w:p w:rsidR="008F4B7F" w:rsidRPr="0006641B" w:rsidRDefault="008F4B7F" w:rsidP="00C61D39">
      <w:pPr>
        <w:rPr>
          <w:rFonts w:ascii="Arial" w:hAnsi="Arial" w:cs="Arial"/>
          <w:b/>
          <w:sz w:val="24"/>
          <w:szCs w:val="24"/>
        </w:rPr>
      </w:pPr>
    </w:p>
    <w:p w:rsidR="008F4B7F" w:rsidRPr="0006641B" w:rsidRDefault="008F4B7F" w:rsidP="00C61D39">
      <w:pPr>
        <w:rPr>
          <w:rFonts w:ascii="Arial" w:hAnsi="Arial" w:cs="Arial"/>
          <w:sz w:val="24"/>
          <w:szCs w:val="24"/>
        </w:rPr>
      </w:pPr>
      <w:r w:rsidRPr="0006641B">
        <w:rPr>
          <w:rFonts w:ascii="Arial" w:hAnsi="Arial" w:cs="Arial"/>
          <w:sz w:val="24"/>
          <w:szCs w:val="24"/>
        </w:rPr>
        <w:t>Students may work individua</w:t>
      </w:r>
      <w:r w:rsidR="005A5840" w:rsidRPr="0006641B">
        <w:rPr>
          <w:rFonts w:ascii="Arial" w:hAnsi="Arial" w:cs="Arial"/>
          <w:sz w:val="24"/>
          <w:szCs w:val="24"/>
        </w:rPr>
        <w:t>lly or in groups of two students</w:t>
      </w:r>
      <w:r w:rsidRPr="0006641B">
        <w:rPr>
          <w:rFonts w:ascii="Arial" w:hAnsi="Arial" w:cs="Arial"/>
          <w:sz w:val="24"/>
          <w:szCs w:val="24"/>
        </w:rPr>
        <w:t xml:space="preserve"> to organize, develop, and present a poster suitable for a professional meeting.</w:t>
      </w:r>
      <w:r w:rsidR="00AE1B6C" w:rsidRPr="0006641B">
        <w:rPr>
          <w:rFonts w:ascii="Arial" w:hAnsi="Arial" w:cs="Arial"/>
          <w:sz w:val="24"/>
          <w:szCs w:val="24"/>
        </w:rPr>
        <w:t xml:space="preserve">  You can print your poster at the Digital Media Lab, UTA Library.  There is a small fee for printing.</w:t>
      </w:r>
    </w:p>
    <w:p w:rsidR="00AE1B6C" w:rsidRPr="0006641B" w:rsidRDefault="006D1DC7" w:rsidP="00C61D39">
      <w:pPr>
        <w:rPr>
          <w:rFonts w:ascii="Arial" w:hAnsi="Arial" w:cs="Arial"/>
          <w:sz w:val="24"/>
          <w:szCs w:val="24"/>
        </w:rPr>
      </w:pPr>
      <w:hyperlink r:id="rId27" w:history="1">
        <w:r w:rsidR="00AE1B6C" w:rsidRPr="0006641B">
          <w:rPr>
            <w:rStyle w:val="Hyperlink"/>
            <w:rFonts w:ascii="Arial" w:hAnsi="Arial" w:cs="Arial"/>
            <w:sz w:val="24"/>
            <w:szCs w:val="24"/>
          </w:rPr>
          <w:t>http://www.uta.edu/library/tech/printing.php</w:t>
        </w:r>
      </w:hyperlink>
    </w:p>
    <w:p w:rsidR="00AE1B6C" w:rsidRPr="0006641B" w:rsidRDefault="00AE1B6C" w:rsidP="00C61D39">
      <w:pPr>
        <w:rPr>
          <w:rFonts w:ascii="Arial" w:hAnsi="Arial" w:cs="Arial"/>
          <w:sz w:val="24"/>
          <w:szCs w:val="24"/>
        </w:rPr>
      </w:pPr>
    </w:p>
    <w:p w:rsidR="008D1F17" w:rsidRPr="0006641B" w:rsidRDefault="008D1F17" w:rsidP="00C61D39">
      <w:pPr>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6030"/>
        <w:gridCol w:w="1260"/>
        <w:gridCol w:w="990"/>
      </w:tblGrid>
      <w:tr w:rsidR="00C61D39" w:rsidRPr="0006641B" w:rsidTr="0089418E">
        <w:tc>
          <w:tcPr>
            <w:tcW w:w="1638" w:type="dxa"/>
          </w:tcPr>
          <w:p w:rsidR="00C61D39" w:rsidRPr="0006641B" w:rsidRDefault="00C61D39" w:rsidP="00C61D39">
            <w:pPr>
              <w:rPr>
                <w:rFonts w:ascii="Arial" w:hAnsi="Arial" w:cs="Arial"/>
                <w:b/>
                <w:sz w:val="24"/>
                <w:szCs w:val="24"/>
              </w:rPr>
            </w:pPr>
            <w:r w:rsidRPr="0006641B">
              <w:rPr>
                <w:rFonts w:ascii="Arial" w:hAnsi="Arial" w:cs="Arial"/>
                <w:b/>
                <w:sz w:val="24"/>
                <w:szCs w:val="24"/>
              </w:rPr>
              <w:t>Description</w:t>
            </w:r>
          </w:p>
        </w:tc>
        <w:tc>
          <w:tcPr>
            <w:tcW w:w="6030" w:type="dxa"/>
          </w:tcPr>
          <w:p w:rsidR="00C61D39" w:rsidRPr="0006641B" w:rsidRDefault="00C61D39" w:rsidP="00C61D39">
            <w:pPr>
              <w:rPr>
                <w:rFonts w:ascii="Arial" w:hAnsi="Arial" w:cs="Arial"/>
                <w:b/>
                <w:sz w:val="24"/>
                <w:szCs w:val="24"/>
              </w:rPr>
            </w:pPr>
            <w:r w:rsidRPr="0006641B">
              <w:rPr>
                <w:rFonts w:ascii="Arial" w:hAnsi="Arial" w:cs="Arial"/>
                <w:b/>
                <w:sz w:val="24"/>
                <w:szCs w:val="24"/>
              </w:rPr>
              <w:t>Evaluative Standard</w:t>
            </w:r>
          </w:p>
        </w:tc>
        <w:tc>
          <w:tcPr>
            <w:tcW w:w="1260" w:type="dxa"/>
          </w:tcPr>
          <w:p w:rsidR="00C61D39" w:rsidRPr="0006641B" w:rsidRDefault="00C61D39" w:rsidP="00C61D39">
            <w:pPr>
              <w:rPr>
                <w:rFonts w:ascii="Arial" w:hAnsi="Arial" w:cs="Arial"/>
                <w:b/>
                <w:sz w:val="24"/>
                <w:szCs w:val="24"/>
              </w:rPr>
            </w:pPr>
            <w:r w:rsidRPr="0006641B">
              <w:rPr>
                <w:rFonts w:ascii="Arial" w:hAnsi="Arial" w:cs="Arial"/>
                <w:b/>
                <w:sz w:val="24"/>
                <w:szCs w:val="24"/>
              </w:rPr>
              <w:t>Possible Points</w:t>
            </w:r>
          </w:p>
        </w:tc>
        <w:tc>
          <w:tcPr>
            <w:tcW w:w="990" w:type="dxa"/>
          </w:tcPr>
          <w:p w:rsidR="00C61D39" w:rsidRPr="0006641B" w:rsidRDefault="00C61D39" w:rsidP="00C61D39">
            <w:pPr>
              <w:rPr>
                <w:rFonts w:ascii="Arial" w:hAnsi="Arial" w:cs="Arial"/>
                <w:b/>
                <w:sz w:val="24"/>
                <w:szCs w:val="24"/>
              </w:rPr>
            </w:pPr>
            <w:r w:rsidRPr="0006641B">
              <w:rPr>
                <w:rFonts w:ascii="Arial" w:hAnsi="Arial" w:cs="Arial"/>
                <w:b/>
                <w:sz w:val="24"/>
                <w:szCs w:val="24"/>
              </w:rPr>
              <w:t>Your Points</w:t>
            </w:r>
          </w:p>
        </w:tc>
      </w:tr>
      <w:tr w:rsidR="0089418E" w:rsidRPr="0006641B" w:rsidTr="0089418E">
        <w:tc>
          <w:tcPr>
            <w:tcW w:w="1638" w:type="dxa"/>
          </w:tcPr>
          <w:p w:rsidR="0089418E" w:rsidRPr="0006641B" w:rsidRDefault="009D3CCD" w:rsidP="009D3CCD">
            <w:pPr>
              <w:spacing w:line="276" w:lineRule="auto"/>
              <w:rPr>
                <w:rFonts w:ascii="Arial" w:hAnsi="Arial" w:cs="Arial"/>
                <w:sz w:val="24"/>
                <w:szCs w:val="24"/>
              </w:rPr>
            </w:pPr>
            <w:r w:rsidRPr="0006641B">
              <w:rPr>
                <w:rFonts w:ascii="Arial" w:hAnsi="Arial" w:cs="Arial"/>
                <w:sz w:val="24"/>
                <w:szCs w:val="24"/>
              </w:rPr>
              <w:t>Title</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poster title is concise, readable, and captures the viewer’s attention. The title, authors, and affiliations of the authors are included in a readable format.</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10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Design</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colors and design of the poster are pleasing and not distracting. The layout is visually pleasing. The layout is logical- the viewer can easily follow the ideas being presented. The poster has sufficient open areas (white space).</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2F45E3" w:rsidP="009D3CCD">
            <w:pPr>
              <w:spacing w:line="276" w:lineRule="auto"/>
              <w:jc w:val="right"/>
              <w:rPr>
                <w:rFonts w:ascii="Arial" w:hAnsi="Arial" w:cs="Arial"/>
                <w:sz w:val="24"/>
                <w:szCs w:val="24"/>
              </w:rPr>
            </w:pPr>
            <w:r>
              <w:rPr>
                <w:rFonts w:ascii="Arial" w:hAnsi="Arial" w:cs="Arial"/>
                <w:sz w:val="24"/>
                <w:szCs w:val="24"/>
              </w:rPr>
              <w:t>2</w:t>
            </w:r>
            <w:r w:rsidR="007F33CB"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Readability</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font size, style, and color are readable from a distance of 10 feet. The graphics are large enough to be seen from a distance of 10 feet.</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2F45E3" w:rsidP="009D3CCD">
            <w:pPr>
              <w:spacing w:line="276" w:lineRule="auto"/>
              <w:jc w:val="right"/>
              <w:rPr>
                <w:rFonts w:ascii="Arial" w:hAnsi="Arial" w:cs="Arial"/>
                <w:sz w:val="24"/>
                <w:szCs w:val="24"/>
              </w:rPr>
            </w:pPr>
            <w:r>
              <w:rPr>
                <w:rFonts w:ascii="Arial" w:hAnsi="Arial" w:cs="Arial"/>
                <w:sz w:val="24"/>
                <w:szCs w:val="24"/>
              </w:rPr>
              <w:t>2</w:t>
            </w:r>
            <w:r w:rsidR="009D3CCD"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Content</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Content is appropriate for the purpose of</w:t>
            </w:r>
            <w:r w:rsidR="007F33CB" w:rsidRPr="0006641B">
              <w:rPr>
                <w:rFonts w:ascii="Arial" w:hAnsi="Arial" w:cs="Arial"/>
                <w:sz w:val="24"/>
                <w:szCs w:val="24"/>
              </w:rPr>
              <w:t xml:space="preserve"> the poster, complete,</w:t>
            </w:r>
            <w:r w:rsidRPr="0006641B">
              <w:rPr>
                <w:rFonts w:ascii="Arial" w:hAnsi="Arial" w:cs="Arial"/>
                <w:sz w:val="24"/>
                <w:szCs w:val="24"/>
              </w:rPr>
              <w:t xml:space="preserve"> ac</w:t>
            </w:r>
            <w:r w:rsidR="007F33CB" w:rsidRPr="0006641B">
              <w:rPr>
                <w:rFonts w:ascii="Arial" w:hAnsi="Arial" w:cs="Arial"/>
                <w:sz w:val="24"/>
                <w:szCs w:val="24"/>
              </w:rPr>
              <w:t>curate, and concisely pr</w:t>
            </w:r>
            <w:r w:rsidR="00F73CEA" w:rsidRPr="0006641B">
              <w:rPr>
                <w:rFonts w:ascii="Arial" w:hAnsi="Arial" w:cs="Arial"/>
                <w:sz w:val="24"/>
                <w:szCs w:val="24"/>
              </w:rPr>
              <w:t>esented: Purpose, Method, Findings</w:t>
            </w:r>
            <w:r w:rsidR="007F33CB" w:rsidRPr="0006641B">
              <w:rPr>
                <w:rFonts w:ascii="Arial" w:hAnsi="Arial" w:cs="Arial"/>
                <w:sz w:val="24"/>
                <w:szCs w:val="24"/>
              </w:rPr>
              <w:t>, Gaps in knowledge, Summary.</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4</w:t>
            </w:r>
            <w:r w:rsidR="009D3CCD"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7F33CB" w:rsidP="009D3CCD">
            <w:pPr>
              <w:spacing w:line="276" w:lineRule="auto"/>
              <w:rPr>
                <w:rFonts w:ascii="Arial" w:hAnsi="Arial" w:cs="Arial"/>
                <w:sz w:val="24"/>
                <w:szCs w:val="24"/>
              </w:rPr>
            </w:pPr>
            <w:r w:rsidRPr="0006641B">
              <w:rPr>
                <w:rFonts w:ascii="Arial" w:hAnsi="Arial" w:cs="Arial"/>
                <w:sz w:val="24"/>
                <w:szCs w:val="24"/>
              </w:rPr>
              <w:t>Grammar</w:t>
            </w:r>
          </w:p>
        </w:tc>
        <w:tc>
          <w:tcPr>
            <w:tcW w:w="6030" w:type="dxa"/>
          </w:tcPr>
          <w:p w:rsidR="0089418E" w:rsidRPr="0006641B" w:rsidRDefault="007F33CB" w:rsidP="009D3CCD">
            <w:pPr>
              <w:spacing w:line="276" w:lineRule="auto"/>
              <w:rPr>
                <w:rFonts w:ascii="Arial" w:hAnsi="Arial" w:cs="Arial"/>
                <w:sz w:val="24"/>
                <w:szCs w:val="24"/>
              </w:rPr>
            </w:pPr>
            <w:r w:rsidRPr="0006641B">
              <w:rPr>
                <w:rFonts w:ascii="Arial" w:hAnsi="Arial" w:cs="Arial"/>
                <w:sz w:val="24"/>
                <w:szCs w:val="24"/>
              </w:rPr>
              <w:t>No misspellings or punctuation errors</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10</w:t>
            </w:r>
          </w:p>
        </w:tc>
        <w:tc>
          <w:tcPr>
            <w:tcW w:w="990" w:type="dxa"/>
          </w:tcPr>
          <w:p w:rsidR="0089418E" w:rsidRPr="0006641B" w:rsidRDefault="0089418E" w:rsidP="00C61D39">
            <w:pPr>
              <w:rPr>
                <w:rFonts w:ascii="Arial" w:hAnsi="Arial" w:cs="Arial"/>
                <w:sz w:val="24"/>
                <w:szCs w:val="24"/>
              </w:rPr>
            </w:pPr>
          </w:p>
        </w:tc>
      </w:tr>
      <w:tr w:rsidR="007F33CB" w:rsidRPr="0006641B" w:rsidTr="0089418E">
        <w:tc>
          <w:tcPr>
            <w:tcW w:w="1638" w:type="dxa"/>
          </w:tcPr>
          <w:p w:rsidR="007F33CB" w:rsidRPr="0006641B" w:rsidRDefault="007F33CB" w:rsidP="009D3CCD">
            <w:pPr>
              <w:spacing w:line="276" w:lineRule="auto"/>
              <w:rPr>
                <w:rFonts w:ascii="Arial" w:hAnsi="Arial" w:cs="Arial"/>
                <w:sz w:val="24"/>
                <w:szCs w:val="24"/>
              </w:rPr>
            </w:pPr>
          </w:p>
        </w:tc>
        <w:tc>
          <w:tcPr>
            <w:tcW w:w="6030" w:type="dxa"/>
          </w:tcPr>
          <w:p w:rsidR="007F33CB" w:rsidRPr="0006641B" w:rsidRDefault="007F33CB" w:rsidP="009D3CCD">
            <w:pPr>
              <w:spacing w:line="276" w:lineRule="auto"/>
              <w:rPr>
                <w:rFonts w:ascii="Arial" w:hAnsi="Arial" w:cs="Arial"/>
                <w:b/>
                <w:sz w:val="24"/>
                <w:szCs w:val="24"/>
              </w:rPr>
            </w:pPr>
            <w:r w:rsidRPr="0006641B">
              <w:rPr>
                <w:rFonts w:ascii="Arial" w:hAnsi="Arial" w:cs="Arial"/>
                <w:b/>
                <w:sz w:val="24"/>
                <w:szCs w:val="24"/>
              </w:rPr>
              <w:t>TOTAL</w:t>
            </w:r>
          </w:p>
        </w:tc>
        <w:tc>
          <w:tcPr>
            <w:tcW w:w="1260" w:type="dxa"/>
          </w:tcPr>
          <w:p w:rsidR="007F33CB" w:rsidRPr="0006641B" w:rsidRDefault="002F45E3" w:rsidP="009D3CCD">
            <w:pPr>
              <w:spacing w:line="276" w:lineRule="auto"/>
              <w:jc w:val="right"/>
              <w:rPr>
                <w:rFonts w:ascii="Arial" w:hAnsi="Arial" w:cs="Arial"/>
                <w:b/>
                <w:sz w:val="24"/>
                <w:szCs w:val="24"/>
              </w:rPr>
            </w:pPr>
            <w:r>
              <w:rPr>
                <w:rFonts w:ascii="Arial" w:hAnsi="Arial" w:cs="Arial"/>
                <w:b/>
                <w:sz w:val="24"/>
                <w:szCs w:val="24"/>
              </w:rPr>
              <w:t>10</w:t>
            </w:r>
            <w:r w:rsidR="007F33CB" w:rsidRPr="0006641B">
              <w:rPr>
                <w:rFonts w:ascii="Arial" w:hAnsi="Arial" w:cs="Arial"/>
                <w:b/>
                <w:sz w:val="24"/>
                <w:szCs w:val="24"/>
              </w:rPr>
              <w:t>0</w:t>
            </w:r>
          </w:p>
        </w:tc>
        <w:tc>
          <w:tcPr>
            <w:tcW w:w="990" w:type="dxa"/>
          </w:tcPr>
          <w:p w:rsidR="007F33CB" w:rsidRPr="0006641B" w:rsidRDefault="007F33CB" w:rsidP="00C61D39">
            <w:pPr>
              <w:rPr>
                <w:rFonts w:ascii="Arial" w:hAnsi="Arial" w:cs="Arial"/>
                <w:sz w:val="24"/>
                <w:szCs w:val="24"/>
              </w:rPr>
            </w:pPr>
          </w:p>
        </w:tc>
      </w:tr>
    </w:tbl>
    <w:p w:rsidR="008F4B7F" w:rsidRPr="0006641B" w:rsidRDefault="008F4B7F" w:rsidP="00B219C3">
      <w:pPr>
        <w:rPr>
          <w:rFonts w:ascii="Arial" w:hAnsi="Arial" w:cs="Arial"/>
          <w:b/>
          <w:sz w:val="24"/>
          <w:szCs w:val="24"/>
        </w:rPr>
      </w:pPr>
    </w:p>
    <w:p w:rsidR="008F4B7F" w:rsidRPr="0006641B" w:rsidRDefault="008F4B7F" w:rsidP="00B219C3">
      <w:pPr>
        <w:rPr>
          <w:rFonts w:ascii="Arial" w:hAnsi="Arial" w:cs="Arial"/>
          <w:b/>
          <w:sz w:val="24"/>
          <w:szCs w:val="24"/>
        </w:rPr>
      </w:pPr>
    </w:p>
    <w:p w:rsidR="00AE1B6C" w:rsidRPr="0006641B" w:rsidRDefault="00AE1B6C">
      <w:pPr>
        <w:rPr>
          <w:rFonts w:ascii="Arial" w:hAnsi="Arial" w:cs="Arial"/>
          <w:b/>
          <w:sz w:val="24"/>
          <w:szCs w:val="24"/>
        </w:rPr>
      </w:pPr>
      <w:r w:rsidRPr="0006641B">
        <w:rPr>
          <w:rFonts w:ascii="Arial" w:hAnsi="Arial" w:cs="Arial"/>
          <w:b/>
          <w:sz w:val="24"/>
          <w:szCs w:val="24"/>
        </w:rPr>
        <w:br w:type="page"/>
      </w:r>
    </w:p>
    <w:p w:rsidR="00B219C3" w:rsidRPr="0006641B" w:rsidRDefault="00DC6C2A" w:rsidP="00B219C3">
      <w:pPr>
        <w:rPr>
          <w:rFonts w:ascii="Arial" w:hAnsi="Arial" w:cs="Arial"/>
          <w:b/>
          <w:sz w:val="24"/>
          <w:szCs w:val="24"/>
        </w:rPr>
      </w:pPr>
      <w:r>
        <w:rPr>
          <w:rFonts w:ascii="Arial" w:hAnsi="Arial" w:cs="Arial"/>
          <w:b/>
          <w:sz w:val="24"/>
          <w:szCs w:val="24"/>
        </w:rPr>
        <w:lastRenderedPageBreak/>
        <w:t>4</w:t>
      </w:r>
      <w:r w:rsidR="008F4B7F" w:rsidRPr="0006641B">
        <w:rPr>
          <w:rFonts w:ascii="Arial" w:hAnsi="Arial" w:cs="Arial"/>
          <w:b/>
          <w:sz w:val="24"/>
          <w:szCs w:val="24"/>
        </w:rPr>
        <w:t xml:space="preserve">.  </w:t>
      </w:r>
      <w:r w:rsidR="00B219C3" w:rsidRPr="0006641B">
        <w:rPr>
          <w:rFonts w:ascii="Arial" w:hAnsi="Arial" w:cs="Arial"/>
          <w:b/>
          <w:sz w:val="24"/>
          <w:szCs w:val="24"/>
        </w:rPr>
        <w:t xml:space="preserve">Manuscript </w:t>
      </w:r>
      <w:r>
        <w:rPr>
          <w:rFonts w:ascii="Arial" w:hAnsi="Arial" w:cs="Arial"/>
          <w:b/>
          <w:sz w:val="24"/>
          <w:szCs w:val="24"/>
        </w:rPr>
        <w:t>of</w:t>
      </w:r>
      <w:r w:rsidR="00B219C3" w:rsidRPr="0006641B">
        <w:rPr>
          <w:rFonts w:ascii="Arial" w:hAnsi="Arial" w:cs="Arial"/>
          <w:b/>
          <w:sz w:val="24"/>
          <w:szCs w:val="24"/>
        </w:rPr>
        <w:t xml:space="preserve"> </w:t>
      </w:r>
      <w:r>
        <w:rPr>
          <w:rFonts w:ascii="Arial" w:hAnsi="Arial" w:cs="Arial"/>
          <w:b/>
          <w:sz w:val="24"/>
          <w:szCs w:val="24"/>
        </w:rPr>
        <w:t>publishable quality</w:t>
      </w:r>
    </w:p>
    <w:p w:rsidR="00B219C3" w:rsidRPr="0006641B" w:rsidRDefault="00B219C3" w:rsidP="00B219C3">
      <w:pPr>
        <w:rPr>
          <w:rFonts w:ascii="Arial" w:hAnsi="Arial" w:cs="Arial"/>
          <w:b/>
          <w:sz w:val="24"/>
          <w:szCs w:val="24"/>
        </w:rPr>
      </w:pPr>
    </w:p>
    <w:p w:rsidR="00B219C3" w:rsidRPr="0006641B" w:rsidRDefault="00B219C3" w:rsidP="00B219C3">
      <w:pPr>
        <w:rPr>
          <w:rFonts w:ascii="Arial" w:hAnsi="Arial" w:cs="Arial"/>
          <w:sz w:val="24"/>
          <w:szCs w:val="24"/>
        </w:rPr>
      </w:pPr>
      <w:r w:rsidRPr="0006641B">
        <w:rPr>
          <w:rFonts w:ascii="Arial" w:hAnsi="Arial" w:cs="Arial"/>
          <w:sz w:val="24"/>
          <w:szCs w:val="24"/>
        </w:rPr>
        <w:t xml:space="preserve">One of the most important tools you have as a scholar is writing for publication. The purpose of this assignment will be to write a </w:t>
      </w:r>
      <w:r w:rsidRPr="0006641B">
        <w:rPr>
          <w:rFonts w:ascii="Arial" w:hAnsi="Arial" w:cs="Arial"/>
          <w:i/>
          <w:sz w:val="24"/>
          <w:szCs w:val="24"/>
        </w:rPr>
        <w:t>scholarly</w:t>
      </w:r>
      <w:r w:rsidRPr="0006641B">
        <w:rPr>
          <w:rFonts w:ascii="Arial" w:hAnsi="Arial" w:cs="Arial"/>
          <w:sz w:val="24"/>
          <w:szCs w:val="24"/>
        </w:rPr>
        <w:t xml:space="preserve"> manuscript suitable for publication</w:t>
      </w:r>
      <w:r w:rsidR="0000216A" w:rsidRPr="0006641B">
        <w:rPr>
          <w:rFonts w:ascii="Arial" w:hAnsi="Arial" w:cs="Arial"/>
          <w:sz w:val="24"/>
          <w:szCs w:val="24"/>
        </w:rPr>
        <w:t>; 12 to 15 pages in length</w:t>
      </w:r>
      <w:r w:rsidRPr="0006641B">
        <w:rPr>
          <w:rFonts w:ascii="Arial" w:hAnsi="Arial" w:cs="Arial"/>
          <w:sz w:val="24"/>
          <w:szCs w:val="24"/>
        </w:rPr>
        <w:t>. You may utilize a paper or presentation that you have already develop</w:t>
      </w:r>
      <w:r w:rsidR="008F4B7F" w:rsidRPr="0006641B">
        <w:rPr>
          <w:rFonts w:ascii="Arial" w:hAnsi="Arial" w:cs="Arial"/>
          <w:sz w:val="24"/>
          <w:szCs w:val="24"/>
        </w:rPr>
        <w:t>ed or you may use your literature review on your dissertation topic.</w:t>
      </w:r>
    </w:p>
    <w:p w:rsidR="00B219C3" w:rsidRPr="0006641B" w:rsidRDefault="00B219C3" w:rsidP="00B219C3">
      <w:pPr>
        <w:rPr>
          <w:rFonts w:ascii="Arial" w:hAnsi="Arial" w:cs="Arial"/>
          <w:sz w:val="24"/>
          <w:szCs w:val="24"/>
        </w:rPr>
      </w:pPr>
    </w:p>
    <w:p w:rsidR="00B219C3" w:rsidRPr="0006641B" w:rsidRDefault="00B219C3" w:rsidP="00B219C3">
      <w:pPr>
        <w:rPr>
          <w:rFonts w:ascii="Arial" w:hAnsi="Arial" w:cs="Arial"/>
          <w:sz w:val="24"/>
          <w:szCs w:val="24"/>
        </w:rPr>
      </w:pPr>
      <w:r w:rsidRPr="0006641B">
        <w:rPr>
          <w:rFonts w:ascii="Arial" w:hAnsi="Arial" w:cs="Arial"/>
          <w:sz w:val="24"/>
          <w:szCs w:val="24"/>
        </w:rPr>
        <w:t>Suggested sources for your manuscript:</w:t>
      </w:r>
    </w:p>
    <w:p w:rsidR="00B219C3" w:rsidRPr="0006641B" w:rsidRDefault="00B219C3" w:rsidP="008D14BC">
      <w:pPr>
        <w:ind w:left="720"/>
        <w:rPr>
          <w:rFonts w:ascii="Arial" w:hAnsi="Arial" w:cs="Arial"/>
          <w:sz w:val="24"/>
          <w:szCs w:val="24"/>
        </w:rPr>
      </w:pPr>
    </w:p>
    <w:p w:rsidR="00B219C3" w:rsidRPr="0006641B" w:rsidRDefault="00B219C3" w:rsidP="00C23AEB">
      <w:pPr>
        <w:numPr>
          <w:ilvl w:val="0"/>
          <w:numId w:val="16"/>
        </w:numPr>
        <w:rPr>
          <w:rFonts w:ascii="Arial" w:hAnsi="Arial" w:cs="Arial"/>
          <w:sz w:val="24"/>
          <w:szCs w:val="24"/>
        </w:rPr>
      </w:pPr>
      <w:r w:rsidRPr="0006641B">
        <w:rPr>
          <w:rFonts w:ascii="Arial" w:hAnsi="Arial" w:cs="Arial"/>
          <w:sz w:val="24"/>
          <w:szCs w:val="24"/>
        </w:rPr>
        <w:t xml:space="preserve">Literature review on your research/dissertation </w:t>
      </w:r>
      <w:r w:rsidR="00C23AEB" w:rsidRPr="0006641B">
        <w:rPr>
          <w:rFonts w:ascii="Arial" w:hAnsi="Arial" w:cs="Arial"/>
          <w:sz w:val="24"/>
          <w:szCs w:val="24"/>
        </w:rPr>
        <w:t>topic</w:t>
      </w:r>
    </w:p>
    <w:p w:rsidR="00B219C3" w:rsidRPr="0006641B" w:rsidRDefault="00B219C3" w:rsidP="00B219C3">
      <w:pPr>
        <w:numPr>
          <w:ilvl w:val="0"/>
          <w:numId w:val="16"/>
        </w:numPr>
        <w:rPr>
          <w:rFonts w:ascii="Arial" w:hAnsi="Arial" w:cs="Arial"/>
          <w:sz w:val="24"/>
          <w:szCs w:val="24"/>
        </w:rPr>
      </w:pPr>
      <w:r w:rsidRPr="0006641B">
        <w:rPr>
          <w:rFonts w:ascii="Arial" w:hAnsi="Arial" w:cs="Arial"/>
          <w:sz w:val="24"/>
          <w:szCs w:val="24"/>
        </w:rPr>
        <w:t>Relevant topic from non-nursing literature not yet introduced to nursing</w:t>
      </w:r>
    </w:p>
    <w:p w:rsidR="00B219C3" w:rsidRPr="0006641B" w:rsidRDefault="00B219C3" w:rsidP="00B219C3">
      <w:pPr>
        <w:numPr>
          <w:ilvl w:val="0"/>
          <w:numId w:val="16"/>
        </w:numPr>
        <w:rPr>
          <w:rFonts w:ascii="Arial" w:hAnsi="Arial" w:cs="Arial"/>
          <w:sz w:val="24"/>
          <w:szCs w:val="24"/>
        </w:rPr>
      </w:pPr>
      <w:r w:rsidRPr="0006641B">
        <w:rPr>
          <w:rFonts w:ascii="Arial" w:hAnsi="Arial" w:cs="Arial"/>
          <w:sz w:val="24"/>
          <w:szCs w:val="24"/>
        </w:rPr>
        <w:t>Recent verbal presentation that can be converted to a manuscript</w:t>
      </w:r>
    </w:p>
    <w:p w:rsidR="00B219C3" w:rsidRPr="0006641B" w:rsidRDefault="00B219C3" w:rsidP="00B219C3">
      <w:pPr>
        <w:rPr>
          <w:rFonts w:ascii="Arial" w:hAnsi="Arial" w:cs="Arial"/>
          <w:sz w:val="24"/>
          <w:szCs w:val="24"/>
        </w:rPr>
      </w:pPr>
    </w:p>
    <w:p w:rsidR="00B219C3" w:rsidRPr="0006641B" w:rsidRDefault="008D14BC" w:rsidP="00B219C3">
      <w:pPr>
        <w:rPr>
          <w:rFonts w:ascii="Arial" w:hAnsi="Arial" w:cs="Arial"/>
          <w:sz w:val="24"/>
          <w:szCs w:val="24"/>
        </w:rPr>
      </w:pPr>
      <w:r>
        <w:rPr>
          <w:rFonts w:ascii="Arial" w:hAnsi="Arial" w:cs="Arial"/>
          <w:sz w:val="24"/>
          <w:szCs w:val="24"/>
        </w:rPr>
        <w:t>4</w:t>
      </w:r>
      <w:r w:rsidR="008F4B7F" w:rsidRPr="0006641B">
        <w:rPr>
          <w:rFonts w:ascii="Arial" w:hAnsi="Arial" w:cs="Arial"/>
          <w:sz w:val="24"/>
          <w:szCs w:val="24"/>
        </w:rPr>
        <w:t>a:  Outline</w:t>
      </w:r>
    </w:p>
    <w:p w:rsidR="008F4B7F" w:rsidRPr="0006641B" w:rsidRDefault="008F4B7F" w:rsidP="00B219C3">
      <w:pPr>
        <w:rPr>
          <w:rFonts w:ascii="Arial" w:hAnsi="Arial" w:cs="Arial"/>
          <w:sz w:val="24"/>
          <w:szCs w:val="24"/>
        </w:rPr>
      </w:pPr>
    </w:p>
    <w:p w:rsidR="008F4B7F" w:rsidRPr="0006641B" w:rsidRDefault="008F4B7F" w:rsidP="00B219C3">
      <w:pPr>
        <w:rPr>
          <w:rFonts w:ascii="Arial" w:hAnsi="Arial" w:cs="Arial"/>
          <w:sz w:val="24"/>
          <w:szCs w:val="24"/>
        </w:rPr>
      </w:pPr>
      <w:r w:rsidRPr="0006641B">
        <w:rPr>
          <w:rFonts w:ascii="Arial" w:hAnsi="Arial" w:cs="Arial"/>
          <w:sz w:val="24"/>
          <w:szCs w:val="24"/>
        </w:rPr>
        <w:t xml:space="preserve">Create an outline of your planned paper following the </w:t>
      </w:r>
      <w:r w:rsidR="00007C1C" w:rsidRPr="0006641B">
        <w:rPr>
          <w:rFonts w:ascii="Arial" w:hAnsi="Arial" w:cs="Arial"/>
          <w:sz w:val="24"/>
          <w:szCs w:val="24"/>
        </w:rPr>
        <w:t xml:space="preserve">guidelines in Hacker &amp; Sommers (2011; </w:t>
      </w:r>
      <w:r w:rsidR="001204B8" w:rsidRPr="0006641B">
        <w:rPr>
          <w:rFonts w:ascii="Arial" w:hAnsi="Arial" w:cs="Arial"/>
          <w:sz w:val="24"/>
          <w:szCs w:val="24"/>
        </w:rPr>
        <w:t>pages</w:t>
      </w:r>
      <w:r w:rsidR="00007C1C" w:rsidRPr="0006641B">
        <w:rPr>
          <w:rFonts w:ascii="Arial" w:hAnsi="Arial" w:cs="Arial"/>
          <w:sz w:val="24"/>
          <w:szCs w:val="24"/>
        </w:rPr>
        <w:t xml:space="preserve"> 12 - 14</w:t>
      </w:r>
      <w:r w:rsidR="001204B8" w:rsidRPr="0006641B">
        <w:rPr>
          <w:rFonts w:ascii="Arial" w:hAnsi="Arial" w:cs="Arial"/>
          <w:sz w:val="24"/>
          <w:szCs w:val="24"/>
        </w:rPr>
        <w:t>)</w:t>
      </w:r>
      <w:r w:rsidRPr="0006641B">
        <w:rPr>
          <w:rFonts w:ascii="Arial" w:hAnsi="Arial" w:cs="Arial"/>
          <w:sz w:val="24"/>
          <w:szCs w:val="24"/>
        </w:rPr>
        <w:t>.</w:t>
      </w:r>
    </w:p>
    <w:p w:rsidR="001204B8" w:rsidRPr="0006641B" w:rsidRDefault="001204B8" w:rsidP="00B219C3">
      <w:pPr>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740"/>
        <w:gridCol w:w="1260"/>
        <w:gridCol w:w="1080"/>
      </w:tblGrid>
      <w:tr w:rsidR="001204B8" w:rsidRPr="0006641B" w:rsidTr="008D14BC">
        <w:tc>
          <w:tcPr>
            <w:tcW w:w="2748" w:type="dxa"/>
          </w:tcPr>
          <w:p w:rsidR="001204B8" w:rsidRPr="0006641B" w:rsidRDefault="001204B8" w:rsidP="00DB0601">
            <w:pPr>
              <w:rPr>
                <w:rFonts w:ascii="Arial" w:hAnsi="Arial" w:cs="Arial"/>
                <w:b/>
                <w:sz w:val="24"/>
                <w:szCs w:val="24"/>
              </w:rPr>
            </w:pPr>
            <w:r w:rsidRPr="0006641B">
              <w:rPr>
                <w:rFonts w:ascii="Arial" w:hAnsi="Arial" w:cs="Arial"/>
                <w:b/>
                <w:sz w:val="24"/>
                <w:szCs w:val="24"/>
              </w:rPr>
              <w:t>Description</w:t>
            </w:r>
          </w:p>
        </w:tc>
        <w:tc>
          <w:tcPr>
            <w:tcW w:w="4740" w:type="dxa"/>
          </w:tcPr>
          <w:p w:rsidR="001204B8" w:rsidRPr="0006641B" w:rsidRDefault="001204B8" w:rsidP="00DB0601">
            <w:pPr>
              <w:rPr>
                <w:rFonts w:ascii="Arial" w:hAnsi="Arial" w:cs="Arial"/>
                <w:b/>
                <w:sz w:val="24"/>
                <w:szCs w:val="24"/>
              </w:rPr>
            </w:pPr>
            <w:r w:rsidRPr="0006641B">
              <w:rPr>
                <w:rFonts w:ascii="Arial" w:hAnsi="Arial" w:cs="Arial"/>
                <w:b/>
                <w:sz w:val="24"/>
                <w:szCs w:val="24"/>
              </w:rPr>
              <w:t>Evaluative Standard</w:t>
            </w:r>
          </w:p>
        </w:tc>
        <w:tc>
          <w:tcPr>
            <w:tcW w:w="1260" w:type="dxa"/>
          </w:tcPr>
          <w:p w:rsidR="001204B8" w:rsidRPr="0006641B" w:rsidRDefault="001204B8" w:rsidP="00DB0601">
            <w:pPr>
              <w:rPr>
                <w:rFonts w:ascii="Arial" w:hAnsi="Arial" w:cs="Arial"/>
                <w:b/>
                <w:sz w:val="24"/>
                <w:szCs w:val="24"/>
              </w:rPr>
            </w:pPr>
            <w:r w:rsidRPr="0006641B">
              <w:rPr>
                <w:rFonts w:ascii="Arial" w:hAnsi="Arial" w:cs="Arial"/>
                <w:b/>
                <w:sz w:val="24"/>
                <w:szCs w:val="24"/>
              </w:rPr>
              <w:t>Possible Points</w:t>
            </w:r>
          </w:p>
        </w:tc>
        <w:tc>
          <w:tcPr>
            <w:tcW w:w="1080" w:type="dxa"/>
          </w:tcPr>
          <w:p w:rsidR="001204B8" w:rsidRPr="0006641B" w:rsidRDefault="001204B8" w:rsidP="00DB0601">
            <w:pPr>
              <w:rPr>
                <w:rFonts w:ascii="Arial" w:hAnsi="Arial" w:cs="Arial"/>
                <w:b/>
                <w:sz w:val="24"/>
                <w:szCs w:val="24"/>
              </w:rPr>
            </w:pPr>
            <w:r w:rsidRPr="0006641B">
              <w:rPr>
                <w:rFonts w:ascii="Arial" w:hAnsi="Arial" w:cs="Arial"/>
                <w:b/>
                <w:sz w:val="24"/>
                <w:szCs w:val="24"/>
              </w:rPr>
              <w:t>Your Points</w:t>
            </w: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Content</w:t>
            </w: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Logical flow of topics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No major missing elements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Format</w:t>
            </w: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 xml:space="preserve">Accurately follows </w:t>
            </w:r>
            <w:r w:rsidR="00007C1C" w:rsidRPr="0006641B">
              <w:rPr>
                <w:rFonts w:ascii="Arial" w:hAnsi="Arial" w:cs="Arial"/>
                <w:sz w:val="24"/>
                <w:szCs w:val="24"/>
              </w:rPr>
              <w:t>guidelines</w:t>
            </w:r>
            <w:r w:rsidRPr="0006641B">
              <w:rPr>
                <w:rFonts w:ascii="Arial" w:hAnsi="Arial" w:cs="Arial"/>
                <w:sz w:val="24"/>
                <w:szCs w:val="24"/>
              </w:rPr>
              <w:t xml:space="preserve"> for outlines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rPr>
                <w:rFonts w:ascii="Arial" w:hAnsi="Arial" w:cs="Arial"/>
                <w:sz w:val="24"/>
                <w:szCs w:val="24"/>
              </w:rPr>
            </w:pPr>
          </w:p>
        </w:tc>
        <w:tc>
          <w:tcPr>
            <w:tcW w:w="4740" w:type="dxa"/>
          </w:tcPr>
          <w:p w:rsidR="001204B8" w:rsidRPr="0006641B" w:rsidRDefault="001204B8" w:rsidP="00DB0601">
            <w:pPr>
              <w:rPr>
                <w:rFonts w:ascii="Arial" w:hAnsi="Arial" w:cs="Arial"/>
                <w:b/>
                <w:sz w:val="24"/>
                <w:szCs w:val="24"/>
              </w:rPr>
            </w:pPr>
            <w:r w:rsidRPr="0006641B">
              <w:rPr>
                <w:rFonts w:ascii="Arial" w:hAnsi="Arial" w:cs="Arial"/>
                <w:b/>
                <w:sz w:val="24"/>
                <w:szCs w:val="24"/>
              </w:rPr>
              <w:t>TOTAL</w:t>
            </w: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30</w:t>
            </w:r>
          </w:p>
        </w:tc>
        <w:tc>
          <w:tcPr>
            <w:tcW w:w="1080" w:type="dxa"/>
          </w:tcPr>
          <w:p w:rsidR="001204B8" w:rsidRPr="0006641B" w:rsidRDefault="001204B8" w:rsidP="00DB0601">
            <w:pPr>
              <w:rPr>
                <w:rFonts w:ascii="Arial" w:hAnsi="Arial" w:cs="Arial"/>
                <w:sz w:val="24"/>
                <w:szCs w:val="24"/>
              </w:rPr>
            </w:pPr>
          </w:p>
        </w:tc>
      </w:tr>
    </w:tbl>
    <w:p w:rsidR="001204B8" w:rsidRPr="0006641B" w:rsidRDefault="001204B8" w:rsidP="00B219C3">
      <w:pPr>
        <w:rPr>
          <w:rFonts w:ascii="Arial" w:hAnsi="Arial" w:cs="Arial"/>
          <w:sz w:val="24"/>
          <w:szCs w:val="24"/>
        </w:rPr>
      </w:pPr>
    </w:p>
    <w:p w:rsidR="008F4B7F" w:rsidRPr="0006641B" w:rsidRDefault="008F4B7F" w:rsidP="00B219C3">
      <w:pPr>
        <w:rPr>
          <w:rFonts w:ascii="Arial" w:hAnsi="Arial" w:cs="Arial"/>
          <w:sz w:val="24"/>
          <w:szCs w:val="24"/>
        </w:rPr>
      </w:pPr>
    </w:p>
    <w:p w:rsidR="008F4B7F" w:rsidRPr="0006641B" w:rsidRDefault="008D14BC" w:rsidP="00B219C3">
      <w:pPr>
        <w:rPr>
          <w:rFonts w:ascii="Arial" w:hAnsi="Arial" w:cs="Arial"/>
          <w:sz w:val="24"/>
          <w:szCs w:val="24"/>
        </w:rPr>
      </w:pPr>
      <w:r>
        <w:rPr>
          <w:rFonts w:ascii="Arial" w:hAnsi="Arial" w:cs="Arial"/>
          <w:sz w:val="24"/>
          <w:szCs w:val="24"/>
        </w:rPr>
        <w:t>4</w:t>
      </w:r>
      <w:r w:rsidR="008F4B7F" w:rsidRPr="0006641B">
        <w:rPr>
          <w:rFonts w:ascii="Arial" w:hAnsi="Arial" w:cs="Arial"/>
          <w:sz w:val="24"/>
          <w:szCs w:val="24"/>
        </w:rPr>
        <w:t xml:space="preserve">b:  </w:t>
      </w:r>
      <w:r w:rsidR="001204B8" w:rsidRPr="0006641B">
        <w:rPr>
          <w:rFonts w:ascii="Arial" w:hAnsi="Arial" w:cs="Arial"/>
          <w:sz w:val="24"/>
          <w:szCs w:val="24"/>
        </w:rPr>
        <w:t>A draft of at least five (5) pages is due before the complete manuscript. This must include appropriate citations and a reference list.</w:t>
      </w:r>
    </w:p>
    <w:p w:rsidR="00B219C3" w:rsidRPr="0006641B" w:rsidRDefault="00B219C3" w:rsidP="00B219C3">
      <w:pPr>
        <w:rPr>
          <w:rFonts w:ascii="Arial" w:hAnsi="Arial" w:cs="Arial"/>
          <w:b/>
          <w:sz w:val="24"/>
          <w:szCs w:val="24"/>
        </w:rPr>
      </w:pPr>
    </w:p>
    <w:p w:rsidR="001204B8" w:rsidRPr="0006641B" w:rsidRDefault="008D14BC" w:rsidP="001204B8">
      <w:pPr>
        <w:rPr>
          <w:rFonts w:ascii="Arial" w:hAnsi="Arial" w:cs="Arial"/>
          <w:b/>
          <w:sz w:val="24"/>
          <w:szCs w:val="24"/>
        </w:rPr>
      </w:pPr>
      <w:r>
        <w:rPr>
          <w:rFonts w:ascii="Arial" w:hAnsi="Arial" w:cs="Arial"/>
          <w:sz w:val="24"/>
          <w:szCs w:val="24"/>
        </w:rPr>
        <w:t>4</w:t>
      </w:r>
      <w:r w:rsidR="001204B8" w:rsidRPr="0006641B">
        <w:rPr>
          <w:rFonts w:ascii="Arial" w:hAnsi="Arial" w:cs="Arial"/>
          <w:sz w:val="24"/>
          <w:szCs w:val="24"/>
        </w:rPr>
        <w:t>c</w:t>
      </w:r>
      <w:r>
        <w:rPr>
          <w:rFonts w:ascii="Arial" w:hAnsi="Arial" w:cs="Arial"/>
          <w:sz w:val="24"/>
          <w:szCs w:val="24"/>
        </w:rPr>
        <w:t>:</w:t>
      </w:r>
      <w:r w:rsidR="001204B8" w:rsidRPr="0006641B">
        <w:rPr>
          <w:rFonts w:ascii="Arial" w:hAnsi="Arial" w:cs="Arial"/>
          <w:b/>
          <w:sz w:val="24"/>
          <w:szCs w:val="24"/>
        </w:rPr>
        <w:t xml:space="preserve">  </w:t>
      </w:r>
      <w:r w:rsidR="001204B8" w:rsidRPr="0006641B">
        <w:rPr>
          <w:rFonts w:ascii="Arial" w:hAnsi="Arial" w:cs="Arial"/>
          <w:sz w:val="24"/>
          <w:szCs w:val="24"/>
        </w:rPr>
        <w:t>Review of Peer’s Manuscript</w:t>
      </w:r>
    </w:p>
    <w:p w:rsidR="001204B8" w:rsidRPr="0006641B" w:rsidRDefault="001204B8" w:rsidP="001204B8">
      <w:pPr>
        <w:rPr>
          <w:rFonts w:ascii="Arial" w:hAnsi="Arial" w:cs="Arial"/>
          <w:b/>
          <w:sz w:val="24"/>
          <w:szCs w:val="24"/>
        </w:rPr>
      </w:pPr>
    </w:p>
    <w:p w:rsidR="001204B8" w:rsidRPr="0006641B" w:rsidRDefault="001204B8" w:rsidP="001204B8">
      <w:pPr>
        <w:rPr>
          <w:rFonts w:ascii="Arial" w:hAnsi="Arial" w:cs="Arial"/>
          <w:sz w:val="24"/>
          <w:szCs w:val="24"/>
        </w:rPr>
      </w:pPr>
      <w:r w:rsidRPr="0006641B">
        <w:rPr>
          <w:rFonts w:ascii="Arial" w:hAnsi="Arial" w:cs="Arial"/>
          <w:sz w:val="24"/>
          <w:szCs w:val="24"/>
        </w:rPr>
        <w:t>Send a finished manuscript to your designated reviewer. Receive the manuscript you are to review. Review the manuscript using Track Changes and inserting comments as needed</w:t>
      </w:r>
      <w:r w:rsidR="006C27CC" w:rsidRPr="0006641B">
        <w:rPr>
          <w:rFonts w:ascii="Arial" w:hAnsi="Arial" w:cs="Arial"/>
          <w:sz w:val="24"/>
          <w:szCs w:val="24"/>
        </w:rPr>
        <w:t xml:space="preserve"> OR write your comments in a Word document, numbering each comment</w:t>
      </w:r>
      <w:r w:rsidRPr="0006641B">
        <w:rPr>
          <w:rFonts w:ascii="Arial" w:hAnsi="Arial" w:cs="Arial"/>
          <w:sz w:val="24"/>
          <w:szCs w:val="24"/>
        </w:rPr>
        <w:t xml:space="preserve">. Send the reviewed manuscript to the author and to the instructor. </w:t>
      </w:r>
    </w:p>
    <w:p w:rsidR="001204B8" w:rsidRPr="0006641B" w:rsidRDefault="001204B8" w:rsidP="001204B8">
      <w:pPr>
        <w:rPr>
          <w:rFonts w:ascii="Arial" w:hAnsi="Arial" w:cs="Arial"/>
          <w:sz w:val="24"/>
          <w:szCs w:val="24"/>
        </w:rPr>
      </w:pPr>
      <w:r w:rsidRPr="0006641B">
        <w:rPr>
          <w:rFonts w:ascii="Arial" w:hAnsi="Arial" w:cs="Arial"/>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1350"/>
        <w:gridCol w:w="1440"/>
      </w:tblGrid>
      <w:tr w:rsidR="001204B8" w:rsidRPr="0006641B" w:rsidTr="00DB0601">
        <w:trPr>
          <w:trHeight w:val="593"/>
          <w:jc w:val="center"/>
        </w:trPr>
        <w:tc>
          <w:tcPr>
            <w:tcW w:w="6570" w:type="dxa"/>
          </w:tcPr>
          <w:p w:rsidR="001204B8" w:rsidRPr="0006641B" w:rsidRDefault="001204B8" w:rsidP="00DB0601">
            <w:pPr>
              <w:rPr>
                <w:rFonts w:ascii="Arial" w:hAnsi="Arial" w:cs="Arial"/>
                <w:b/>
                <w:sz w:val="24"/>
                <w:szCs w:val="24"/>
              </w:rPr>
            </w:pPr>
            <w:r w:rsidRPr="0006641B">
              <w:rPr>
                <w:rFonts w:ascii="Arial" w:hAnsi="Arial" w:cs="Arial"/>
                <w:b/>
                <w:sz w:val="24"/>
                <w:szCs w:val="24"/>
              </w:rPr>
              <w:t>Evaluation of Peer Review</w:t>
            </w:r>
          </w:p>
        </w:tc>
        <w:tc>
          <w:tcPr>
            <w:tcW w:w="1350" w:type="dxa"/>
          </w:tcPr>
          <w:p w:rsidR="001204B8" w:rsidRPr="0006641B" w:rsidRDefault="001204B8" w:rsidP="00DB0601">
            <w:pPr>
              <w:rPr>
                <w:rFonts w:ascii="Arial" w:hAnsi="Arial" w:cs="Arial"/>
                <w:b/>
                <w:sz w:val="24"/>
                <w:szCs w:val="24"/>
              </w:rPr>
            </w:pPr>
            <w:r w:rsidRPr="0006641B">
              <w:rPr>
                <w:rFonts w:ascii="Arial" w:hAnsi="Arial" w:cs="Arial"/>
                <w:b/>
                <w:sz w:val="24"/>
                <w:szCs w:val="24"/>
              </w:rPr>
              <w:t>Possible Points</w:t>
            </w:r>
          </w:p>
        </w:tc>
        <w:tc>
          <w:tcPr>
            <w:tcW w:w="1440" w:type="dxa"/>
          </w:tcPr>
          <w:p w:rsidR="001204B8" w:rsidRPr="0006641B" w:rsidRDefault="001204B8" w:rsidP="00DB0601">
            <w:pPr>
              <w:rPr>
                <w:rFonts w:ascii="Arial" w:hAnsi="Arial" w:cs="Arial"/>
                <w:b/>
                <w:sz w:val="24"/>
                <w:szCs w:val="24"/>
              </w:rPr>
            </w:pPr>
            <w:r w:rsidRPr="0006641B">
              <w:rPr>
                <w:rFonts w:ascii="Arial" w:hAnsi="Arial" w:cs="Arial"/>
                <w:b/>
                <w:sz w:val="24"/>
                <w:szCs w:val="24"/>
              </w:rPr>
              <w:t>Your Points</w:t>
            </w: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Evidence of detailed, accurate, &amp; thoughtful review of content</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20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 xml:space="preserve">Evidence that formatting, grammar, &amp; scientific writing were </w:t>
            </w:r>
            <w:r w:rsidRPr="0006641B">
              <w:rPr>
                <w:rFonts w:ascii="Arial" w:hAnsi="Arial" w:cs="Arial"/>
                <w:sz w:val="24"/>
                <w:szCs w:val="24"/>
              </w:rPr>
              <w:lastRenderedPageBreak/>
              <w:t>reviewed</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lastRenderedPageBreak/>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lastRenderedPageBreak/>
              <w:t xml:space="preserve">Evidence that APA format was included in review </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Tone of review respectful and collegial</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b/>
                <w:caps/>
                <w:sz w:val="24"/>
                <w:szCs w:val="24"/>
              </w:rPr>
            </w:pPr>
            <w:r w:rsidRPr="0006641B">
              <w:rPr>
                <w:rFonts w:ascii="Arial" w:hAnsi="Arial" w:cs="Arial"/>
                <w:b/>
                <w:caps/>
                <w:sz w:val="24"/>
                <w:szCs w:val="24"/>
              </w:rPr>
              <w:t>Total</w:t>
            </w: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50</w:t>
            </w:r>
          </w:p>
        </w:tc>
        <w:tc>
          <w:tcPr>
            <w:tcW w:w="1440" w:type="dxa"/>
          </w:tcPr>
          <w:p w:rsidR="001204B8" w:rsidRPr="0006641B" w:rsidRDefault="001204B8" w:rsidP="00DB0601">
            <w:pPr>
              <w:rPr>
                <w:rFonts w:ascii="Arial" w:hAnsi="Arial" w:cs="Arial"/>
                <w:sz w:val="24"/>
                <w:szCs w:val="24"/>
              </w:rPr>
            </w:pPr>
          </w:p>
        </w:tc>
      </w:tr>
    </w:tbl>
    <w:p w:rsidR="001204B8" w:rsidRPr="0006641B" w:rsidRDefault="001204B8" w:rsidP="001204B8">
      <w:pPr>
        <w:rPr>
          <w:rFonts w:ascii="Arial" w:hAnsi="Arial" w:cs="Arial"/>
          <w:sz w:val="24"/>
          <w:szCs w:val="24"/>
        </w:rPr>
      </w:pPr>
    </w:p>
    <w:p w:rsidR="001204B8" w:rsidRPr="0006641B" w:rsidRDefault="008D14BC" w:rsidP="001204B8">
      <w:pPr>
        <w:keepNext/>
        <w:rPr>
          <w:rFonts w:ascii="Arial" w:hAnsi="Arial" w:cs="Arial"/>
          <w:sz w:val="24"/>
          <w:szCs w:val="24"/>
        </w:rPr>
      </w:pPr>
      <w:r>
        <w:rPr>
          <w:rFonts w:ascii="Arial" w:hAnsi="Arial" w:cs="Arial"/>
          <w:sz w:val="24"/>
          <w:szCs w:val="24"/>
        </w:rPr>
        <w:t>4d:</w:t>
      </w:r>
      <w:r w:rsidR="001204B8" w:rsidRPr="0006641B">
        <w:rPr>
          <w:rFonts w:ascii="Arial" w:hAnsi="Arial" w:cs="Arial"/>
          <w:sz w:val="24"/>
          <w:szCs w:val="24"/>
        </w:rPr>
        <w:t xml:space="preserve">  Complete Manuscript </w:t>
      </w:r>
    </w:p>
    <w:p w:rsidR="001204B8" w:rsidRPr="0006641B" w:rsidRDefault="001204B8" w:rsidP="00B219C3">
      <w:pPr>
        <w:rPr>
          <w:rFonts w:ascii="Arial" w:hAnsi="Arial" w:cs="Arial"/>
          <w:sz w:val="24"/>
          <w:szCs w:val="24"/>
        </w:rPr>
      </w:pPr>
    </w:p>
    <w:p w:rsidR="001204B8" w:rsidRPr="0006641B" w:rsidRDefault="001204B8" w:rsidP="00B219C3">
      <w:pPr>
        <w:rPr>
          <w:rFonts w:ascii="Arial" w:hAnsi="Arial" w:cs="Arial"/>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1"/>
        <w:gridCol w:w="1247"/>
        <w:gridCol w:w="1232"/>
      </w:tblGrid>
      <w:tr w:rsidR="00B219C3" w:rsidRPr="0006641B" w:rsidTr="007A1AEB">
        <w:trPr>
          <w:jc w:val="center"/>
        </w:trPr>
        <w:tc>
          <w:tcPr>
            <w:tcW w:w="6881" w:type="dxa"/>
          </w:tcPr>
          <w:p w:rsidR="00B219C3" w:rsidRPr="0006641B" w:rsidRDefault="00B219C3" w:rsidP="007A1AEB">
            <w:pPr>
              <w:rPr>
                <w:rFonts w:ascii="Arial" w:hAnsi="Arial" w:cs="Arial"/>
                <w:b/>
                <w:sz w:val="24"/>
                <w:szCs w:val="24"/>
              </w:rPr>
            </w:pPr>
            <w:r w:rsidRPr="0006641B">
              <w:rPr>
                <w:rFonts w:ascii="Arial" w:hAnsi="Arial" w:cs="Arial"/>
                <w:b/>
                <w:sz w:val="24"/>
                <w:szCs w:val="24"/>
              </w:rPr>
              <w:t>Criteria</w:t>
            </w:r>
          </w:p>
        </w:tc>
        <w:tc>
          <w:tcPr>
            <w:tcW w:w="1247" w:type="dxa"/>
          </w:tcPr>
          <w:p w:rsidR="00B219C3" w:rsidRPr="0006641B" w:rsidRDefault="00B219C3" w:rsidP="007A1AEB">
            <w:pPr>
              <w:rPr>
                <w:rFonts w:ascii="Arial" w:hAnsi="Arial" w:cs="Arial"/>
                <w:b/>
                <w:sz w:val="24"/>
                <w:szCs w:val="24"/>
              </w:rPr>
            </w:pPr>
            <w:r w:rsidRPr="0006641B">
              <w:rPr>
                <w:rFonts w:ascii="Arial" w:hAnsi="Arial" w:cs="Arial"/>
                <w:b/>
                <w:sz w:val="24"/>
                <w:szCs w:val="24"/>
              </w:rPr>
              <w:t>Possible Score</w:t>
            </w:r>
          </w:p>
        </w:tc>
        <w:tc>
          <w:tcPr>
            <w:tcW w:w="1232" w:type="dxa"/>
          </w:tcPr>
          <w:p w:rsidR="00B219C3" w:rsidRPr="0006641B" w:rsidRDefault="00B219C3" w:rsidP="007A1AEB">
            <w:pPr>
              <w:rPr>
                <w:rFonts w:ascii="Arial" w:hAnsi="Arial" w:cs="Arial"/>
                <w:b/>
                <w:sz w:val="24"/>
                <w:szCs w:val="24"/>
              </w:rPr>
            </w:pPr>
            <w:r w:rsidRPr="0006641B">
              <w:rPr>
                <w:rFonts w:ascii="Arial" w:hAnsi="Arial" w:cs="Arial"/>
                <w:b/>
                <w:sz w:val="24"/>
                <w:szCs w:val="24"/>
              </w:rPr>
              <w:t>Your Score</w:t>
            </w:r>
          </w:p>
        </w:tc>
      </w:tr>
      <w:tr w:rsidR="006C27CC" w:rsidRPr="0006641B" w:rsidTr="007A1AEB">
        <w:trPr>
          <w:jc w:val="center"/>
        </w:trPr>
        <w:tc>
          <w:tcPr>
            <w:tcW w:w="6881" w:type="dxa"/>
          </w:tcPr>
          <w:p w:rsidR="006C27CC" w:rsidRPr="0006641B" w:rsidRDefault="006C27CC" w:rsidP="007A1AEB">
            <w:pPr>
              <w:rPr>
                <w:rFonts w:ascii="Arial" w:hAnsi="Arial" w:cs="Arial"/>
                <w:sz w:val="24"/>
                <w:szCs w:val="24"/>
              </w:rPr>
            </w:pPr>
            <w:r w:rsidRPr="0006641B">
              <w:rPr>
                <w:rFonts w:ascii="Arial" w:hAnsi="Arial" w:cs="Arial"/>
                <w:sz w:val="24"/>
                <w:szCs w:val="24"/>
              </w:rPr>
              <w:t>Title page includes author, credentials, &amp; institutional affiliation; has audience appeal and is descriptive of the article; &lt;12 words.</w:t>
            </w:r>
          </w:p>
          <w:p w:rsidR="00605B49" w:rsidRPr="0006641B" w:rsidRDefault="00605B49" w:rsidP="007A1AEB">
            <w:pPr>
              <w:rPr>
                <w:rFonts w:ascii="Arial" w:hAnsi="Arial" w:cs="Arial"/>
                <w:sz w:val="24"/>
                <w:szCs w:val="24"/>
              </w:rPr>
            </w:pPr>
          </w:p>
        </w:tc>
        <w:tc>
          <w:tcPr>
            <w:tcW w:w="1247" w:type="dxa"/>
          </w:tcPr>
          <w:p w:rsidR="006C27CC" w:rsidRPr="0006641B" w:rsidRDefault="00605B49" w:rsidP="00605B49">
            <w:pPr>
              <w:jc w:val="center"/>
              <w:rPr>
                <w:rFonts w:ascii="Arial" w:hAnsi="Arial" w:cs="Arial"/>
                <w:sz w:val="24"/>
                <w:szCs w:val="24"/>
              </w:rPr>
            </w:pPr>
            <w:r w:rsidRPr="0006641B">
              <w:rPr>
                <w:rFonts w:ascii="Arial" w:hAnsi="Arial" w:cs="Arial"/>
                <w:sz w:val="24"/>
                <w:szCs w:val="24"/>
              </w:rPr>
              <w:t>5</w:t>
            </w:r>
          </w:p>
        </w:tc>
        <w:tc>
          <w:tcPr>
            <w:tcW w:w="1232" w:type="dxa"/>
          </w:tcPr>
          <w:p w:rsidR="006C27CC" w:rsidRPr="0006641B" w:rsidRDefault="006C27CC"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 xml:space="preserve">Introduction opens broadly, captures the reader’s attention, and presents purpose of the paper. </w:t>
            </w:r>
          </w:p>
          <w:p w:rsidR="00605B49" w:rsidRPr="0006641B" w:rsidRDefault="00605B49" w:rsidP="007A1AEB">
            <w:pPr>
              <w:rPr>
                <w:rFonts w:ascii="Arial" w:hAnsi="Arial" w:cs="Arial"/>
                <w:sz w:val="24"/>
                <w:szCs w:val="24"/>
              </w:rPr>
            </w:pPr>
          </w:p>
        </w:tc>
        <w:tc>
          <w:tcPr>
            <w:tcW w:w="1247" w:type="dxa"/>
          </w:tcPr>
          <w:p w:rsidR="00B219C3" w:rsidRPr="0006641B" w:rsidRDefault="00B219C3" w:rsidP="00605B49">
            <w:pPr>
              <w:jc w:val="center"/>
              <w:rPr>
                <w:rFonts w:ascii="Arial" w:hAnsi="Arial" w:cs="Arial"/>
                <w:sz w:val="24"/>
                <w:szCs w:val="24"/>
              </w:rPr>
            </w:pPr>
            <w:r w:rsidRPr="0006641B">
              <w:rPr>
                <w:rFonts w:ascii="Arial" w:hAnsi="Arial" w:cs="Arial"/>
                <w:sz w:val="24"/>
                <w:szCs w:val="24"/>
              </w:rPr>
              <w:t>1</w:t>
            </w:r>
            <w:r w:rsidR="00D72BA9" w:rsidRPr="0006641B">
              <w:rPr>
                <w:rFonts w:ascii="Arial" w:hAnsi="Arial" w:cs="Arial"/>
                <w:sz w:val="24"/>
                <w:szCs w:val="24"/>
              </w:rPr>
              <w:t>0</w:t>
            </w:r>
          </w:p>
        </w:tc>
        <w:tc>
          <w:tcPr>
            <w:tcW w:w="1232" w:type="dxa"/>
          </w:tcPr>
          <w:p w:rsidR="00B219C3" w:rsidRPr="0006641B" w:rsidRDefault="00B219C3" w:rsidP="007A1AEB">
            <w:pPr>
              <w:rPr>
                <w:rFonts w:ascii="Arial" w:hAnsi="Arial" w:cs="Arial"/>
                <w:b/>
                <w:sz w:val="24"/>
                <w:szCs w:val="24"/>
              </w:rPr>
            </w:pPr>
          </w:p>
        </w:tc>
      </w:tr>
      <w:tr w:rsidR="00C23AEB" w:rsidRPr="0006641B" w:rsidTr="007A1AEB">
        <w:trPr>
          <w:jc w:val="center"/>
        </w:trPr>
        <w:tc>
          <w:tcPr>
            <w:tcW w:w="6881" w:type="dxa"/>
          </w:tcPr>
          <w:p w:rsidR="00C23AEB" w:rsidRPr="0006641B" w:rsidRDefault="00C23AEB" w:rsidP="007A1AEB">
            <w:pPr>
              <w:rPr>
                <w:rFonts w:ascii="Arial" w:hAnsi="Arial" w:cs="Arial"/>
                <w:sz w:val="24"/>
                <w:szCs w:val="24"/>
              </w:rPr>
            </w:pPr>
            <w:r w:rsidRPr="0006641B">
              <w:rPr>
                <w:rFonts w:ascii="Arial" w:hAnsi="Arial" w:cs="Arial"/>
                <w:sz w:val="24"/>
                <w:szCs w:val="24"/>
              </w:rPr>
              <w:t>Method of literature search</w:t>
            </w:r>
            <w:r w:rsidR="008D14BC">
              <w:rPr>
                <w:rFonts w:ascii="Arial" w:hAnsi="Arial" w:cs="Arial"/>
                <w:sz w:val="24"/>
                <w:szCs w:val="24"/>
              </w:rPr>
              <w:t xml:space="preserve"> &amp; results</w:t>
            </w:r>
          </w:p>
          <w:p w:rsidR="00605B49" w:rsidRPr="0006641B" w:rsidRDefault="00605B49" w:rsidP="007A1AEB">
            <w:pPr>
              <w:rPr>
                <w:rFonts w:ascii="Arial" w:hAnsi="Arial" w:cs="Arial"/>
                <w:sz w:val="24"/>
                <w:szCs w:val="24"/>
              </w:rPr>
            </w:pPr>
          </w:p>
        </w:tc>
        <w:tc>
          <w:tcPr>
            <w:tcW w:w="1247" w:type="dxa"/>
          </w:tcPr>
          <w:p w:rsidR="00C23AEB" w:rsidRPr="0006641B" w:rsidRDefault="00C23AEB" w:rsidP="00605B49">
            <w:pPr>
              <w:jc w:val="center"/>
              <w:rPr>
                <w:rFonts w:ascii="Arial" w:hAnsi="Arial" w:cs="Arial"/>
                <w:sz w:val="24"/>
                <w:szCs w:val="24"/>
              </w:rPr>
            </w:pPr>
            <w:r w:rsidRPr="0006641B">
              <w:rPr>
                <w:rFonts w:ascii="Arial" w:hAnsi="Arial" w:cs="Arial"/>
                <w:sz w:val="24"/>
                <w:szCs w:val="24"/>
              </w:rPr>
              <w:t>10</w:t>
            </w:r>
          </w:p>
        </w:tc>
        <w:tc>
          <w:tcPr>
            <w:tcW w:w="1232" w:type="dxa"/>
          </w:tcPr>
          <w:p w:rsidR="00C23AEB" w:rsidRPr="0006641B" w:rsidRDefault="00C23AEB"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 xml:space="preserve">Background and significance section presents logical </w:t>
            </w:r>
            <w:r w:rsidR="006C27CC" w:rsidRPr="0006641B">
              <w:rPr>
                <w:rFonts w:ascii="Arial" w:hAnsi="Arial" w:cs="Arial"/>
                <w:sz w:val="24"/>
                <w:szCs w:val="24"/>
              </w:rPr>
              <w:t xml:space="preserve">and strong </w:t>
            </w:r>
            <w:r w:rsidRPr="0006641B">
              <w:rPr>
                <w:rFonts w:ascii="Arial" w:hAnsi="Arial" w:cs="Arial"/>
                <w:sz w:val="24"/>
                <w:szCs w:val="24"/>
              </w:rPr>
              <w:t xml:space="preserve">case for importance of the topic. </w:t>
            </w:r>
          </w:p>
          <w:p w:rsidR="00605B49" w:rsidRPr="0006641B" w:rsidRDefault="00605B49" w:rsidP="007A1AEB">
            <w:pPr>
              <w:rPr>
                <w:rFonts w:ascii="Arial" w:hAnsi="Arial" w:cs="Arial"/>
                <w:sz w:val="24"/>
                <w:szCs w:val="24"/>
              </w:rPr>
            </w:pPr>
          </w:p>
        </w:tc>
        <w:tc>
          <w:tcPr>
            <w:tcW w:w="1247" w:type="dxa"/>
          </w:tcPr>
          <w:p w:rsidR="00B219C3" w:rsidRPr="0006641B" w:rsidRDefault="00C23AEB" w:rsidP="00605B49">
            <w:pPr>
              <w:jc w:val="center"/>
              <w:rPr>
                <w:rFonts w:ascii="Arial" w:hAnsi="Arial" w:cs="Arial"/>
                <w:sz w:val="24"/>
                <w:szCs w:val="24"/>
              </w:rPr>
            </w:pPr>
            <w:r w:rsidRPr="0006641B">
              <w:rPr>
                <w:rFonts w:ascii="Arial" w:hAnsi="Arial" w:cs="Arial"/>
                <w:sz w:val="24"/>
                <w:szCs w:val="24"/>
              </w:rPr>
              <w:t>20</w:t>
            </w:r>
          </w:p>
        </w:tc>
        <w:tc>
          <w:tcPr>
            <w:tcW w:w="1232" w:type="dxa"/>
          </w:tcPr>
          <w:p w:rsidR="00B219C3" w:rsidRPr="0006641B" w:rsidRDefault="00B219C3"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D72BA9" w:rsidP="006C27CC">
            <w:pPr>
              <w:rPr>
                <w:rFonts w:ascii="Arial" w:hAnsi="Arial" w:cs="Arial"/>
                <w:sz w:val="24"/>
                <w:szCs w:val="24"/>
              </w:rPr>
            </w:pPr>
            <w:r w:rsidRPr="0006641B">
              <w:rPr>
                <w:rFonts w:ascii="Arial" w:hAnsi="Arial" w:cs="Arial"/>
                <w:sz w:val="24"/>
                <w:szCs w:val="24"/>
              </w:rPr>
              <w:t>Body of the paper</w:t>
            </w:r>
            <w:r w:rsidR="006C27CC" w:rsidRPr="0006641B">
              <w:rPr>
                <w:rFonts w:ascii="Arial" w:hAnsi="Arial" w:cs="Arial"/>
                <w:sz w:val="24"/>
                <w:szCs w:val="24"/>
              </w:rPr>
              <w:t xml:space="preserve"> (Findings)</w:t>
            </w:r>
            <w:r w:rsidR="00B219C3" w:rsidRPr="0006641B">
              <w:rPr>
                <w:rFonts w:ascii="Arial" w:hAnsi="Arial" w:cs="Arial"/>
                <w:sz w:val="24"/>
                <w:szCs w:val="24"/>
              </w:rPr>
              <w:t xml:space="preserve"> is consistent with </w:t>
            </w:r>
            <w:r w:rsidR="006C27CC" w:rsidRPr="0006641B">
              <w:rPr>
                <w:rFonts w:ascii="Arial" w:hAnsi="Arial" w:cs="Arial"/>
                <w:sz w:val="24"/>
                <w:szCs w:val="24"/>
              </w:rPr>
              <w:t>the purpose, is comprehensive,</w:t>
            </w:r>
            <w:r w:rsidR="00B219C3" w:rsidRPr="0006641B">
              <w:rPr>
                <w:rFonts w:ascii="Arial" w:hAnsi="Arial" w:cs="Arial"/>
                <w:sz w:val="24"/>
                <w:szCs w:val="24"/>
              </w:rPr>
              <w:t xml:space="preserve"> and presents a synthesis of the literature.</w:t>
            </w:r>
            <w:r w:rsidR="006C27CC" w:rsidRPr="0006641B">
              <w:rPr>
                <w:rFonts w:ascii="Arial" w:hAnsi="Arial" w:cs="Arial"/>
                <w:sz w:val="24"/>
                <w:szCs w:val="24"/>
              </w:rPr>
              <w:t xml:space="preserve">  Information is presented with adequate detail, but without losing the main point being made.</w:t>
            </w:r>
          </w:p>
          <w:p w:rsidR="00605B49" w:rsidRPr="0006641B" w:rsidRDefault="00605B49" w:rsidP="006C27CC">
            <w:pPr>
              <w:rPr>
                <w:rFonts w:ascii="Arial" w:hAnsi="Arial" w:cs="Arial"/>
                <w:sz w:val="24"/>
                <w:szCs w:val="24"/>
              </w:rPr>
            </w:pPr>
          </w:p>
        </w:tc>
        <w:tc>
          <w:tcPr>
            <w:tcW w:w="1247" w:type="dxa"/>
          </w:tcPr>
          <w:p w:rsidR="00B219C3" w:rsidRPr="0006641B" w:rsidRDefault="00605B49" w:rsidP="00605B49">
            <w:pPr>
              <w:jc w:val="center"/>
              <w:rPr>
                <w:rFonts w:ascii="Arial" w:hAnsi="Arial" w:cs="Arial"/>
                <w:sz w:val="24"/>
                <w:szCs w:val="24"/>
              </w:rPr>
            </w:pPr>
            <w:r w:rsidRPr="0006641B">
              <w:rPr>
                <w:rFonts w:ascii="Arial" w:hAnsi="Arial" w:cs="Arial"/>
                <w:sz w:val="24"/>
                <w:szCs w:val="24"/>
              </w:rPr>
              <w:t>3</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6C27CC" w:rsidRPr="0006641B" w:rsidTr="007A1AEB">
        <w:trPr>
          <w:jc w:val="center"/>
        </w:trPr>
        <w:tc>
          <w:tcPr>
            <w:tcW w:w="6881" w:type="dxa"/>
          </w:tcPr>
          <w:p w:rsidR="006C27CC" w:rsidRPr="0006641B" w:rsidRDefault="006C27CC" w:rsidP="00AE2029">
            <w:pPr>
              <w:keepNext/>
              <w:rPr>
                <w:rFonts w:ascii="Arial" w:hAnsi="Arial" w:cs="Arial"/>
                <w:sz w:val="24"/>
                <w:szCs w:val="24"/>
              </w:rPr>
            </w:pPr>
            <w:r w:rsidRPr="0006641B">
              <w:rPr>
                <w:rFonts w:ascii="Arial" w:hAnsi="Arial" w:cs="Arial"/>
                <w:sz w:val="24"/>
                <w:szCs w:val="24"/>
              </w:rPr>
              <w:t>Conclusion: Aim restated, clear and logical conclusion of ideas.</w:t>
            </w:r>
          </w:p>
          <w:p w:rsidR="00605B49" w:rsidRPr="0006641B" w:rsidRDefault="00605B49" w:rsidP="00AE2029">
            <w:pPr>
              <w:keepNext/>
              <w:rPr>
                <w:rFonts w:ascii="Arial" w:hAnsi="Arial" w:cs="Arial"/>
                <w:sz w:val="24"/>
                <w:szCs w:val="24"/>
              </w:rPr>
            </w:pPr>
          </w:p>
        </w:tc>
        <w:tc>
          <w:tcPr>
            <w:tcW w:w="1247" w:type="dxa"/>
          </w:tcPr>
          <w:p w:rsidR="006C27CC" w:rsidRPr="0006641B" w:rsidRDefault="00605B49" w:rsidP="00605B49">
            <w:pPr>
              <w:jc w:val="center"/>
              <w:rPr>
                <w:rFonts w:ascii="Arial" w:hAnsi="Arial" w:cs="Arial"/>
                <w:sz w:val="24"/>
                <w:szCs w:val="24"/>
              </w:rPr>
            </w:pPr>
            <w:r w:rsidRPr="0006641B">
              <w:rPr>
                <w:rFonts w:ascii="Arial" w:hAnsi="Arial" w:cs="Arial"/>
                <w:sz w:val="24"/>
                <w:szCs w:val="24"/>
              </w:rPr>
              <w:t>5</w:t>
            </w:r>
          </w:p>
        </w:tc>
        <w:tc>
          <w:tcPr>
            <w:tcW w:w="1232" w:type="dxa"/>
          </w:tcPr>
          <w:p w:rsidR="006C27CC" w:rsidRPr="0006641B" w:rsidRDefault="006C27CC" w:rsidP="00AE2029">
            <w:pPr>
              <w:rPr>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Punctuation, grammar, spelling, and sentence structure; Paragraphs have logical flow of ideas</w:t>
            </w:r>
            <w:r w:rsidR="00C23AEB" w:rsidRPr="0006641B">
              <w:rPr>
                <w:rFonts w:ascii="Arial" w:hAnsi="Arial" w:cs="Arial"/>
                <w:sz w:val="24"/>
                <w:szCs w:val="24"/>
              </w:rPr>
              <w:t>.</w:t>
            </w:r>
          </w:p>
          <w:p w:rsidR="00605B49" w:rsidRPr="0006641B" w:rsidRDefault="00605B49" w:rsidP="007A1AEB">
            <w:pPr>
              <w:rPr>
                <w:rFonts w:ascii="Arial" w:hAnsi="Arial" w:cs="Arial"/>
                <w:sz w:val="24"/>
                <w:szCs w:val="24"/>
              </w:rPr>
            </w:pPr>
          </w:p>
        </w:tc>
        <w:tc>
          <w:tcPr>
            <w:tcW w:w="1247" w:type="dxa"/>
          </w:tcPr>
          <w:p w:rsidR="00B219C3" w:rsidRPr="0006641B" w:rsidRDefault="00D72BA9" w:rsidP="00605B49">
            <w:pPr>
              <w:jc w:val="center"/>
              <w:rPr>
                <w:rFonts w:ascii="Arial" w:hAnsi="Arial" w:cs="Arial"/>
                <w:sz w:val="24"/>
                <w:szCs w:val="24"/>
              </w:rPr>
            </w:pPr>
            <w:r w:rsidRPr="0006641B">
              <w:rPr>
                <w:rFonts w:ascii="Arial" w:hAnsi="Arial" w:cs="Arial"/>
                <w:sz w:val="24"/>
                <w:szCs w:val="24"/>
              </w:rPr>
              <w:t>1</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B219C3" w:rsidRPr="0006641B" w:rsidTr="007A1AEB">
        <w:trPr>
          <w:jc w:val="center"/>
        </w:trPr>
        <w:tc>
          <w:tcPr>
            <w:tcW w:w="6881" w:type="dxa"/>
          </w:tcPr>
          <w:p w:rsidR="00D72BA9" w:rsidRPr="0006641B" w:rsidRDefault="00C23AEB" w:rsidP="007A1AEB">
            <w:pPr>
              <w:rPr>
                <w:rFonts w:ascii="Arial" w:hAnsi="Arial" w:cs="Arial"/>
                <w:sz w:val="24"/>
                <w:szCs w:val="24"/>
              </w:rPr>
            </w:pPr>
            <w:r w:rsidRPr="0006641B">
              <w:rPr>
                <w:rFonts w:ascii="Arial" w:hAnsi="Arial" w:cs="Arial"/>
                <w:sz w:val="24"/>
                <w:szCs w:val="24"/>
              </w:rPr>
              <w:t>APA formatted citations, r</w:t>
            </w:r>
            <w:r w:rsidR="00B219C3" w:rsidRPr="0006641B">
              <w:rPr>
                <w:rFonts w:ascii="Arial" w:hAnsi="Arial" w:cs="Arial"/>
                <w:sz w:val="24"/>
                <w:szCs w:val="24"/>
              </w:rPr>
              <w:t>eference list</w:t>
            </w:r>
            <w:r w:rsidRPr="0006641B">
              <w:rPr>
                <w:rFonts w:ascii="Arial" w:hAnsi="Arial" w:cs="Arial"/>
                <w:sz w:val="24"/>
                <w:szCs w:val="24"/>
              </w:rPr>
              <w:t>, headings, margins, page numbering, &amp; title page.</w:t>
            </w:r>
          </w:p>
          <w:p w:rsidR="00605B49" w:rsidRPr="0006641B" w:rsidRDefault="00605B49" w:rsidP="007A1AEB">
            <w:pPr>
              <w:rPr>
                <w:rFonts w:ascii="Arial" w:hAnsi="Arial" w:cs="Arial"/>
                <w:sz w:val="24"/>
                <w:szCs w:val="24"/>
              </w:rPr>
            </w:pPr>
          </w:p>
        </w:tc>
        <w:tc>
          <w:tcPr>
            <w:tcW w:w="1247" w:type="dxa"/>
          </w:tcPr>
          <w:p w:rsidR="00B219C3" w:rsidRPr="0006641B" w:rsidRDefault="00D72BA9" w:rsidP="00605B49">
            <w:pPr>
              <w:jc w:val="center"/>
              <w:rPr>
                <w:rFonts w:ascii="Arial" w:hAnsi="Arial" w:cs="Arial"/>
                <w:sz w:val="24"/>
                <w:szCs w:val="24"/>
              </w:rPr>
            </w:pPr>
            <w:r w:rsidRPr="0006641B">
              <w:rPr>
                <w:rFonts w:ascii="Arial" w:hAnsi="Arial" w:cs="Arial"/>
                <w:sz w:val="24"/>
                <w:szCs w:val="24"/>
              </w:rPr>
              <w:t>1</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b/>
                <w:caps/>
                <w:sz w:val="24"/>
                <w:szCs w:val="24"/>
              </w:rPr>
            </w:pPr>
            <w:r w:rsidRPr="0006641B">
              <w:rPr>
                <w:rFonts w:ascii="Arial" w:hAnsi="Arial" w:cs="Arial"/>
                <w:b/>
                <w:caps/>
                <w:sz w:val="24"/>
                <w:szCs w:val="24"/>
              </w:rPr>
              <w:t>Total</w:t>
            </w:r>
          </w:p>
        </w:tc>
        <w:tc>
          <w:tcPr>
            <w:tcW w:w="1247" w:type="dxa"/>
          </w:tcPr>
          <w:p w:rsidR="00B219C3" w:rsidRPr="0006641B" w:rsidRDefault="00B219C3" w:rsidP="00605B49">
            <w:pPr>
              <w:jc w:val="center"/>
              <w:rPr>
                <w:rFonts w:ascii="Arial" w:hAnsi="Arial" w:cs="Arial"/>
                <w:sz w:val="24"/>
                <w:szCs w:val="24"/>
              </w:rPr>
            </w:pPr>
            <w:r w:rsidRPr="0006641B">
              <w:rPr>
                <w:rFonts w:ascii="Arial" w:hAnsi="Arial" w:cs="Arial"/>
                <w:sz w:val="24"/>
                <w:szCs w:val="24"/>
              </w:rPr>
              <w:t>10</w:t>
            </w:r>
            <w:r w:rsidR="00D72BA9"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bl>
    <w:p w:rsidR="00B219C3" w:rsidRPr="0006641B" w:rsidRDefault="00B219C3" w:rsidP="00B219C3">
      <w:pPr>
        <w:rPr>
          <w:rFonts w:ascii="Arial" w:hAnsi="Arial" w:cs="Arial"/>
          <w:sz w:val="24"/>
          <w:szCs w:val="24"/>
        </w:rPr>
      </w:pPr>
    </w:p>
    <w:p w:rsidR="00B219C3" w:rsidRPr="0006641B" w:rsidRDefault="00B219C3" w:rsidP="00B219C3">
      <w:pPr>
        <w:rPr>
          <w:rFonts w:ascii="Arial" w:hAnsi="Arial" w:cs="Arial"/>
          <w:sz w:val="24"/>
          <w:szCs w:val="24"/>
        </w:rPr>
      </w:pPr>
    </w:p>
    <w:p w:rsidR="008125A6" w:rsidRPr="0006641B" w:rsidRDefault="008125A6">
      <w:pPr>
        <w:rPr>
          <w:rFonts w:ascii="Arial" w:hAnsi="Arial" w:cs="Arial"/>
          <w:b/>
          <w:sz w:val="24"/>
          <w:szCs w:val="24"/>
        </w:rPr>
      </w:pPr>
      <w:r w:rsidRPr="0006641B">
        <w:rPr>
          <w:rFonts w:ascii="Arial" w:hAnsi="Arial" w:cs="Arial"/>
          <w:b/>
          <w:sz w:val="24"/>
          <w:szCs w:val="24"/>
        </w:rPr>
        <w:br w:type="page"/>
      </w:r>
    </w:p>
    <w:p w:rsidR="008125A6" w:rsidRPr="00935ED8" w:rsidRDefault="008125A6" w:rsidP="008125A6">
      <w:pPr>
        <w:pStyle w:val="Heading2"/>
        <w:rPr>
          <w:rFonts w:ascii="Arial" w:hAnsi="Arial" w:cs="Arial"/>
          <w:i/>
          <w:caps/>
          <w:sz w:val="24"/>
          <w:szCs w:val="24"/>
        </w:rPr>
      </w:pPr>
      <w:r w:rsidRPr="00935ED8">
        <w:rPr>
          <w:rFonts w:ascii="Arial" w:hAnsi="Arial" w:cs="Arial"/>
          <w:caps/>
          <w:sz w:val="24"/>
          <w:szCs w:val="24"/>
        </w:rPr>
        <w:lastRenderedPageBreak/>
        <w:t>General Guidelines for Paper</w:t>
      </w:r>
    </w:p>
    <w:p w:rsidR="008125A6" w:rsidRPr="00935ED8" w:rsidRDefault="008125A6" w:rsidP="008125A6">
      <w:pPr>
        <w:numPr>
          <w:ilvl w:val="12"/>
          <w:numId w:val="0"/>
        </w:numPr>
        <w:jc w:val="both"/>
        <w:rPr>
          <w:rFonts w:ascii="Arial" w:hAnsi="Arial" w:cs="Arial"/>
          <w:sz w:val="24"/>
          <w:szCs w:val="24"/>
        </w:rPr>
      </w:pPr>
    </w:p>
    <w:p w:rsidR="008125A6" w:rsidRPr="00935ED8" w:rsidRDefault="008125A6" w:rsidP="008125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sz w:val="24"/>
          <w:szCs w:val="24"/>
        </w:rPr>
      </w:pPr>
      <w:r w:rsidRPr="00935ED8">
        <w:rPr>
          <w:rFonts w:ascii="Arial" w:hAnsi="Arial" w:cs="Arial"/>
          <w:sz w:val="24"/>
          <w:szCs w:val="24"/>
        </w:rPr>
        <w:tab/>
        <w:t>These guidelines have been developed to help students with the mechanics of writing a paper. The 6</w:t>
      </w:r>
      <w:r w:rsidRPr="00935ED8">
        <w:rPr>
          <w:rFonts w:ascii="Arial" w:hAnsi="Arial" w:cs="Arial"/>
          <w:sz w:val="24"/>
          <w:szCs w:val="24"/>
          <w:vertAlign w:val="superscript"/>
        </w:rPr>
        <w:t>th</w:t>
      </w:r>
      <w:r w:rsidRPr="00935ED8">
        <w:rPr>
          <w:rFonts w:ascii="Arial" w:hAnsi="Arial" w:cs="Arial"/>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8125A6" w:rsidRPr="00935ED8" w:rsidRDefault="008125A6" w:rsidP="008125A6">
      <w:pPr>
        <w:numPr>
          <w:ilvl w:val="12"/>
          <w:numId w:val="0"/>
        </w:numPr>
        <w:tabs>
          <w:tab w:val="decimal" w:pos="-36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Each paper is t</w:t>
      </w:r>
      <w:r w:rsidR="0000216A" w:rsidRPr="00935ED8">
        <w:rPr>
          <w:rFonts w:ascii="Arial" w:hAnsi="Arial" w:cs="Arial"/>
          <w:sz w:val="24"/>
          <w:szCs w:val="24"/>
        </w:rPr>
        <w:t>o have a title page</w:t>
      </w:r>
      <w:r w:rsidRPr="00935ED8">
        <w:rPr>
          <w:rFonts w:ascii="Arial" w:hAnsi="Arial" w:cs="Arial"/>
          <w:sz w:val="24"/>
          <w:szCs w:val="24"/>
        </w:rPr>
        <w:t>.</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Pagination: Page numbering starts with the title page. Numbering continues through the reference list and any appendices. Arabic (1, 2 etc.) numbers are to be used.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 xml:space="preserve">Margins: Margins are to be at least 1 inch and no more than 1.25 inches on </w:t>
      </w:r>
      <w:r w:rsidRPr="00935ED8">
        <w:rPr>
          <w:rFonts w:ascii="Arial" w:hAnsi="Arial" w:cs="Arial"/>
          <w:sz w:val="24"/>
          <w:szCs w:val="24"/>
          <w:u w:val="single"/>
        </w:rPr>
        <w:t>all sides</w:t>
      </w:r>
      <w:r w:rsidRPr="00935ED8">
        <w:rPr>
          <w:rFonts w:ascii="Arial" w:hAnsi="Arial" w:cs="Arial"/>
          <w:sz w:val="24"/>
          <w:szCs w:val="24"/>
        </w:rPr>
        <w:t xml:space="preserve">. Text should be left justified only.  This means that the right margin may appear irregular. If a word is too long to be completed on one line, it should </w:t>
      </w:r>
      <w:r w:rsidRPr="00935ED8">
        <w:rPr>
          <w:rFonts w:ascii="Arial" w:hAnsi="Arial" w:cs="Arial"/>
          <w:sz w:val="24"/>
          <w:szCs w:val="24"/>
          <w:u w:val="single"/>
        </w:rPr>
        <w:t>not</w:t>
      </w:r>
      <w:r w:rsidRPr="00935ED8">
        <w:rPr>
          <w:rFonts w:ascii="Arial" w:hAnsi="Arial" w:cs="Arial"/>
          <w:sz w:val="24"/>
          <w:szCs w:val="24"/>
        </w:rPr>
        <w:t xml:space="preserve"> be hyphenated.</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Type size and font: Type should be 12 characters per inch. The font should be clean and easy to read (e.g. Arial or Times New Roman).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Spacing: Double spacing is to be used for the body of the paper. Single spacing may be used within references (with double spacing between references), and long quotations. Long quotations may also be indented five spaces. DO NOT leave any blank lines between paragraphs or sections.</w:t>
      </w:r>
    </w:p>
    <w:p w:rsidR="008125A6" w:rsidRPr="00935ED8" w:rsidRDefault="008125A6" w:rsidP="008125A6">
      <w:pPr>
        <w:numPr>
          <w:ilvl w:val="12"/>
          <w:numId w:val="0"/>
        </w:numPr>
        <w:tabs>
          <w:tab w:val="right" w:pos="120"/>
        </w:tabs>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 xml:space="preserve">Quotations: In general, avoid the use of direct quotes. Re-state the point in your own words and include the appropriate citation. For ways to properly cite quotations of greater than 40 words see the APA Manual.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Reference list: See the APA Manual.  The reference list includes only the references cited within the text of the paper. </w:t>
      </w:r>
    </w:p>
    <w:p w:rsidR="008125A6" w:rsidRPr="00935ED8" w:rsidRDefault="008125A6" w:rsidP="008125A6">
      <w:pPr>
        <w:numPr>
          <w:ilvl w:val="12"/>
          <w:numId w:val="0"/>
        </w:numPr>
        <w:tabs>
          <w:tab w:val="left" w:pos="-450"/>
        </w:tabs>
        <w:jc w:val="both"/>
        <w:rPr>
          <w:rFonts w:ascii="Arial" w:hAnsi="Arial" w:cs="Arial"/>
          <w:sz w:val="24"/>
          <w:szCs w:val="24"/>
        </w:rPr>
      </w:pPr>
    </w:p>
    <w:p w:rsidR="008125A6" w:rsidRPr="00935ED8" w:rsidRDefault="008125A6" w:rsidP="008125A6">
      <w:pPr>
        <w:numPr>
          <w:ilvl w:val="12"/>
          <w:numId w:val="0"/>
        </w:numPr>
        <w:rPr>
          <w:rFonts w:ascii="Arial" w:hAnsi="Arial" w:cs="Arial"/>
          <w:sz w:val="24"/>
          <w:szCs w:val="24"/>
        </w:rPr>
      </w:pPr>
      <w:r w:rsidRPr="00935ED8">
        <w:rPr>
          <w:rFonts w:ascii="Arial" w:hAnsi="Arial" w:cs="Arial"/>
          <w:b/>
          <w:bCs/>
          <w:sz w:val="24"/>
          <w:szCs w:val="24"/>
        </w:rPr>
        <w:t xml:space="preserve">Note: Be sure the paper you submit is complete, since that is the paper that will be given credit. </w:t>
      </w:r>
    </w:p>
    <w:p w:rsidR="00B219C3" w:rsidRPr="00935ED8" w:rsidRDefault="00B219C3" w:rsidP="007622A1">
      <w:pPr>
        <w:keepNext/>
        <w:rPr>
          <w:rFonts w:ascii="Arial" w:hAnsi="Arial" w:cs="Arial"/>
          <w:b/>
          <w:sz w:val="24"/>
          <w:szCs w:val="24"/>
        </w:rPr>
      </w:pPr>
    </w:p>
    <w:p w:rsidR="00AE1B6C" w:rsidRPr="00935ED8" w:rsidRDefault="00AE1B6C">
      <w:pPr>
        <w:rPr>
          <w:rFonts w:ascii="Arial" w:hAnsi="Arial" w:cs="Arial"/>
          <w:sz w:val="24"/>
          <w:szCs w:val="24"/>
        </w:rPr>
      </w:pPr>
      <w:r w:rsidRPr="00935ED8">
        <w:rPr>
          <w:rFonts w:ascii="Arial" w:hAnsi="Arial" w:cs="Arial"/>
          <w:sz w:val="24"/>
          <w:szCs w:val="24"/>
        </w:rPr>
        <w:br w:type="page"/>
      </w:r>
    </w:p>
    <w:p w:rsidR="00562D18" w:rsidRPr="00FD7FA0" w:rsidRDefault="00562D18" w:rsidP="00942599">
      <w:pPr>
        <w:ind w:firstLine="720"/>
        <w:jc w:val="center"/>
        <w:rPr>
          <w:rFonts w:ascii="Arial" w:hAnsi="Arial" w:cs="Arial"/>
          <w:b/>
          <w:sz w:val="24"/>
          <w:szCs w:val="24"/>
        </w:rPr>
      </w:pPr>
      <w:r w:rsidRPr="00FD7FA0">
        <w:rPr>
          <w:rFonts w:ascii="Arial" w:hAnsi="Arial" w:cs="Arial"/>
          <w:b/>
          <w:sz w:val="24"/>
          <w:szCs w:val="24"/>
        </w:rPr>
        <w:lastRenderedPageBreak/>
        <w:t>Weekly Schedule</w:t>
      </w:r>
    </w:p>
    <w:p w:rsidR="00562D18" w:rsidRPr="0006641B" w:rsidRDefault="00562D18" w:rsidP="00942599">
      <w:pPr>
        <w:ind w:firstLine="720"/>
        <w:jc w:val="center"/>
        <w:rPr>
          <w:rFonts w:ascii="Arial" w:hAnsi="Arial" w:cs="Arial"/>
          <w:sz w:val="24"/>
          <w:szCs w:val="24"/>
        </w:rPr>
      </w:pPr>
    </w:p>
    <w:tbl>
      <w:tblPr>
        <w:tblStyle w:val="TableGrid"/>
        <w:tblW w:w="0" w:type="auto"/>
        <w:tblLook w:val="04A0"/>
      </w:tblPr>
      <w:tblGrid>
        <w:gridCol w:w="1728"/>
        <w:gridCol w:w="5310"/>
        <w:gridCol w:w="2538"/>
      </w:tblGrid>
      <w:tr w:rsidR="00562D18" w:rsidRPr="0006641B" w:rsidTr="00562D18">
        <w:tc>
          <w:tcPr>
            <w:tcW w:w="1728"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Class Day</w:t>
            </w:r>
          </w:p>
          <w:p w:rsidR="00562D18" w:rsidRPr="0006641B" w:rsidRDefault="00562D18" w:rsidP="00942599">
            <w:pPr>
              <w:jc w:val="center"/>
              <w:rPr>
                <w:rFonts w:ascii="Arial" w:hAnsi="Arial" w:cs="Arial"/>
                <w:b/>
                <w:sz w:val="24"/>
                <w:szCs w:val="24"/>
              </w:rPr>
            </w:pPr>
          </w:p>
        </w:tc>
        <w:tc>
          <w:tcPr>
            <w:tcW w:w="5310"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Topic/Reading Assignment</w:t>
            </w:r>
          </w:p>
        </w:tc>
        <w:tc>
          <w:tcPr>
            <w:tcW w:w="2538"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DUE</w:t>
            </w:r>
          </w:p>
        </w:tc>
      </w:tr>
      <w:tr w:rsidR="00562D18" w:rsidRPr="0006641B" w:rsidTr="00562D18">
        <w:tc>
          <w:tcPr>
            <w:tcW w:w="1728" w:type="dxa"/>
          </w:tcPr>
          <w:p w:rsidR="00562D18" w:rsidRPr="0006641B" w:rsidRDefault="008D14BC" w:rsidP="00942599">
            <w:pPr>
              <w:jc w:val="center"/>
              <w:rPr>
                <w:rFonts w:ascii="Arial" w:hAnsi="Arial" w:cs="Arial"/>
                <w:sz w:val="24"/>
                <w:szCs w:val="24"/>
              </w:rPr>
            </w:pPr>
            <w:r>
              <w:rPr>
                <w:rFonts w:ascii="Arial" w:hAnsi="Arial" w:cs="Arial"/>
                <w:sz w:val="24"/>
                <w:szCs w:val="24"/>
              </w:rPr>
              <w:t>January 23</w:t>
            </w:r>
          </w:p>
          <w:p w:rsidR="00562D18" w:rsidRPr="0006641B" w:rsidRDefault="00562D18" w:rsidP="00942599">
            <w:pPr>
              <w:jc w:val="center"/>
              <w:rPr>
                <w:rFonts w:ascii="Arial" w:hAnsi="Arial" w:cs="Arial"/>
                <w:sz w:val="24"/>
                <w:szCs w:val="24"/>
              </w:rPr>
            </w:pPr>
          </w:p>
        </w:tc>
        <w:tc>
          <w:tcPr>
            <w:tcW w:w="5310" w:type="dxa"/>
          </w:tcPr>
          <w:p w:rsidR="00562D18" w:rsidRPr="0006641B" w:rsidRDefault="00255844" w:rsidP="00562D18">
            <w:pPr>
              <w:rPr>
                <w:rFonts w:ascii="Arial" w:hAnsi="Arial" w:cs="Arial"/>
                <w:sz w:val="24"/>
                <w:szCs w:val="24"/>
              </w:rPr>
            </w:pPr>
            <w:r w:rsidRPr="0006641B">
              <w:rPr>
                <w:rFonts w:ascii="Arial" w:hAnsi="Arial" w:cs="Arial"/>
                <w:sz w:val="24"/>
                <w:szCs w:val="24"/>
              </w:rPr>
              <w:t xml:space="preserve">Scientific </w:t>
            </w:r>
            <w:r w:rsidR="00562D18" w:rsidRPr="0006641B">
              <w:rPr>
                <w:rFonts w:ascii="Arial" w:hAnsi="Arial" w:cs="Arial"/>
                <w:sz w:val="24"/>
                <w:szCs w:val="24"/>
              </w:rPr>
              <w:t>Writing</w:t>
            </w:r>
          </w:p>
          <w:p w:rsidR="00553488" w:rsidRPr="0006641B"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Grammatical sentences</w:t>
            </w:r>
          </w:p>
          <w:p w:rsidR="00553488" w:rsidRPr="0006641B"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Sentence style</w:t>
            </w:r>
          </w:p>
          <w:p w:rsidR="00553488" w:rsidRPr="0006641B"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Constructing arguments</w:t>
            </w:r>
          </w:p>
          <w:p w:rsidR="00553488"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Composing and revising</w:t>
            </w:r>
          </w:p>
          <w:p w:rsidR="00E273E0" w:rsidRDefault="00E273E0" w:rsidP="00E273E0">
            <w:pPr>
              <w:autoSpaceDE w:val="0"/>
              <w:autoSpaceDN w:val="0"/>
              <w:adjustRightInd w:val="0"/>
              <w:spacing w:after="200"/>
              <w:contextualSpacing/>
              <w:rPr>
                <w:rFonts w:ascii="Arial" w:hAnsi="Arial" w:cs="Arial"/>
                <w:sz w:val="24"/>
                <w:szCs w:val="24"/>
              </w:rPr>
            </w:pPr>
          </w:p>
          <w:p w:rsidR="00E273E0" w:rsidRPr="0006641B" w:rsidRDefault="00E273E0" w:rsidP="00E273E0">
            <w:pPr>
              <w:autoSpaceDE w:val="0"/>
              <w:autoSpaceDN w:val="0"/>
              <w:adjustRightInd w:val="0"/>
              <w:spacing w:after="200"/>
              <w:contextualSpacing/>
              <w:rPr>
                <w:rFonts w:ascii="Arial" w:hAnsi="Arial" w:cs="Arial"/>
                <w:sz w:val="24"/>
                <w:szCs w:val="24"/>
              </w:rPr>
            </w:pPr>
            <w:r>
              <w:rPr>
                <w:rFonts w:ascii="Arial" w:hAnsi="Arial" w:cs="Arial"/>
                <w:sz w:val="24"/>
                <w:szCs w:val="24"/>
              </w:rPr>
              <w:t>Writing an abstract</w:t>
            </w:r>
          </w:p>
          <w:p w:rsidR="00553488" w:rsidRPr="0006641B" w:rsidRDefault="00553488" w:rsidP="00553488">
            <w:pPr>
              <w:autoSpaceDE w:val="0"/>
              <w:autoSpaceDN w:val="0"/>
              <w:adjustRightInd w:val="0"/>
              <w:spacing w:after="200"/>
              <w:contextualSpacing/>
              <w:rPr>
                <w:rFonts w:ascii="Arial" w:hAnsi="Arial" w:cs="Arial"/>
                <w:sz w:val="24"/>
                <w:szCs w:val="24"/>
              </w:rPr>
            </w:pPr>
          </w:p>
          <w:p w:rsidR="00553488" w:rsidRPr="0006641B" w:rsidRDefault="00AE2029" w:rsidP="00553488">
            <w:pPr>
              <w:autoSpaceDE w:val="0"/>
              <w:autoSpaceDN w:val="0"/>
              <w:adjustRightInd w:val="0"/>
              <w:spacing w:after="200"/>
              <w:contextualSpacing/>
              <w:rPr>
                <w:rFonts w:ascii="Arial" w:hAnsi="Arial" w:cs="Arial"/>
                <w:sz w:val="24"/>
                <w:szCs w:val="24"/>
              </w:rPr>
            </w:pPr>
            <w:r w:rsidRPr="0006641B">
              <w:rPr>
                <w:rFonts w:ascii="Arial" w:hAnsi="Arial" w:cs="Arial"/>
                <w:sz w:val="24"/>
                <w:szCs w:val="24"/>
              </w:rPr>
              <w:t>Hacker &amp; Sommers (2011): Sections G (pp. 175-222) and S (pp. 111-136).</w:t>
            </w:r>
          </w:p>
          <w:p w:rsidR="00553488" w:rsidRPr="0006641B" w:rsidRDefault="00553488" w:rsidP="00562D18">
            <w:pPr>
              <w:rPr>
                <w:rFonts w:ascii="Arial" w:hAnsi="Arial" w:cs="Arial"/>
                <w:sz w:val="24"/>
                <w:szCs w:val="24"/>
              </w:rPr>
            </w:pPr>
          </w:p>
        </w:tc>
        <w:tc>
          <w:tcPr>
            <w:tcW w:w="2538" w:type="dxa"/>
          </w:tcPr>
          <w:p w:rsidR="00562D18" w:rsidRPr="0006641B" w:rsidRDefault="00562D18" w:rsidP="00942599">
            <w:pPr>
              <w:jc w:val="center"/>
              <w:rPr>
                <w:rFonts w:ascii="Arial" w:hAnsi="Arial" w:cs="Arial"/>
                <w:sz w:val="24"/>
                <w:szCs w:val="24"/>
              </w:rPr>
            </w:pPr>
          </w:p>
        </w:tc>
      </w:tr>
      <w:tr w:rsidR="00562D18" w:rsidRPr="0006641B" w:rsidTr="00562D18">
        <w:tc>
          <w:tcPr>
            <w:tcW w:w="1728" w:type="dxa"/>
          </w:tcPr>
          <w:p w:rsidR="00562D18" w:rsidRPr="0006641B" w:rsidRDefault="008D14BC" w:rsidP="00942599">
            <w:pPr>
              <w:jc w:val="center"/>
              <w:rPr>
                <w:rFonts w:ascii="Arial" w:hAnsi="Arial" w:cs="Arial"/>
                <w:sz w:val="24"/>
                <w:szCs w:val="24"/>
              </w:rPr>
            </w:pPr>
            <w:r>
              <w:rPr>
                <w:rFonts w:ascii="Arial" w:hAnsi="Arial" w:cs="Arial"/>
                <w:sz w:val="24"/>
                <w:szCs w:val="24"/>
              </w:rPr>
              <w:t>February 6</w:t>
            </w:r>
          </w:p>
          <w:p w:rsidR="00562D18" w:rsidRPr="0006641B" w:rsidRDefault="00562D18" w:rsidP="00942599">
            <w:pPr>
              <w:jc w:val="center"/>
              <w:rPr>
                <w:rFonts w:ascii="Arial" w:hAnsi="Arial" w:cs="Arial"/>
                <w:sz w:val="24"/>
                <w:szCs w:val="24"/>
              </w:rPr>
            </w:pPr>
          </w:p>
        </w:tc>
        <w:tc>
          <w:tcPr>
            <w:tcW w:w="5310" w:type="dxa"/>
          </w:tcPr>
          <w:p w:rsidR="00562D18" w:rsidRPr="0006641B" w:rsidRDefault="00255844" w:rsidP="00562D18">
            <w:pPr>
              <w:rPr>
                <w:rFonts w:ascii="Arial" w:hAnsi="Arial" w:cs="Arial"/>
                <w:sz w:val="24"/>
                <w:szCs w:val="24"/>
              </w:rPr>
            </w:pPr>
            <w:r w:rsidRPr="0006641B">
              <w:rPr>
                <w:rFonts w:ascii="Arial" w:hAnsi="Arial" w:cs="Arial"/>
                <w:sz w:val="24"/>
                <w:szCs w:val="24"/>
              </w:rPr>
              <w:t xml:space="preserve">Scientific </w:t>
            </w:r>
            <w:r w:rsidR="00562D18" w:rsidRPr="0006641B">
              <w:rPr>
                <w:rFonts w:ascii="Arial" w:hAnsi="Arial" w:cs="Arial"/>
                <w:sz w:val="24"/>
                <w:szCs w:val="24"/>
              </w:rPr>
              <w:t>Writing</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Punctuation and mechanics</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 xml:space="preserve">Citing sources </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Avoiding plagiarism</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 xml:space="preserve">Using quotations appropriately </w:t>
            </w:r>
          </w:p>
          <w:p w:rsidR="00553488"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Reference lists</w:t>
            </w:r>
          </w:p>
          <w:p w:rsidR="00E273E0" w:rsidRDefault="00E273E0" w:rsidP="00E273E0">
            <w:pPr>
              <w:autoSpaceDE w:val="0"/>
              <w:autoSpaceDN w:val="0"/>
              <w:adjustRightInd w:val="0"/>
              <w:spacing w:after="200"/>
              <w:contextualSpacing/>
              <w:rPr>
                <w:rFonts w:ascii="Arial" w:hAnsi="Arial" w:cs="Arial"/>
                <w:sz w:val="24"/>
                <w:szCs w:val="24"/>
              </w:rPr>
            </w:pPr>
          </w:p>
          <w:p w:rsidR="00E273E0" w:rsidRPr="0006641B" w:rsidRDefault="00E273E0" w:rsidP="00E273E0">
            <w:pPr>
              <w:autoSpaceDE w:val="0"/>
              <w:autoSpaceDN w:val="0"/>
              <w:adjustRightInd w:val="0"/>
              <w:spacing w:after="200"/>
              <w:contextualSpacing/>
              <w:rPr>
                <w:rFonts w:ascii="Arial" w:hAnsi="Arial" w:cs="Arial"/>
                <w:sz w:val="24"/>
                <w:szCs w:val="24"/>
              </w:rPr>
            </w:pPr>
            <w:r>
              <w:rPr>
                <w:rFonts w:ascii="Arial" w:hAnsi="Arial" w:cs="Arial"/>
                <w:sz w:val="24"/>
                <w:szCs w:val="24"/>
              </w:rPr>
              <w:t>Designing an oral presentation</w:t>
            </w:r>
          </w:p>
          <w:p w:rsidR="00553488" w:rsidRPr="0006641B" w:rsidRDefault="00553488" w:rsidP="00553488">
            <w:pPr>
              <w:autoSpaceDE w:val="0"/>
              <w:autoSpaceDN w:val="0"/>
              <w:adjustRightInd w:val="0"/>
              <w:spacing w:after="200"/>
              <w:contextualSpacing/>
              <w:rPr>
                <w:rFonts w:ascii="Times New Roman" w:hAnsi="Times New Roman"/>
                <w:sz w:val="24"/>
                <w:szCs w:val="24"/>
              </w:rPr>
            </w:pPr>
          </w:p>
          <w:p w:rsidR="00D05824" w:rsidRPr="0006641B" w:rsidRDefault="00D05824" w:rsidP="00D05824">
            <w:pPr>
              <w:autoSpaceDE w:val="0"/>
              <w:autoSpaceDN w:val="0"/>
              <w:adjustRightInd w:val="0"/>
              <w:spacing w:after="200"/>
              <w:contextualSpacing/>
              <w:rPr>
                <w:rFonts w:ascii="Arial" w:hAnsi="Arial" w:cs="Arial"/>
                <w:sz w:val="24"/>
                <w:szCs w:val="24"/>
              </w:rPr>
            </w:pPr>
            <w:r w:rsidRPr="0006641B">
              <w:rPr>
                <w:rFonts w:ascii="Arial" w:hAnsi="Arial" w:cs="Arial"/>
                <w:sz w:val="24"/>
                <w:szCs w:val="24"/>
              </w:rPr>
              <w:t>Hacker &amp; Sommers (2011): Sections W (pp. 153 - 169) and P (pp. 259-305).</w:t>
            </w:r>
          </w:p>
          <w:p w:rsidR="00553488" w:rsidRPr="0006641B" w:rsidRDefault="00553488" w:rsidP="00553488">
            <w:pPr>
              <w:autoSpaceDE w:val="0"/>
              <w:autoSpaceDN w:val="0"/>
              <w:adjustRightInd w:val="0"/>
              <w:spacing w:after="200"/>
              <w:contextualSpacing/>
              <w:rPr>
                <w:rFonts w:ascii="Arial" w:hAnsi="Arial" w:cs="Arial"/>
                <w:sz w:val="24"/>
                <w:szCs w:val="24"/>
              </w:rPr>
            </w:pPr>
          </w:p>
        </w:tc>
        <w:tc>
          <w:tcPr>
            <w:tcW w:w="2538" w:type="dxa"/>
          </w:tcPr>
          <w:p w:rsidR="00562D18" w:rsidRDefault="00AE1B6C" w:rsidP="00AE1B6C">
            <w:pPr>
              <w:jc w:val="center"/>
              <w:rPr>
                <w:rFonts w:ascii="Arial" w:hAnsi="Arial" w:cs="Arial"/>
                <w:sz w:val="24"/>
                <w:szCs w:val="24"/>
              </w:rPr>
            </w:pPr>
            <w:r w:rsidRPr="0006641B">
              <w:rPr>
                <w:rFonts w:ascii="Arial" w:hAnsi="Arial" w:cs="Arial"/>
                <w:sz w:val="24"/>
                <w:szCs w:val="24"/>
              </w:rPr>
              <w:t>Written a</w:t>
            </w:r>
            <w:r w:rsidR="00562D18" w:rsidRPr="0006641B">
              <w:rPr>
                <w:rFonts w:ascii="Arial" w:hAnsi="Arial" w:cs="Arial"/>
                <w:sz w:val="24"/>
                <w:szCs w:val="24"/>
              </w:rPr>
              <w:t>bstract</w:t>
            </w:r>
          </w:p>
          <w:p w:rsidR="002252D5" w:rsidRPr="0006641B" w:rsidRDefault="002252D5" w:rsidP="00AE1B6C">
            <w:pPr>
              <w:jc w:val="center"/>
              <w:rPr>
                <w:rFonts w:ascii="Arial" w:hAnsi="Arial" w:cs="Arial"/>
                <w:sz w:val="24"/>
                <w:szCs w:val="24"/>
              </w:rPr>
            </w:pPr>
            <w:r>
              <w:rPr>
                <w:rFonts w:ascii="Arial" w:hAnsi="Arial" w:cs="Arial"/>
                <w:sz w:val="24"/>
                <w:szCs w:val="24"/>
              </w:rPr>
              <w:t>[in Blackboard]</w:t>
            </w:r>
          </w:p>
        </w:tc>
      </w:tr>
      <w:tr w:rsidR="00562D18" w:rsidRPr="0006641B" w:rsidTr="00562D18">
        <w:tc>
          <w:tcPr>
            <w:tcW w:w="1728" w:type="dxa"/>
          </w:tcPr>
          <w:p w:rsidR="00562D18" w:rsidRPr="0006641B" w:rsidRDefault="008D14BC" w:rsidP="00942599">
            <w:pPr>
              <w:jc w:val="center"/>
              <w:rPr>
                <w:rFonts w:ascii="Arial" w:hAnsi="Arial" w:cs="Arial"/>
                <w:sz w:val="24"/>
                <w:szCs w:val="24"/>
              </w:rPr>
            </w:pPr>
            <w:r>
              <w:rPr>
                <w:rFonts w:ascii="Arial" w:hAnsi="Arial" w:cs="Arial"/>
                <w:sz w:val="24"/>
                <w:szCs w:val="24"/>
              </w:rPr>
              <w:t>February 27</w:t>
            </w:r>
          </w:p>
          <w:p w:rsidR="00562D18" w:rsidRPr="0006641B" w:rsidRDefault="00562D18" w:rsidP="00942599">
            <w:pPr>
              <w:jc w:val="center"/>
              <w:rPr>
                <w:rFonts w:ascii="Arial" w:hAnsi="Arial" w:cs="Arial"/>
                <w:sz w:val="24"/>
                <w:szCs w:val="24"/>
              </w:rPr>
            </w:pPr>
          </w:p>
        </w:tc>
        <w:tc>
          <w:tcPr>
            <w:tcW w:w="5310" w:type="dxa"/>
          </w:tcPr>
          <w:p w:rsidR="00562D18" w:rsidRPr="0006641B" w:rsidRDefault="00562D18" w:rsidP="00562D18">
            <w:pPr>
              <w:rPr>
                <w:rFonts w:ascii="Arial" w:hAnsi="Arial" w:cs="Arial"/>
                <w:sz w:val="24"/>
                <w:szCs w:val="24"/>
              </w:rPr>
            </w:pPr>
            <w:r w:rsidRPr="0006641B">
              <w:rPr>
                <w:rFonts w:ascii="Arial" w:hAnsi="Arial" w:cs="Arial"/>
                <w:sz w:val="24"/>
                <w:szCs w:val="24"/>
              </w:rPr>
              <w:t>Oral presentations</w:t>
            </w:r>
            <w:r w:rsidR="008D1F17" w:rsidRPr="0006641B">
              <w:rPr>
                <w:rFonts w:ascii="Arial" w:hAnsi="Arial" w:cs="Arial"/>
                <w:sz w:val="24"/>
                <w:szCs w:val="24"/>
              </w:rPr>
              <w:t xml:space="preserve"> </w:t>
            </w:r>
            <w:r w:rsidR="008D1F17" w:rsidRPr="002252D5">
              <w:rPr>
                <w:rFonts w:ascii="Arial" w:hAnsi="Arial" w:cs="Arial"/>
                <w:b/>
                <w:sz w:val="24"/>
                <w:szCs w:val="24"/>
              </w:rPr>
              <w:t>in class</w:t>
            </w:r>
          </w:p>
        </w:tc>
        <w:tc>
          <w:tcPr>
            <w:tcW w:w="2538" w:type="dxa"/>
          </w:tcPr>
          <w:p w:rsidR="00562D18" w:rsidRPr="0006641B" w:rsidRDefault="00AE1B6C" w:rsidP="00AE1B6C">
            <w:pPr>
              <w:jc w:val="center"/>
              <w:rPr>
                <w:rFonts w:ascii="Arial" w:hAnsi="Arial" w:cs="Arial"/>
                <w:sz w:val="24"/>
                <w:szCs w:val="24"/>
              </w:rPr>
            </w:pPr>
            <w:r w:rsidRPr="0006641B">
              <w:rPr>
                <w:rFonts w:ascii="Arial" w:hAnsi="Arial" w:cs="Arial"/>
                <w:sz w:val="24"/>
                <w:szCs w:val="24"/>
              </w:rPr>
              <w:t>Oral p</w:t>
            </w:r>
            <w:r w:rsidR="00562D18" w:rsidRPr="0006641B">
              <w:rPr>
                <w:rFonts w:ascii="Arial" w:hAnsi="Arial" w:cs="Arial"/>
                <w:sz w:val="24"/>
                <w:szCs w:val="24"/>
              </w:rPr>
              <w:t>resentation</w:t>
            </w:r>
          </w:p>
        </w:tc>
      </w:tr>
      <w:tr w:rsidR="00562D18" w:rsidRPr="0006641B" w:rsidTr="00562D18">
        <w:tc>
          <w:tcPr>
            <w:tcW w:w="1728" w:type="dxa"/>
          </w:tcPr>
          <w:p w:rsidR="00562D18" w:rsidRPr="0006641B" w:rsidRDefault="008D14BC" w:rsidP="00942599">
            <w:pPr>
              <w:jc w:val="center"/>
              <w:rPr>
                <w:rFonts w:ascii="Arial" w:hAnsi="Arial" w:cs="Arial"/>
                <w:sz w:val="24"/>
                <w:szCs w:val="24"/>
              </w:rPr>
            </w:pPr>
            <w:r>
              <w:rPr>
                <w:rFonts w:ascii="Arial" w:hAnsi="Arial" w:cs="Arial"/>
                <w:sz w:val="24"/>
                <w:szCs w:val="24"/>
              </w:rPr>
              <w:t>March 6</w:t>
            </w:r>
          </w:p>
          <w:p w:rsidR="00562D18" w:rsidRPr="0006641B" w:rsidRDefault="00562D18" w:rsidP="00942599">
            <w:pPr>
              <w:jc w:val="center"/>
              <w:rPr>
                <w:rFonts w:ascii="Arial" w:hAnsi="Arial" w:cs="Arial"/>
                <w:sz w:val="24"/>
                <w:szCs w:val="24"/>
              </w:rPr>
            </w:pPr>
          </w:p>
        </w:tc>
        <w:tc>
          <w:tcPr>
            <w:tcW w:w="5310" w:type="dxa"/>
          </w:tcPr>
          <w:p w:rsidR="00562D18" w:rsidRDefault="00255844" w:rsidP="00562D18">
            <w:pPr>
              <w:rPr>
                <w:rFonts w:ascii="Arial" w:hAnsi="Arial" w:cs="Arial"/>
                <w:sz w:val="24"/>
                <w:szCs w:val="24"/>
              </w:rPr>
            </w:pPr>
            <w:r w:rsidRPr="0006641B">
              <w:rPr>
                <w:rFonts w:ascii="Arial" w:hAnsi="Arial" w:cs="Arial"/>
                <w:sz w:val="24"/>
                <w:szCs w:val="24"/>
              </w:rPr>
              <w:t xml:space="preserve">Scientific </w:t>
            </w:r>
            <w:r w:rsidR="00562D18" w:rsidRPr="0006641B">
              <w:rPr>
                <w:rFonts w:ascii="Arial" w:hAnsi="Arial" w:cs="Arial"/>
                <w:sz w:val="24"/>
                <w:szCs w:val="24"/>
              </w:rPr>
              <w:t>Writing</w:t>
            </w:r>
          </w:p>
          <w:p w:rsidR="00075EEC" w:rsidRPr="0006641B" w:rsidRDefault="00075EEC" w:rsidP="00562D18">
            <w:pPr>
              <w:rPr>
                <w:rFonts w:ascii="Arial" w:hAnsi="Arial" w:cs="Arial"/>
                <w:sz w:val="24"/>
                <w:szCs w:val="24"/>
              </w:rPr>
            </w:pPr>
          </w:p>
          <w:p w:rsidR="00562D18" w:rsidRDefault="00562D18" w:rsidP="00562D18">
            <w:pPr>
              <w:rPr>
                <w:rFonts w:ascii="Arial" w:hAnsi="Arial" w:cs="Arial"/>
                <w:sz w:val="24"/>
                <w:szCs w:val="24"/>
              </w:rPr>
            </w:pPr>
            <w:r w:rsidRPr="0006641B">
              <w:rPr>
                <w:rFonts w:ascii="Arial" w:hAnsi="Arial" w:cs="Arial"/>
                <w:sz w:val="24"/>
                <w:szCs w:val="24"/>
              </w:rPr>
              <w:t>Evaluate abstracts</w:t>
            </w:r>
            <w:r w:rsidR="008D1F17" w:rsidRPr="0006641B">
              <w:rPr>
                <w:rFonts w:ascii="Arial" w:hAnsi="Arial" w:cs="Arial"/>
                <w:sz w:val="24"/>
                <w:szCs w:val="24"/>
              </w:rPr>
              <w:t xml:space="preserve"> in class</w:t>
            </w:r>
          </w:p>
          <w:p w:rsidR="00075EEC" w:rsidRDefault="00075EEC" w:rsidP="00562D18">
            <w:pPr>
              <w:rPr>
                <w:rFonts w:ascii="Arial" w:hAnsi="Arial" w:cs="Arial"/>
                <w:sz w:val="24"/>
                <w:szCs w:val="24"/>
              </w:rPr>
            </w:pPr>
          </w:p>
          <w:p w:rsidR="00075EEC" w:rsidRPr="0006641B" w:rsidRDefault="00075EEC" w:rsidP="00562D18">
            <w:pPr>
              <w:rPr>
                <w:rFonts w:ascii="Arial" w:hAnsi="Arial" w:cs="Arial"/>
                <w:sz w:val="24"/>
                <w:szCs w:val="24"/>
              </w:rPr>
            </w:pPr>
            <w:r>
              <w:rPr>
                <w:rFonts w:ascii="Arial" w:hAnsi="Arial" w:cs="Arial"/>
                <w:sz w:val="24"/>
                <w:szCs w:val="24"/>
              </w:rPr>
              <w:t>Designing a poster presentation</w:t>
            </w:r>
          </w:p>
          <w:p w:rsidR="00D05824" w:rsidRPr="0006641B" w:rsidRDefault="00D05824" w:rsidP="00562D18">
            <w:pPr>
              <w:rPr>
                <w:rFonts w:ascii="Arial" w:hAnsi="Arial" w:cs="Arial"/>
                <w:sz w:val="24"/>
                <w:szCs w:val="24"/>
              </w:rPr>
            </w:pPr>
          </w:p>
          <w:p w:rsidR="00D05824" w:rsidRPr="0006641B" w:rsidRDefault="00D05824" w:rsidP="00562D18">
            <w:pPr>
              <w:rPr>
                <w:rFonts w:ascii="Arial" w:hAnsi="Arial" w:cs="Arial"/>
                <w:sz w:val="24"/>
                <w:szCs w:val="24"/>
              </w:rPr>
            </w:pPr>
            <w:r w:rsidRPr="0006641B">
              <w:rPr>
                <w:rFonts w:ascii="Arial" w:hAnsi="Arial" w:cs="Arial"/>
                <w:sz w:val="24"/>
                <w:szCs w:val="24"/>
              </w:rPr>
              <w:t>APA (2010</w:t>
            </w:r>
            <w:r w:rsidR="00940227" w:rsidRPr="0006641B">
              <w:rPr>
                <w:rFonts w:ascii="Arial" w:hAnsi="Arial" w:cs="Arial"/>
                <w:sz w:val="24"/>
                <w:szCs w:val="24"/>
              </w:rPr>
              <w:t xml:space="preserve">):  Review Chapters 3 and 4 (pp. 61-115), and Chapters 6 and 7 (pp. </w:t>
            </w:r>
            <w:r w:rsidR="005E2A83" w:rsidRPr="0006641B">
              <w:rPr>
                <w:rFonts w:ascii="Arial" w:hAnsi="Arial" w:cs="Arial"/>
                <w:sz w:val="24"/>
                <w:szCs w:val="24"/>
              </w:rPr>
              <w:t>169 - 205</w:t>
            </w:r>
            <w:r w:rsidR="00940227" w:rsidRPr="0006641B">
              <w:rPr>
                <w:rFonts w:ascii="Arial" w:hAnsi="Arial" w:cs="Arial"/>
                <w:sz w:val="24"/>
                <w:szCs w:val="24"/>
              </w:rPr>
              <w:t>).</w:t>
            </w:r>
          </w:p>
          <w:p w:rsidR="00562D18" w:rsidRPr="0006641B" w:rsidRDefault="00562D18" w:rsidP="00942599">
            <w:pPr>
              <w:jc w:val="center"/>
              <w:rPr>
                <w:rFonts w:ascii="Arial" w:hAnsi="Arial" w:cs="Arial"/>
                <w:sz w:val="24"/>
                <w:szCs w:val="24"/>
              </w:rPr>
            </w:pPr>
          </w:p>
        </w:tc>
        <w:tc>
          <w:tcPr>
            <w:tcW w:w="2538" w:type="dxa"/>
          </w:tcPr>
          <w:p w:rsidR="00562D18" w:rsidRPr="0006641B" w:rsidRDefault="00562D18" w:rsidP="00942599">
            <w:pPr>
              <w:jc w:val="center"/>
              <w:rPr>
                <w:rFonts w:ascii="Arial" w:hAnsi="Arial" w:cs="Arial"/>
                <w:sz w:val="24"/>
                <w:szCs w:val="24"/>
              </w:rPr>
            </w:pPr>
          </w:p>
        </w:tc>
      </w:tr>
      <w:tr w:rsidR="00562D18" w:rsidRPr="0006641B" w:rsidTr="00562D18">
        <w:tc>
          <w:tcPr>
            <w:tcW w:w="1728" w:type="dxa"/>
          </w:tcPr>
          <w:p w:rsidR="00562D18" w:rsidRPr="0006641B" w:rsidRDefault="008D14BC" w:rsidP="00942599">
            <w:pPr>
              <w:jc w:val="center"/>
              <w:rPr>
                <w:rFonts w:ascii="Arial" w:hAnsi="Arial" w:cs="Arial"/>
                <w:sz w:val="24"/>
                <w:szCs w:val="24"/>
              </w:rPr>
            </w:pPr>
            <w:r>
              <w:rPr>
                <w:rFonts w:ascii="Arial" w:hAnsi="Arial" w:cs="Arial"/>
                <w:sz w:val="24"/>
                <w:szCs w:val="24"/>
              </w:rPr>
              <w:t>March 27</w:t>
            </w:r>
          </w:p>
          <w:p w:rsidR="00562D18" w:rsidRPr="0006641B" w:rsidRDefault="00562D18" w:rsidP="00942599">
            <w:pPr>
              <w:jc w:val="center"/>
              <w:rPr>
                <w:rFonts w:ascii="Arial" w:hAnsi="Arial" w:cs="Arial"/>
                <w:sz w:val="24"/>
                <w:szCs w:val="24"/>
              </w:rPr>
            </w:pPr>
          </w:p>
        </w:tc>
        <w:tc>
          <w:tcPr>
            <w:tcW w:w="5310" w:type="dxa"/>
          </w:tcPr>
          <w:p w:rsidR="00562D18" w:rsidRDefault="008D1F17" w:rsidP="008D1F17">
            <w:pPr>
              <w:rPr>
                <w:rFonts w:ascii="Arial" w:hAnsi="Arial" w:cs="Arial"/>
                <w:sz w:val="24"/>
                <w:szCs w:val="24"/>
              </w:rPr>
            </w:pPr>
            <w:r w:rsidRPr="0006641B">
              <w:rPr>
                <w:rFonts w:ascii="Arial" w:hAnsi="Arial" w:cs="Arial"/>
                <w:sz w:val="24"/>
                <w:szCs w:val="24"/>
              </w:rPr>
              <w:t xml:space="preserve">Evaluate posters </w:t>
            </w:r>
            <w:r w:rsidRPr="002252D5">
              <w:rPr>
                <w:rFonts w:ascii="Arial" w:hAnsi="Arial" w:cs="Arial"/>
                <w:b/>
                <w:sz w:val="24"/>
                <w:szCs w:val="24"/>
              </w:rPr>
              <w:t>in class</w:t>
            </w:r>
          </w:p>
          <w:p w:rsidR="00075EEC" w:rsidRPr="0006641B" w:rsidRDefault="00075EEC" w:rsidP="008D1F17">
            <w:pPr>
              <w:rPr>
                <w:rFonts w:ascii="Arial" w:hAnsi="Arial" w:cs="Arial"/>
                <w:sz w:val="24"/>
                <w:szCs w:val="24"/>
              </w:rPr>
            </w:pPr>
          </w:p>
          <w:p w:rsidR="008D1F17" w:rsidRDefault="008D1F17" w:rsidP="008D1F17">
            <w:pPr>
              <w:rPr>
                <w:rFonts w:ascii="Arial" w:hAnsi="Arial" w:cs="Arial"/>
                <w:sz w:val="24"/>
                <w:szCs w:val="24"/>
              </w:rPr>
            </w:pPr>
            <w:r w:rsidRPr="0006641B">
              <w:rPr>
                <w:rFonts w:ascii="Arial" w:hAnsi="Arial" w:cs="Arial"/>
                <w:sz w:val="24"/>
                <w:szCs w:val="24"/>
              </w:rPr>
              <w:t>Literature Review process and outcome</w:t>
            </w:r>
          </w:p>
          <w:p w:rsidR="00075EEC" w:rsidRDefault="00075EEC" w:rsidP="008D1F17">
            <w:pPr>
              <w:rPr>
                <w:rFonts w:ascii="Arial" w:hAnsi="Arial" w:cs="Arial"/>
                <w:sz w:val="24"/>
                <w:szCs w:val="24"/>
              </w:rPr>
            </w:pPr>
          </w:p>
          <w:p w:rsidR="00075EEC" w:rsidRPr="0006641B" w:rsidRDefault="00075EEC" w:rsidP="008D1F17">
            <w:pPr>
              <w:rPr>
                <w:rFonts w:ascii="Arial" w:hAnsi="Arial" w:cs="Arial"/>
                <w:sz w:val="24"/>
                <w:szCs w:val="24"/>
              </w:rPr>
            </w:pPr>
            <w:r>
              <w:rPr>
                <w:rFonts w:ascii="Arial" w:hAnsi="Arial" w:cs="Arial"/>
                <w:sz w:val="24"/>
                <w:szCs w:val="24"/>
              </w:rPr>
              <w:t>Writing an outline &amp; draft</w:t>
            </w:r>
          </w:p>
          <w:p w:rsidR="00C32191" w:rsidRPr="0006641B" w:rsidRDefault="00C32191" w:rsidP="008D1F17">
            <w:pPr>
              <w:rPr>
                <w:rFonts w:ascii="Arial" w:hAnsi="Arial" w:cs="Arial"/>
                <w:sz w:val="24"/>
                <w:szCs w:val="24"/>
              </w:rPr>
            </w:pPr>
          </w:p>
          <w:p w:rsidR="00C32191" w:rsidRPr="0006641B" w:rsidRDefault="00C32191" w:rsidP="008D1F17">
            <w:pPr>
              <w:rPr>
                <w:rFonts w:ascii="Arial" w:hAnsi="Arial" w:cs="Arial"/>
                <w:sz w:val="24"/>
                <w:szCs w:val="24"/>
              </w:rPr>
            </w:pPr>
            <w:r w:rsidRPr="0006641B">
              <w:rPr>
                <w:rFonts w:ascii="Arial" w:hAnsi="Arial" w:cs="Arial"/>
                <w:sz w:val="24"/>
                <w:szCs w:val="24"/>
              </w:rPr>
              <w:t>Galvan (2</w:t>
            </w:r>
            <w:r w:rsidR="00945A99" w:rsidRPr="0006641B">
              <w:rPr>
                <w:rFonts w:ascii="Arial" w:hAnsi="Arial" w:cs="Arial"/>
                <w:sz w:val="24"/>
                <w:szCs w:val="24"/>
              </w:rPr>
              <w:t>012</w:t>
            </w:r>
            <w:r w:rsidRPr="0006641B">
              <w:rPr>
                <w:rFonts w:ascii="Arial" w:hAnsi="Arial" w:cs="Arial"/>
                <w:sz w:val="24"/>
                <w:szCs w:val="24"/>
              </w:rPr>
              <w:t>):  Chapters 2, 3, 4, 8, 9, &amp; 10.</w:t>
            </w:r>
          </w:p>
          <w:p w:rsidR="008D1F17" w:rsidRPr="0006641B" w:rsidRDefault="008D1F17" w:rsidP="008D1F17">
            <w:pPr>
              <w:rPr>
                <w:rFonts w:ascii="Arial" w:hAnsi="Arial" w:cs="Arial"/>
                <w:sz w:val="24"/>
                <w:szCs w:val="24"/>
              </w:rPr>
            </w:pPr>
          </w:p>
        </w:tc>
        <w:tc>
          <w:tcPr>
            <w:tcW w:w="2538" w:type="dxa"/>
          </w:tcPr>
          <w:p w:rsidR="00562D18" w:rsidRPr="0006641B" w:rsidRDefault="008D1F17" w:rsidP="00942599">
            <w:pPr>
              <w:jc w:val="center"/>
              <w:rPr>
                <w:rFonts w:ascii="Arial" w:hAnsi="Arial" w:cs="Arial"/>
                <w:sz w:val="24"/>
                <w:szCs w:val="24"/>
              </w:rPr>
            </w:pPr>
            <w:r w:rsidRPr="0006641B">
              <w:rPr>
                <w:rFonts w:ascii="Arial" w:hAnsi="Arial" w:cs="Arial"/>
                <w:sz w:val="24"/>
                <w:szCs w:val="24"/>
              </w:rPr>
              <w:t>Poster</w:t>
            </w:r>
          </w:p>
        </w:tc>
      </w:tr>
      <w:tr w:rsidR="00075EEC" w:rsidRPr="0006641B" w:rsidTr="00562D18">
        <w:tc>
          <w:tcPr>
            <w:tcW w:w="1728" w:type="dxa"/>
          </w:tcPr>
          <w:p w:rsidR="00075EEC" w:rsidRDefault="002252D5" w:rsidP="00942599">
            <w:pPr>
              <w:jc w:val="center"/>
              <w:rPr>
                <w:rFonts w:ascii="Arial" w:hAnsi="Arial" w:cs="Arial"/>
                <w:sz w:val="24"/>
                <w:szCs w:val="24"/>
              </w:rPr>
            </w:pPr>
            <w:r>
              <w:rPr>
                <w:rFonts w:ascii="Arial" w:hAnsi="Arial" w:cs="Arial"/>
                <w:sz w:val="24"/>
                <w:szCs w:val="24"/>
              </w:rPr>
              <w:lastRenderedPageBreak/>
              <w:t>April 3</w:t>
            </w:r>
          </w:p>
        </w:tc>
        <w:tc>
          <w:tcPr>
            <w:tcW w:w="5310" w:type="dxa"/>
          </w:tcPr>
          <w:p w:rsidR="00075EEC" w:rsidRPr="0006641B" w:rsidRDefault="002252D5" w:rsidP="008D1F17">
            <w:pPr>
              <w:rPr>
                <w:rFonts w:ascii="Arial" w:hAnsi="Arial" w:cs="Arial"/>
                <w:sz w:val="24"/>
                <w:szCs w:val="24"/>
              </w:rPr>
            </w:pPr>
            <w:r>
              <w:rPr>
                <w:rFonts w:ascii="Arial" w:hAnsi="Arial" w:cs="Arial"/>
                <w:sz w:val="24"/>
                <w:szCs w:val="24"/>
              </w:rPr>
              <w:t>Online</w:t>
            </w:r>
          </w:p>
        </w:tc>
        <w:tc>
          <w:tcPr>
            <w:tcW w:w="2538" w:type="dxa"/>
          </w:tcPr>
          <w:p w:rsidR="00075EEC" w:rsidRDefault="002252D5" w:rsidP="00942599">
            <w:pPr>
              <w:jc w:val="center"/>
              <w:rPr>
                <w:rFonts w:ascii="Arial" w:hAnsi="Arial" w:cs="Arial"/>
                <w:sz w:val="24"/>
                <w:szCs w:val="24"/>
              </w:rPr>
            </w:pPr>
            <w:r>
              <w:rPr>
                <w:rFonts w:ascii="Arial" w:hAnsi="Arial" w:cs="Arial"/>
                <w:sz w:val="24"/>
                <w:szCs w:val="24"/>
              </w:rPr>
              <w:t>Manuscript outline</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r w:rsidR="00562D18" w:rsidRPr="0006641B" w:rsidTr="00562D18">
        <w:tc>
          <w:tcPr>
            <w:tcW w:w="1728" w:type="dxa"/>
          </w:tcPr>
          <w:p w:rsidR="00562D18" w:rsidRPr="0006641B" w:rsidRDefault="002252D5" w:rsidP="00942599">
            <w:pPr>
              <w:jc w:val="center"/>
              <w:rPr>
                <w:rFonts w:ascii="Arial" w:hAnsi="Arial" w:cs="Arial"/>
                <w:sz w:val="24"/>
                <w:szCs w:val="24"/>
              </w:rPr>
            </w:pPr>
            <w:r>
              <w:rPr>
                <w:rFonts w:ascii="Arial" w:hAnsi="Arial" w:cs="Arial"/>
                <w:sz w:val="24"/>
                <w:szCs w:val="24"/>
              </w:rPr>
              <w:t>April 10</w:t>
            </w:r>
          </w:p>
          <w:p w:rsidR="00562D18" w:rsidRPr="0006641B" w:rsidRDefault="00562D18" w:rsidP="00942599">
            <w:pPr>
              <w:jc w:val="center"/>
              <w:rPr>
                <w:rFonts w:ascii="Arial" w:hAnsi="Arial" w:cs="Arial"/>
                <w:sz w:val="24"/>
                <w:szCs w:val="24"/>
              </w:rPr>
            </w:pP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Draft of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r w:rsidR="00562D18" w:rsidRPr="0006641B" w:rsidTr="00562D18">
        <w:tc>
          <w:tcPr>
            <w:tcW w:w="1728" w:type="dxa"/>
          </w:tcPr>
          <w:p w:rsidR="00562D18" w:rsidRPr="0006641B" w:rsidRDefault="001B373F" w:rsidP="00942599">
            <w:pPr>
              <w:jc w:val="center"/>
              <w:rPr>
                <w:rFonts w:ascii="Arial" w:hAnsi="Arial" w:cs="Arial"/>
                <w:sz w:val="24"/>
                <w:szCs w:val="24"/>
              </w:rPr>
            </w:pPr>
            <w:r>
              <w:rPr>
                <w:rFonts w:ascii="Arial" w:hAnsi="Arial" w:cs="Arial"/>
                <w:sz w:val="24"/>
                <w:szCs w:val="24"/>
              </w:rPr>
              <w:t xml:space="preserve">April </w:t>
            </w:r>
            <w:r w:rsidR="002252D5">
              <w:rPr>
                <w:rFonts w:ascii="Arial" w:hAnsi="Arial" w:cs="Arial"/>
                <w:sz w:val="24"/>
                <w:szCs w:val="24"/>
              </w:rPr>
              <w:t>17</w:t>
            </w:r>
          </w:p>
          <w:p w:rsidR="00562D18" w:rsidRPr="0006641B" w:rsidRDefault="00562D18" w:rsidP="00942599">
            <w:pPr>
              <w:jc w:val="center"/>
              <w:rPr>
                <w:rFonts w:ascii="Arial" w:hAnsi="Arial" w:cs="Arial"/>
                <w:sz w:val="24"/>
                <w:szCs w:val="24"/>
              </w:rPr>
            </w:pP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Evaluation of peer’s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r w:rsidR="00562D18" w:rsidTr="00562D18">
        <w:tc>
          <w:tcPr>
            <w:tcW w:w="1728" w:type="dxa"/>
          </w:tcPr>
          <w:p w:rsidR="00562D18" w:rsidRPr="0006641B" w:rsidRDefault="001B373F" w:rsidP="00942599">
            <w:pPr>
              <w:jc w:val="center"/>
              <w:rPr>
                <w:rFonts w:ascii="Arial" w:hAnsi="Arial" w:cs="Arial"/>
                <w:sz w:val="24"/>
                <w:szCs w:val="24"/>
              </w:rPr>
            </w:pPr>
            <w:r>
              <w:rPr>
                <w:rFonts w:ascii="Arial" w:hAnsi="Arial" w:cs="Arial"/>
                <w:sz w:val="24"/>
                <w:szCs w:val="24"/>
              </w:rPr>
              <w:t>May 1</w:t>
            </w:r>
          </w:p>
          <w:p w:rsidR="00562D18" w:rsidRPr="0006641B" w:rsidRDefault="00562D18" w:rsidP="00942599">
            <w:pPr>
              <w:jc w:val="center"/>
              <w:rPr>
                <w:rFonts w:ascii="Arial" w:hAnsi="Arial" w:cs="Arial"/>
                <w:sz w:val="24"/>
                <w:szCs w:val="24"/>
              </w:rPr>
            </w:pP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Final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bl>
    <w:p w:rsidR="003A2404" w:rsidRPr="00066E4E" w:rsidRDefault="00942599" w:rsidP="00942599">
      <w:pPr>
        <w:ind w:firstLine="720"/>
        <w:jc w:val="center"/>
        <w:rPr>
          <w:rFonts w:ascii="Arial" w:hAnsi="Arial" w:cs="Arial"/>
        </w:rPr>
      </w:pPr>
      <w:r>
        <w:rPr>
          <w:rFonts w:ascii="Arial" w:hAnsi="Arial" w:cs="Arial"/>
        </w:rPr>
        <w:t xml:space="preserve">                                                                                                                                                                                                                                                                                                                                                                                                                                                                                                                                                                                                                                                                                                                                                                                                                                                                                                                                                                                                                                                                                                                                                                                                                                                                                                                                                                                                                                                                                                                                                                                                                                                                                                                                                                                                                                                                                                                                                                                                                                                                                                                                                                                                                                                                                                                                                                                                                                                                                                                                                                                                                                                                                                                                                                                                                                                                                                                                                                                                                                                                                                                                                                                                                                                                                                                                                                                                                                                                                           </w:t>
      </w:r>
    </w:p>
    <w:p w:rsidR="00C61D39" w:rsidRPr="00066E4E" w:rsidRDefault="00C61D39" w:rsidP="00C61D39">
      <w:pPr>
        <w:rPr>
          <w:rFonts w:ascii="Arial" w:hAnsi="Arial" w:cs="Arial"/>
        </w:rPr>
      </w:pPr>
    </w:p>
    <w:p w:rsidR="00C61D39" w:rsidRPr="00066E4E" w:rsidRDefault="00C61D39" w:rsidP="00C61D39">
      <w:pPr>
        <w:rPr>
          <w:rFonts w:ascii="Arial" w:hAnsi="Arial" w:cs="Arial"/>
        </w:rPr>
      </w:pPr>
    </w:p>
    <w:p w:rsidR="00C61D39" w:rsidRPr="00935ED8" w:rsidRDefault="00C61D39" w:rsidP="00086156">
      <w:pPr>
        <w:rPr>
          <w:rFonts w:ascii="Arial" w:hAnsi="Arial" w:cs="Arial"/>
          <w:b/>
          <w:sz w:val="24"/>
          <w:szCs w:val="24"/>
        </w:rPr>
      </w:pPr>
      <w:r w:rsidRPr="00066E4E">
        <w:rPr>
          <w:rFonts w:ascii="Arial" w:hAnsi="Arial" w:cs="Arial"/>
          <w:b/>
        </w:rPr>
        <w:br w:type="page"/>
      </w:r>
      <w:r w:rsidR="003D5B47" w:rsidRPr="00935ED8">
        <w:rPr>
          <w:rFonts w:ascii="Arial" w:hAnsi="Arial" w:cs="Arial"/>
          <w:b/>
          <w:sz w:val="24"/>
          <w:szCs w:val="24"/>
        </w:rPr>
        <w:lastRenderedPageBreak/>
        <w:t>Bibliography</w:t>
      </w:r>
    </w:p>
    <w:p w:rsidR="00C61D39" w:rsidRPr="00935ED8" w:rsidRDefault="00C61D39" w:rsidP="00C61D39">
      <w:pPr>
        <w:ind w:left="720" w:hanging="720"/>
        <w:rPr>
          <w:rFonts w:ascii="Arial" w:hAnsi="Arial" w:cs="Arial"/>
          <w:b/>
          <w:sz w:val="24"/>
          <w:szCs w:val="24"/>
        </w:rPr>
      </w:pP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Aaron, L. (2008). </w:t>
      </w:r>
      <w:proofErr w:type="gramStart"/>
      <w:r w:rsidRPr="00935ED8">
        <w:rPr>
          <w:rFonts w:ascii="Arial" w:hAnsi="Arial" w:cs="Arial"/>
          <w:sz w:val="24"/>
          <w:szCs w:val="24"/>
        </w:rPr>
        <w:t>Writing a literature review article.</w:t>
      </w:r>
      <w:proofErr w:type="gramEnd"/>
      <w:r w:rsidRPr="00935ED8">
        <w:rPr>
          <w:rFonts w:ascii="Arial" w:hAnsi="Arial" w:cs="Arial"/>
          <w:sz w:val="24"/>
          <w:szCs w:val="24"/>
        </w:rPr>
        <w:t xml:space="preserve"> </w:t>
      </w:r>
      <w:r w:rsidRPr="00935ED8">
        <w:rPr>
          <w:rFonts w:ascii="Arial" w:hAnsi="Arial" w:cs="Arial"/>
          <w:i/>
          <w:sz w:val="24"/>
          <w:szCs w:val="24"/>
        </w:rPr>
        <w:t>Radiologic Technology, 80</w:t>
      </w:r>
      <w:r w:rsidRPr="00935ED8">
        <w:rPr>
          <w:rFonts w:ascii="Arial" w:hAnsi="Arial" w:cs="Arial"/>
          <w:sz w:val="24"/>
          <w:szCs w:val="24"/>
        </w:rPr>
        <w:t>(2), 185-186.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Alspach, G. (2010). </w:t>
      </w:r>
      <w:proofErr w:type="gramStart"/>
      <w:r w:rsidRPr="00935ED8">
        <w:rPr>
          <w:rFonts w:ascii="Arial" w:hAnsi="Arial" w:cs="Arial"/>
          <w:sz w:val="24"/>
          <w:szCs w:val="24"/>
        </w:rPr>
        <w:t>Converting presentations into journal articles.</w:t>
      </w:r>
      <w:proofErr w:type="gramEnd"/>
      <w:r w:rsidRPr="00935ED8">
        <w:rPr>
          <w:rFonts w:ascii="Arial" w:hAnsi="Arial" w:cs="Arial"/>
          <w:sz w:val="24"/>
          <w:szCs w:val="24"/>
        </w:rPr>
        <w:t xml:space="preserve"> </w:t>
      </w:r>
      <w:r w:rsidRPr="00935ED8">
        <w:rPr>
          <w:rFonts w:ascii="Arial" w:hAnsi="Arial" w:cs="Arial"/>
          <w:i/>
          <w:sz w:val="24"/>
          <w:szCs w:val="24"/>
        </w:rPr>
        <w:t xml:space="preserve">Critical Care Nurse, 30 </w:t>
      </w:r>
      <w:r w:rsidRPr="00935ED8">
        <w:rPr>
          <w:rFonts w:ascii="Arial" w:hAnsi="Arial" w:cs="Arial"/>
          <w:sz w:val="24"/>
          <w:szCs w:val="24"/>
        </w:rPr>
        <w:t xml:space="preserve">(2), 8-15. </w:t>
      </w:r>
      <w:proofErr w:type="gramStart"/>
      <w:r w:rsidRPr="00935ED8">
        <w:rPr>
          <w:rFonts w:ascii="Arial" w:hAnsi="Arial" w:cs="Arial"/>
          <w:sz w:val="24"/>
          <w:szCs w:val="24"/>
        </w:rPr>
        <w:t>doi</w:t>
      </w:r>
      <w:proofErr w:type="gramEnd"/>
      <w:r w:rsidRPr="00935ED8">
        <w:rPr>
          <w:rFonts w:ascii="Arial" w:hAnsi="Arial" w:cs="Arial"/>
          <w:sz w:val="24"/>
          <w:szCs w:val="24"/>
        </w:rPr>
        <w:t>: 10.4037/ccn2010788</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Baggs, J. G. &amp; Froman</w:t>
      </w:r>
      <w:proofErr w:type="gramStart"/>
      <w:r w:rsidRPr="00935ED8">
        <w:rPr>
          <w:rFonts w:ascii="Arial" w:hAnsi="Arial" w:cs="Arial"/>
          <w:sz w:val="24"/>
          <w:szCs w:val="24"/>
        </w:rPr>
        <w:t>,R</w:t>
      </w:r>
      <w:proofErr w:type="gramEnd"/>
      <w:r w:rsidRPr="00935ED8">
        <w:rPr>
          <w:rFonts w:ascii="Arial" w:hAnsi="Arial" w:cs="Arial"/>
          <w:sz w:val="24"/>
          <w:szCs w:val="24"/>
        </w:rPr>
        <w:t xml:space="preserve">. (2009). It’s b-a-a-a-a-a-a-ck again: Reprise of Edition 6. </w:t>
      </w:r>
      <w:r w:rsidRPr="00935ED8">
        <w:rPr>
          <w:rFonts w:ascii="Arial" w:hAnsi="Arial" w:cs="Arial"/>
          <w:i/>
          <w:sz w:val="24"/>
          <w:szCs w:val="24"/>
        </w:rPr>
        <w:t xml:space="preserve">Research in Nursing &amp; Health, 32, </w:t>
      </w:r>
      <w:r w:rsidRPr="00935ED8">
        <w:rPr>
          <w:rFonts w:ascii="Arial" w:hAnsi="Arial" w:cs="Arial"/>
          <w:sz w:val="24"/>
          <w:szCs w:val="24"/>
        </w:rPr>
        <w:t xml:space="preserve">477-479. </w:t>
      </w:r>
      <w:proofErr w:type="gramStart"/>
      <w:r w:rsidRPr="00935ED8">
        <w:rPr>
          <w:rFonts w:ascii="Arial" w:hAnsi="Arial" w:cs="Arial"/>
          <w:sz w:val="24"/>
          <w:szCs w:val="24"/>
        </w:rPr>
        <w:t>doi</w:t>
      </w:r>
      <w:proofErr w:type="gramEnd"/>
      <w:r w:rsidRPr="00935ED8">
        <w:rPr>
          <w:rFonts w:ascii="Arial" w:hAnsi="Arial" w:cs="Arial"/>
          <w:sz w:val="24"/>
          <w:szCs w:val="24"/>
        </w:rPr>
        <w:t>: 10.1002/nur.20351</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Berg, J. (2005). Creating a professional poster presentation: Focus on nurse practitioners. </w:t>
      </w:r>
      <w:r w:rsidRPr="00935ED8">
        <w:rPr>
          <w:rFonts w:ascii="Arial" w:hAnsi="Arial" w:cs="Arial"/>
          <w:i/>
          <w:sz w:val="24"/>
          <w:szCs w:val="24"/>
        </w:rPr>
        <w:t>Journal of the American Academy of Nurse Practitioners, 17</w:t>
      </w:r>
      <w:r w:rsidRPr="00935ED8">
        <w:rPr>
          <w:rFonts w:ascii="Arial" w:hAnsi="Arial" w:cs="Arial"/>
          <w:sz w:val="24"/>
          <w:szCs w:val="24"/>
        </w:rPr>
        <w:t xml:space="preserve">(7), 245-248. </w:t>
      </w:r>
      <w:hyperlink r:id="rId28" w:history="1">
        <w:r w:rsidRPr="00935ED8">
          <w:rPr>
            <w:rStyle w:val="Hyperlink"/>
            <w:rFonts w:ascii="Arial" w:hAnsi="Arial" w:cs="Arial"/>
            <w:sz w:val="24"/>
            <w:szCs w:val="24"/>
          </w:rPr>
          <w:t>doi:10.1111/j.1745-7599.2005.0041.x</w:t>
        </w:r>
      </w:hyperlink>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Brown, H. (2008). View from the frontline: Blogging. </w:t>
      </w:r>
      <w:r w:rsidRPr="00935ED8">
        <w:rPr>
          <w:rFonts w:ascii="Arial" w:hAnsi="Arial" w:cs="Arial"/>
          <w:i/>
          <w:sz w:val="24"/>
          <w:szCs w:val="24"/>
        </w:rPr>
        <w:t>He@lth Information on the Internet, 61,</w:t>
      </w:r>
      <w:r w:rsidRPr="00935ED8">
        <w:rPr>
          <w:rFonts w:ascii="Arial" w:hAnsi="Arial" w:cs="Arial"/>
          <w:sz w:val="24"/>
          <w:szCs w:val="24"/>
        </w:rPr>
        <w:t xml:space="preserve"> 9-10.</w:t>
      </w:r>
    </w:p>
    <w:p w:rsidR="001D5750" w:rsidRPr="00935ED8" w:rsidRDefault="001D5750" w:rsidP="001D5750">
      <w:pPr>
        <w:ind w:left="720" w:hanging="720"/>
        <w:rPr>
          <w:rFonts w:ascii="Arial" w:hAnsi="Arial" w:cs="Arial"/>
          <w:sz w:val="24"/>
          <w:szCs w:val="24"/>
        </w:rPr>
      </w:pPr>
      <w:proofErr w:type="gramStart"/>
      <w:r w:rsidRPr="00935ED8">
        <w:rPr>
          <w:rFonts w:ascii="Arial" w:hAnsi="Arial" w:cs="Arial"/>
          <w:sz w:val="24"/>
          <w:szCs w:val="24"/>
        </w:rPr>
        <w:t>Erren, T., &amp; Bourne, P. (2007).</w:t>
      </w:r>
      <w:proofErr w:type="gramEnd"/>
      <w:r w:rsidRPr="00935ED8">
        <w:rPr>
          <w:rFonts w:ascii="Arial" w:hAnsi="Arial" w:cs="Arial"/>
          <w:sz w:val="24"/>
          <w:szCs w:val="24"/>
        </w:rPr>
        <w:t xml:space="preserve"> </w:t>
      </w:r>
      <w:proofErr w:type="gramStart"/>
      <w:r w:rsidRPr="00935ED8">
        <w:rPr>
          <w:rFonts w:ascii="Arial" w:hAnsi="Arial" w:cs="Arial"/>
          <w:sz w:val="24"/>
          <w:szCs w:val="24"/>
        </w:rPr>
        <w:t>Ten simple rules for a good poster presentation.</w:t>
      </w:r>
      <w:proofErr w:type="gramEnd"/>
      <w:r w:rsidRPr="00935ED8">
        <w:rPr>
          <w:rFonts w:ascii="Arial" w:hAnsi="Arial" w:cs="Arial"/>
          <w:sz w:val="24"/>
          <w:szCs w:val="24"/>
        </w:rPr>
        <w:t xml:space="preserve"> </w:t>
      </w:r>
      <w:r w:rsidRPr="00935ED8">
        <w:rPr>
          <w:rFonts w:ascii="Arial" w:hAnsi="Arial" w:cs="Arial"/>
          <w:i/>
          <w:sz w:val="24"/>
          <w:szCs w:val="24"/>
        </w:rPr>
        <w:t xml:space="preserve">Public Library of Science Computational Biology, 3 </w:t>
      </w:r>
      <w:r w:rsidRPr="00935ED8">
        <w:rPr>
          <w:rFonts w:ascii="Arial" w:hAnsi="Arial" w:cs="Arial"/>
          <w:sz w:val="24"/>
          <w:szCs w:val="24"/>
        </w:rPr>
        <w:t>(5), e102. doi:10.1371/journal.pcbi.0030102</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(2005). </w:t>
      </w:r>
      <w:proofErr w:type="gramStart"/>
      <w:r w:rsidRPr="00935ED8">
        <w:rPr>
          <w:rFonts w:ascii="Arial" w:hAnsi="Arial" w:cs="Arial"/>
          <w:sz w:val="24"/>
          <w:szCs w:val="24"/>
        </w:rPr>
        <w:t>Disseminating nursing knowledge- A guide to writing for publication.</w:t>
      </w:r>
      <w:proofErr w:type="gramEnd"/>
      <w:r w:rsidRPr="00935ED8">
        <w:rPr>
          <w:rFonts w:ascii="Arial" w:hAnsi="Arial" w:cs="Arial"/>
          <w:sz w:val="24"/>
          <w:szCs w:val="24"/>
        </w:rPr>
        <w:t xml:space="preserve"> </w:t>
      </w:r>
      <w:r w:rsidRPr="00935ED8">
        <w:rPr>
          <w:rFonts w:ascii="Arial" w:hAnsi="Arial" w:cs="Arial"/>
          <w:i/>
          <w:sz w:val="24"/>
          <w:szCs w:val="24"/>
        </w:rPr>
        <w:t>International Journal of Psychiatric Nursing Research, 10</w:t>
      </w:r>
      <w:r w:rsidRPr="00935ED8">
        <w:rPr>
          <w:rFonts w:ascii="Arial" w:hAnsi="Arial" w:cs="Arial"/>
          <w:sz w:val="24"/>
          <w:szCs w:val="24"/>
        </w:rPr>
        <w:t>(3), 1147-1155.</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(2008a). Conference presentations: A guide to write the abstract. </w:t>
      </w:r>
      <w:r w:rsidRPr="00935ED8">
        <w:rPr>
          <w:rFonts w:ascii="Arial" w:hAnsi="Arial" w:cs="Arial"/>
          <w:i/>
          <w:sz w:val="24"/>
          <w:szCs w:val="24"/>
        </w:rPr>
        <w:t>Nurse Researcher, 15</w:t>
      </w:r>
      <w:r w:rsidRPr="00935ED8">
        <w:rPr>
          <w:rFonts w:ascii="Arial" w:hAnsi="Arial" w:cs="Arial"/>
          <w:sz w:val="24"/>
          <w:szCs w:val="24"/>
        </w:rPr>
        <w:t>(4), 79-87.</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(2008b). The responsibility of review: Guidelines to promote professional courtesy and commitment through the peer review process. </w:t>
      </w:r>
      <w:r w:rsidRPr="00935ED8">
        <w:rPr>
          <w:rFonts w:ascii="Arial" w:hAnsi="Arial" w:cs="Arial"/>
          <w:i/>
          <w:sz w:val="24"/>
          <w:szCs w:val="24"/>
        </w:rPr>
        <w:t>International Journal of Psychiatric Nursing Research, 13</w:t>
      </w:r>
      <w:r w:rsidRPr="00935ED8">
        <w:rPr>
          <w:rFonts w:ascii="Arial" w:hAnsi="Arial" w:cs="Arial"/>
          <w:sz w:val="24"/>
          <w:szCs w:val="24"/>
        </w:rPr>
        <w:t xml:space="preserve">(3), 1-9. </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(2009). </w:t>
      </w:r>
      <w:proofErr w:type="gramStart"/>
      <w:r w:rsidRPr="00935ED8">
        <w:rPr>
          <w:rFonts w:ascii="Arial" w:hAnsi="Arial" w:cs="Arial"/>
          <w:sz w:val="24"/>
          <w:szCs w:val="24"/>
        </w:rPr>
        <w:t>Presenting with precision: Preparing and delivering a polished conference presentation.</w:t>
      </w:r>
      <w:proofErr w:type="gramEnd"/>
      <w:r w:rsidRPr="00935ED8">
        <w:rPr>
          <w:rFonts w:ascii="Arial" w:hAnsi="Arial" w:cs="Arial"/>
          <w:sz w:val="24"/>
          <w:szCs w:val="24"/>
        </w:rPr>
        <w:t xml:space="preserve"> </w:t>
      </w:r>
      <w:r w:rsidRPr="00935ED8">
        <w:rPr>
          <w:rFonts w:ascii="Arial" w:hAnsi="Arial" w:cs="Arial"/>
          <w:i/>
          <w:sz w:val="24"/>
          <w:szCs w:val="24"/>
        </w:rPr>
        <w:t>Nurse Researcher,</w:t>
      </w:r>
      <w:r w:rsidRPr="00935ED8">
        <w:rPr>
          <w:rFonts w:ascii="Arial" w:hAnsi="Arial" w:cs="Arial"/>
          <w:sz w:val="24"/>
          <w:szCs w:val="24"/>
        </w:rPr>
        <w:t xml:space="preserve"> </w:t>
      </w:r>
      <w:r w:rsidRPr="00935ED8">
        <w:rPr>
          <w:rFonts w:ascii="Arial" w:hAnsi="Arial" w:cs="Arial"/>
          <w:i/>
          <w:sz w:val="24"/>
          <w:szCs w:val="24"/>
        </w:rPr>
        <w:t>16</w:t>
      </w:r>
      <w:r w:rsidRPr="00935ED8">
        <w:rPr>
          <w:rFonts w:ascii="Arial" w:hAnsi="Arial" w:cs="Arial"/>
          <w:sz w:val="24"/>
          <w:szCs w:val="24"/>
        </w:rPr>
        <w:t xml:space="preserve"> (3), 45-56.</w:t>
      </w:r>
    </w:p>
    <w:p w:rsidR="001D5750" w:rsidRPr="00935ED8" w:rsidRDefault="001D5750" w:rsidP="001D5750">
      <w:pPr>
        <w:ind w:left="720" w:hanging="720"/>
        <w:rPr>
          <w:rFonts w:ascii="Arial" w:hAnsi="Arial" w:cs="Arial"/>
          <w:sz w:val="24"/>
          <w:szCs w:val="24"/>
        </w:rPr>
      </w:pPr>
      <w:proofErr w:type="gramStart"/>
      <w:r w:rsidRPr="00935ED8">
        <w:rPr>
          <w:rFonts w:ascii="Arial" w:hAnsi="Arial" w:cs="Arial"/>
          <w:sz w:val="24"/>
          <w:szCs w:val="24"/>
        </w:rPr>
        <w:t>Jackson, D., Haigh, C., &amp; Watson, R. (2009).</w:t>
      </w:r>
      <w:proofErr w:type="gramEnd"/>
      <w:r w:rsidRPr="00935ED8">
        <w:rPr>
          <w:rFonts w:ascii="Arial" w:hAnsi="Arial" w:cs="Arial"/>
          <w:sz w:val="24"/>
          <w:szCs w:val="24"/>
        </w:rPr>
        <w:t xml:space="preserve"> Editorial: Nurses and publications- impact of the impact factor. </w:t>
      </w:r>
      <w:r w:rsidRPr="00935ED8">
        <w:rPr>
          <w:rFonts w:ascii="Arial" w:hAnsi="Arial" w:cs="Arial"/>
          <w:i/>
          <w:sz w:val="24"/>
          <w:szCs w:val="24"/>
        </w:rPr>
        <w:t>Journal of Clinical Nursing, 18,</w:t>
      </w:r>
      <w:r w:rsidRPr="00935ED8">
        <w:rPr>
          <w:rFonts w:ascii="Arial" w:hAnsi="Arial" w:cs="Arial"/>
          <w:sz w:val="24"/>
          <w:szCs w:val="24"/>
        </w:rPr>
        <w:t xml:space="preserve"> 2357-2358. </w:t>
      </w:r>
      <w:proofErr w:type="gramStart"/>
      <w:r w:rsidRPr="00935ED8">
        <w:rPr>
          <w:rFonts w:ascii="Arial" w:hAnsi="Arial" w:cs="Arial"/>
          <w:sz w:val="24"/>
          <w:szCs w:val="24"/>
        </w:rPr>
        <w:t>doi</w:t>
      </w:r>
      <w:proofErr w:type="gramEnd"/>
      <w:r w:rsidRPr="00935ED8">
        <w:rPr>
          <w:rFonts w:ascii="Arial" w:hAnsi="Arial" w:cs="Arial"/>
          <w:sz w:val="24"/>
          <w:szCs w:val="24"/>
        </w:rPr>
        <w:t>: 10.1111/j.1365-2702.2009.02927.x</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Johnson, C. &amp; Green, B. (2009).Submitting manuscripts to biomedical journals: Common errors and helpful solutions. </w:t>
      </w:r>
      <w:r w:rsidRPr="00935ED8">
        <w:rPr>
          <w:rFonts w:ascii="Arial" w:hAnsi="Arial" w:cs="Arial"/>
          <w:i/>
          <w:sz w:val="24"/>
          <w:szCs w:val="24"/>
        </w:rPr>
        <w:t>Journal of Manipulative and Physiological Therapeutics, 32,</w:t>
      </w:r>
      <w:r w:rsidRPr="00935ED8">
        <w:rPr>
          <w:rFonts w:ascii="Arial" w:hAnsi="Arial" w:cs="Arial"/>
          <w:sz w:val="24"/>
          <w:szCs w:val="24"/>
        </w:rPr>
        <w:t xml:space="preserve"> 1-12. doi:10.l016/j.jmpt.2008.12.002</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King, C. R. (2009). Issues and best practices related to ethical writing and publishing. </w:t>
      </w:r>
      <w:r w:rsidRPr="00935ED8">
        <w:rPr>
          <w:rFonts w:ascii="Arial" w:hAnsi="Arial" w:cs="Arial"/>
          <w:i/>
          <w:sz w:val="24"/>
          <w:szCs w:val="24"/>
        </w:rPr>
        <w:t>Journal of the Association of Vascular Access, 14</w:t>
      </w:r>
      <w:r w:rsidRPr="00935ED8">
        <w:rPr>
          <w:rFonts w:ascii="Arial" w:hAnsi="Arial" w:cs="Arial"/>
          <w:sz w:val="24"/>
          <w:szCs w:val="24"/>
        </w:rPr>
        <w:t>(1), 40-45. DOI: 10.2309/java.14-1-7</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MacInnis, D. (2003). Responsibilities of a good reviewer: Lessons learned from kindergarten. </w:t>
      </w:r>
      <w:r w:rsidRPr="00935ED8">
        <w:rPr>
          <w:rFonts w:ascii="Arial" w:hAnsi="Arial" w:cs="Arial"/>
          <w:i/>
          <w:sz w:val="24"/>
          <w:szCs w:val="24"/>
        </w:rPr>
        <w:t>Journal of the Academy of Marketing Science, 31</w:t>
      </w:r>
      <w:r w:rsidRPr="00935ED8">
        <w:rPr>
          <w:rFonts w:ascii="Arial" w:hAnsi="Arial" w:cs="Arial"/>
          <w:sz w:val="24"/>
          <w:szCs w:val="24"/>
        </w:rPr>
        <w:t>(3), 344-345.</w:t>
      </w:r>
    </w:p>
    <w:p w:rsidR="001D5750" w:rsidRPr="00935ED8" w:rsidRDefault="001D5750" w:rsidP="001D5750">
      <w:pPr>
        <w:ind w:left="720" w:hanging="720"/>
        <w:rPr>
          <w:rFonts w:ascii="Arial" w:hAnsi="Arial" w:cs="Arial"/>
          <w:sz w:val="24"/>
          <w:szCs w:val="24"/>
        </w:rPr>
      </w:pPr>
      <w:proofErr w:type="gramStart"/>
      <w:r w:rsidRPr="00935ED8">
        <w:rPr>
          <w:rFonts w:ascii="Arial" w:hAnsi="Arial" w:cs="Arial"/>
          <w:sz w:val="24"/>
          <w:szCs w:val="24"/>
        </w:rPr>
        <w:t>Moos, D. D., &amp; Hawkins, P. (2009).</w:t>
      </w:r>
      <w:proofErr w:type="gramEnd"/>
      <w:r w:rsidRPr="00935ED8">
        <w:rPr>
          <w:rFonts w:ascii="Arial" w:hAnsi="Arial" w:cs="Arial"/>
          <w:sz w:val="24"/>
          <w:szCs w:val="24"/>
        </w:rPr>
        <w:t xml:space="preserve"> Barriers and strategies to the revision process from an editor’s perspective. </w:t>
      </w:r>
      <w:proofErr w:type="gramStart"/>
      <w:r w:rsidRPr="00935ED8">
        <w:rPr>
          <w:rFonts w:ascii="Arial" w:hAnsi="Arial" w:cs="Arial"/>
          <w:i/>
          <w:sz w:val="24"/>
          <w:szCs w:val="24"/>
        </w:rPr>
        <w:t>Nursing Forum, 44</w:t>
      </w:r>
      <w:r w:rsidRPr="00935ED8">
        <w:rPr>
          <w:rFonts w:ascii="Arial" w:hAnsi="Arial" w:cs="Arial"/>
          <w:sz w:val="24"/>
          <w:szCs w:val="24"/>
        </w:rPr>
        <w:t>(2), 79-92.</w:t>
      </w:r>
      <w:proofErr w:type="gramEnd"/>
    </w:p>
    <w:p w:rsidR="001D5750" w:rsidRPr="00935ED8" w:rsidRDefault="001D5750" w:rsidP="001D5750">
      <w:pPr>
        <w:ind w:left="720" w:hanging="720"/>
        <w:rPr>
          <w:rFonts w:ascii="Arial" w:hAnsi="Arial" w:cs="Arial"/>
          <w:sz w:val="24"/>
          <w:szCs w:val="24"/>
        </w:rPr>
      </w:pPr>
      <w:proofErr w:type="gramStart"/>
      <w:r w:rsidRPr="00935ED8">
        <w:rPr>
          <w:rFonts w:ascii="Arial" w:hAnsi="Arial" w:cs="Arial"/>
          <w:sz w:val="24"/>
          <w:szCs w:val="24"/>
        </w:rPr>
        <w:t>Ruth-Sahd, L., &amp; King, C. (2006).</w:t>
      </w:r>
      <w:proofErr w:type="gramEnd"/>
      <w:r w:rsidRPr="00935ED8">
        <w:rPr>
          <w:rFonts w:ascii="Arial" w:hAnsi="Arial" w:cs="Arial"/>
          <w:sz w:val="24"/>
          <w:szCs w:val="24"/>
        </w:rPr>
        <w:t xml:space="preserve"> A diamond in the rough, to a polished gemstone ring: Writing for publication in a nursing journal. </w:t>
      </w:r>
      <w:r w:rsidRPr="00935ED8">
        <w:rPr>
          <w:rFonts w:ascii="Arial" w:hAnsi="Arial" w:cs="Arial"/>
          <w:i/>
          <w:sz w:val="24"/>
          <w:szCs w:val="24"/>
        </w:rPr>
        <w:t>Dimensions of Critical Care Nursing, 25</w:t>
      </w:r>
      <w:r w:rsidRPr="00935ED8">
        <w:rPr>
          <w:rFonts w:ascii="Arial" w:hAnsi="Arial" w:cs="Arial"/>
          <w:sz w:val="24"/>
          <w:szCs w:val="24"/>
        </w:rPr>
        <w:t xml:space="preserve"> (3), 113-120.  </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Swann, J. (2009).Writing for publication: Sharing ideas and information. </w:t>
      </w:r>
      <w:r w:rsidRPr="00935ED8">
        <w:rPr>
          <w:rFonts w:ascii="Arial" w:hAnsi="Arial" w:cs="Arial"/>
          <w:i/>
          <w:sz w:val="24"/>
          <w:szCs w:val="24"/>
        </w:rPr>
        <w:t>Nursing &amp; Residential Care, 11</w:t>
      </w:r>
      <w:r w:rsidRPr="00935ED8">
        <w:rPr>
          <w:rFonts w:ascii="Arial" w:hAnsi="Arial" w:cs="Arial"/>
          <w:sz w:val="24"/>
          <w:szCs w:val="24"/>
        </w:rPr>
        <w:t xml:space="preserve"> (4), 2004-2006.</w:t>
      </w:r>
    </w:p>
    <w:p w:rsidR="001D5750" w:rsidRPr="00935ED8" w:rsidRDefault="001D5750" w:rsidP="001D5750">
      <w:pPr>
        <w:ind w:left="720" w:hanging="720"/>
        <w:rPr>
          <w:rFonts w:ascii="Arial" w:hAnsi="Arial" w:cs="Arial"/>
          <w:sz w:val="24"/>
          <w:szCs w:val="24"/>
        </w:rPr>
      </w:pPr>
      <w:proofErr w:type="gramStart"/>
      <w:r w:rsidRPr="00935ED8">
        <w:rPr>
          <w:rFonts w:ascii="Arial" w:hAnsi="Arial" w:cs="Arial"/>
          <w:sz w:val="24"/>
          <w:szCs w:val="24"/>
        </w:rPr>
        <w:t>Wachs, J. E., Williamson, G., Moore, P.V., Roy, D., &amp; Childre, F. (2010).</w:t>
      </w:r>
      <w:proofErr w:type="gramEnd"/>
      <w:r w:rsidRPr="00935ED8">
        <w:rPr>
          <w:rFonts w:ascii="Arial" w:hAnsi="Arial" w:cs="Arial"/>
          <w:sz w:val="24"/>
          <w:szCs w:val="24"/>
        </w:rPr>
        <w:t xml:space="preserve"> You’re a published author. </w:t>
      </w:r>
      <w:r w:rsidRPr="00935ED8">
        <w:rPr>
          <w:rFonts w:ascii="Arial" w:hAnsi="Arial" w:cs="Arial"/>
          <w:i/>
          <w:sz w:val="24"/>
          <w:szCs w:val="24"/>
        </w:rPr>
        <w:t>AAOHN, 58</w:t>
      </w:r>
      <w:r w:rsidRPr="00935ED8">
        <w:rPr>
          <w:rFonts w:ascii="Arial" w:hAnsi="Arial" w:cs="Arial"/>
          <w:sz w:val="24"/>
          <w:szCs w:val="24"/>
        </w:rPr>
        <w:t xml:space="preserve"> (6), 233-236.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lastRenderedPageBreak/>
        <w:t xml:space="preserve">Walker, C. A. (2003). A scholar is what a scholar writes: Practical tips on scholarly writing. </w:t>
      </w:r>
      <w:r w:rsidRPr="00935ED8">
        <w:rPr>
          <w:rFonts w:ascii="Arial" w:hAnsi="Arial" w:cs="Arial"/>
          <w:i/>
          <w:sz w:val="24"/>
          <w:szCs w:val="24"/>
        </w:rPr>
        <w:t>Journal of Theory Construction &amp; Testing, 7</w:t>
      </w:r>
      <w:r w:rsidRPr="00935ED8">
        <w:rPr>
          <w:rFonts w:ascii="Arial" w:hAnsi="Arial" w:cs="Arial"/>
          <w:sz w:val="24"/>
          <w:szCs w:val="24"/>
        </w:rPr>
        <w:t>(1), 6-9.</w:t>
      </w:r>
    </w:p>
    <w:p w:rsidR="000732D1" w:rsidRPr="00935ED8" w:rsidRDefault="000732D1" w:rsidP="00A13833">
      <w:pPr>
        <w:rPr>
          <w:rFonts w:ascii="Arial" w:hAnsi="Arial" w:cs="Arial"/>
          <w:sz w:val="24"/>
          <w:szCs w:val="24"/>
        </w:rPr>
      </w:pPr>
    </w:p>
    <w:sectPr w:rsidR="000732D1" w:rsidRPr="00935ED8" w:rsidSect="003D14E7">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07" w:rsidRDefault="00C22907" w:rsidP="00141EC6">
      <w:r>
        <w:separator/>
      </w:r>
    </w:p>
  </w:endnote>
  <w:endnote w:type="continuationSeparator" w:id="0">
    <w:p w:rsidR="00C22907" w:rsidRDefault="00C22907"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07" w:rsidRDefault="00C22907" w:rsidP="00141EC6">
      <w:r>
        <w:separator/>
      </w:r>
    </w:p>
  </w:footnote>
  <w:footnote w:type="continuationSeparator" w:id="0">
    <w:p w:rsidR="00C22907" w:rsidRDefault="00C22907"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07" w:rsidRDefault="00C22907">
    <w:pPr>
      <w:pStyle w:val="Header"/>
      <w:jc w:val="right"/>
    </w:pPr>
    <w:r>
      <w:t xml:space="preserve"> NURS 6309, Pg. </w:t>
    </w:r>
    <w:sdt>
      <w:sdtPr>
        <w:id w:val="101513141"/>
        <w:docPartObj>
          <w:docPartGallery w:val="Page Numbers (Top of Page)"/>
          <w:docPartUnique/>
        </w:docPartObj>
      </w:sdtPr>
      <w:sdtContent>
        <w:fldSimple w:instr=" PAGE   \* MERGEFORMAT ">
          <w:r w:rsidR="00FD7FA0">
            <w:rPr>
              <w:noProof/>
            </w:rPr>
            <w:t>1</w:t>
          </w:r>
        </w:fldSimple>
      </w:sdtContent>
    </w:sdt>
  </w:p>
  <w:p w:rsidR="00C22907" w:rsidRDefault="00C22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F456E"/>
    <w:multiLevelType w:val="hybridMultilevel"/>
    <w:tmpl w:val="845060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16747"/>
    <w:multiLevelType w:val="hybridMultilevel"/>
    <w:tmpl w:val="98B6FD5C"/>
    <w:lvl w:ilvl="0" w:tplc="DBF01BA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E2AB0"/>
    <w:multiLevelType w:val="hybridMultilevel"/>
    <w:tmpl w:val="B6625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292744E"/>
    <w:multiLevelType w:val="hybridMultilevel"/>
    <w:tmpl w:val="672C66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57AEA"/>
    <w:multiLevelType w:val="hybridMultilevel"/>
    <w:tmpl w:val="E1B694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E03EE"/>
    <w:multiLevelType w:val="hybridMultilevel"/>
    <w:tmpl w:val="BC905D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847F5"/>
    <w:multiLevelType w:val="hybridMultilevel"/>
    <w:tmpl w:val="75083D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5E45CE"/>
    <w:multiLevelType w:val="hybridMultilevel"/>
    <w:tmpl w:val="A82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B2C2D"/>
    <w:multiLevelType w:val="hybridMultilevel"/>
    <w:tmpl w:val="FC4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07DDE"/>
    <w:multiLevelType w:val="hybridMultilevel"/>
    <w:tmpl w:val="14DCAA38"/>
    <w:lvl w:ilvl="0" w:tplc="DBF01BA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9">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E4C0B"/>
    <w:multiLevelType w:val="hybridMultilevel"/>
    <w:tmpl w:val="EEB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2292A"/>
    <w:multiLevelType w:val="multilevel"/>
    <w:tmpl w:val="B7E4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1"/>
  </w:num>
  <w:num w:numId="5">
    <w:abstractNumId w:val="8"/>
  </w:num>
  <w:num w:numId="6">
    <w:abstractNumId w:val="0"/>
  </w:num>
  <w:num w:numId="7">
    <w:abstractNumId w:val="18"/>
  </w:num>
  <w:num w:numId="8">
    <w:abstractNumId w:val="2"/>
  </w:num>
  <w:num w:numId="9">
    <w:abstractNumId w:val="22"/>
  </w:num>
  <w:num w:numId="10">
    <w:abstractNumId w:val="19"/>
  </w:num>
  <w:num w:numId="11">
    <w:abstractNumId w:val="23"/>
  </w:num>
  <w:num w:numId="12">
    <w:abstractNumId w:val="6"/>
  </w:num>
  <w:num w:numId="13">
    <w:abstractNumId w:val="14"/>
  </w:num>
  <w:num w:numId="14">
    <w:abstractNumId w:val="5"/>
  </w:num>
  <w:num w:numId="15">
    <w:abstractNumId w:val="16"/>
  </w:num>
  <w:num w:numId="16">
    <w:abstractNumId w:val="1"/>
  </w:num>
  <w:num w:numId="17">
    <w:abstractNumId w:val="12"/>
  </w:num>
  <w:num w:numId="18">
    <w:abstractNumId w:val="9"/>
  </w:num>
  <w:num w:numId="19">
    <w:abstractNumId w:val="10"/>
  </w:num>
  <w:num w:numId="20">
    <w:abstractNumId w:val="13"/>
  </w:num>
  <w:num w:numId="21">
    <w:abstractNumId w:val="21"/>
  </w:num>
  <w:num w:numId="22">
    <w:abstractNumId w:val="4"/>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0216A"/>
    <w:rsid w:val="00007C1C"/>
    <w:rsid w:val="00023C51"/>
    <w:rsid w:val="0002681F"/>
    <w:rsid w:val="00034EA9"/>
    <w:rsid w:val="00037070"/>
    <w:rsid w:val="000415A9"/>
    <w:rsid w:val="00063831"/>
    <w:rsid w:val="0006641B"/>
    <w:rsid w:val="00066E4E"/>
    <w:rsid w:val="000672ED"/>
    <w:rsid w:val="000732D1"/>
    <w:rsid w:val="00075EEC"/>
    <w:rsid w:val="00086156"/>
    <w:rsid w:val="0009099E"/>
    <w:rsid w:val="00094AD3"/>
    <w:rsid w:val="00097E3C"/>
    <w:rsid w:val="000A0B8E"/>
    <w:rsid w:val="000B18B9"/>
    <w:rsid w:val="000C1233"/>
    <w:rsid w:val="000E5644"/>
    <w:rsid w:val="000F03EB"/>
    <w:rsid w:val="000F0DEB"/>
    <w:rsid w:val="00103DB5"/>
    <w:rsid w:val="00110E0A"/>
    <w:rsid w:val="001177AA"/>
    <w:rsid w:val="001204B8"/>
    <w:rsid w:val="00131843"/>
    <w:rsid w:val="0013587A"/>
    <w:rsid w:val="00137858"/>
    <w:rsid w:val="0014111E"/>
    <w:rsid w:val="00141EC6"/>
    <w:rsid w:val="00142D6A"/>
    <w:rsid w:val="0016052E"/>
    <w:rsid w:val="001736E6"/>
    <w:rsid w:val="00176173"/>
    <w:rsid w:val="001834F8"/>
    <w:rsid w:val="00183C19"/>
    <w:rsid w:val="00191A69"/>
    <w:rsid w:val="00192470"/>
    <w:rsid w:val="001926A4"/>
    <w:rsid w:val="001A5002"/>
    <w:rsid w:val="001B373F"/>
    <w:rsid w:val="001C53D1"/>
    <w:rsid w:val="001C79D6"/>
    <w:rsid w:val="001D11A1"/>
    <w:rsid w:val="001D429F"/>
    <w:rsid w:val="001D5750"/>
    <w:rsid w:val="001E2C30"/>
    <w:rsid w:val="001E7EE3"/>
    <w:rsid w:val="001F16C8"/>
    <w:rsid w:val="00204FC7"/>
    <w:rsid w:val="002106A7"/>
    <w:rsid w:val="002252D5"/>
    <w:rsid w:val="00233FF1"/>
    <w:rsid w:val="002342BD"/>
    <w:rsid w:val="00235E04"/>
    <w:rsid w:val="00241B37"/>
    <w:rsid w:val="00241C6A"/>
    <w:rsid w:val="00241FEE"/>
    <w:rsid w:val="00255065"/>
    <w:rsid w:val="00255844"/>
    <w:rsid w:val="0026286D"/>
    <w:rsid w:val="00265ADB"/>
    <w:rsid w:val="0026753C"/>
    <w:rsid w:val="00271712"/>
    <w:rsid w:val="00276C83"/>
    <w:rsid w:val="00280182"/>
    <w:rsid w:val="0029554D"/>
    <w:rsid w:val="00297D55"/>
    <w:rsid w:val="002A7F40"/>
    <w:rsid w:val="002B13F8"/>
    <w:rsid w:val="002B290A"/>
    <w:rsid w:val="002E7911"/>
    <w:rsid w:val="002E7A76"/>
    <w:rsid w:val="002F45E3"/>
    <w:rsid w:val="0031418D"/>
    <w:rsid w:val="00316254"/>
    <w:rsid w:val="00320C59"/>
    <w:rsid w:val="00325BBC"/>
    <w:rsid w:val="00330812"/>
    <w:rsid w:val="00331677"/>
    <w:rsid w:val="00336C28"/>
    <w:rsid w:val="00343182"/>
    <w:rsid w:val="003435E7"/>
    <w:rsid w:val="00370ACA"/>
    <w:rsid w:val="00393BCC"/>
    <w:rsid w:val="003A2404"/>
    <w:rsid w:val="003C6E16"/>
    <w:rsid w:val="003D14E7"/>
    <w:rsid w:val="003D5B47"/>
    <w:rsid w:val="003F6F6D"/>
    <w:rsid w:val="003F71EF"/>
    <w:rsid w:val="0041287B"/>
    <w:rsid w:val="0043208C"/>
    <w:rsid w:val="00432FA5"/>
    <w:rsid w:val="00436FC9"/>
    <w:rsid w:val="004443D6"/>
    <w:rsid w:val="00461A15"/>
    <w:rsid w:val="00471F9C"/>
    <w:rsid w:val="0048151E"/>
    <w:rsid w:val="0049097A"/>
    <w:rsid w:val="00494470"/>
    <w:rsid w:val="004954C8"/>
    <w:rsid w:val="004C098F"/>
    <w:rsid w:val="004D21F8"/>
    <w:rsid w:val="004F21DD"/>
    <w:rsid w:val="004F30A9"/>
    <w:rsid w:val="004F54A2"/>
    <w:rsid w:val="005103D0"/>
    <w:rsid w:val="005204CE"/>
    <w:rsid w:val="00545341"/>
    <w:rsid w:val="0054747E"/>
    <w:rsid w:val="00553488"/>
    <w:rsid w:val="00562D18"/>
    <w:rsid w:val="00564C9B"/>
    <w:rsid w:val="0057065D"/>
    <w:rsid w:val="00573E65"/>
    <w:rsid w:val="00574903"/>
    <w:rsid w:val="00586575"/>
    <w:rsid w:val="00586C5B"/>
    <w:rsid w:val="005A29D0"/>
    <w:rsid w:val="005A5840"/>
    <w:rsid w:val="005B6F4A"/>
    <w:rsid w:val="005C32F0"/>
    <w:rsid w:val="005E2A83"/>
    <w:rsid w:val="005E3BA7"/>
    <w:rsid w:val="00605B49"/>
    <w:rsid w:val="00613055"/>
    <w:rsid w:val="00614D5F"/>
    <w:rsid w:val="00626484"/>
    <w:rsid w:val="00644011"/>
    <w:rsid w:val="00661FFA"/>
    <w:rsid w:val="006647EF"/>
    <w:rsid w:val="006733DC"/>
    <w:rsid w:val="006778C9"/>
    <w:rsid w:val="00684C58"/>
    <w:rsid w:val="0068711A"/>
    <w:rsid w:val="006A7283"/>
    <w:rsid w:val="006C0DEF"/>
    <w:rsid w:val="006C27CC"/>
    <w:rsid w:val="006D1DC7"/>
    <w:rsid w:val="0072058C"/>
    <w:rsid w:val="00732A76"/>
    <w:rsid w:val="00732C27"/>
    <w:rsid w:val="00734387"/>
    <w:rsid w:val="00741D8D"/>
    <w:rsid w:val="007445DC"/>
    <w:rsid w:val="00750D07"/>
    <w:rsid w:val="00751372"/>
    <w:rsid w:val="00752B6A"/>
    <w:rsid w:val="007622A1"/>
    <w:rsid w:val="007628E3"/>
    <w:rsid w:val="0076543F"/>
    <w:rsid w:val="0076722F"/>
    <w:rsid w:val="00773A3F"/>
    <w:rsid w:val="00774B80"/>
    <w:rsid w:val="0078648E"/>
    <w:rsid w:val="00792293"/>
    <w:rsid w:val="007A1AEB"/>
    <w:rsid w:val="007C50CC"/>
    <w:rsid w:val="007D5C72"/>
    <w:rsid w:val="007E1723"/>
    <w:rsid w:val="007F33CB"/>
    <w:rsid w:val="00811F73"/>
    <w:rsid w:val="008125A6"/>
    <w:rsid w:val="0082492A"/>
    <w:rsid w:val="00866E22"/>
    <w:rsid w:val="00891B7E"/>
    <w:rsid w:val="0089418E"/>
    <w:rsid w:val="008A6918"/>
    <w:rsid w:val="008D14BC"/>
    <w:rsid w:val="008D1F17"/>
    <w:rsid w:val="008D36D1"/>
    <w:rsid w:val="008E3149"/>
    <w:rsid w:val="008E6671"/>
    <w:rsid w:val="008F4B7F"/>
    <w:rsid w:val="0091586E"/>
    <w:rsid w:val="0092209E"/>
    <w:rsid w:val="0092291C"/>
    <w:rsid w:val="00923B1C"/>
    <w:rsid w:val="009311E7"/>
    <w:rsid w:val="00935ED8"/>
    <w:rsid w:val="00940227"/>
    <w:rsid w:val="0094032E"/>
    <w:rsid w:val="00942599"/>
    <w:rsid w:val="00945A99"/>
    <w:rsid w:val="009637B1"/>
    <w:rsid w:val="00980815"/>
    <w:rsid w:val="00983FD8"/>
    <w:rsid w:val="009957C8"/>
    <w:rsid w:val="009C19F6"/>
    <w:rsid w:val="009D1667"/>
    <w:rsid w:val="009D3CCD"/>
    <w:rsid w:val="009D54E1"/>
    <w:rsid w:val="009E58AE"/>
    <w:rsid w:val="00A01905"/>
    <w:rsid w:val="00A13833"/>
    <w:rsid w:val="00A34C32"/>
    <w:rsid w:val="00A447F2"/>
    <w:rsid w:val="00A56D01"/>
    <w:rsid w:val="00A60FA3"/>
    <w:rsid w:val="00A73088"/>
    <w:rsid w:val="00AC0E0A"/>
    <w:rsid w:val="00AE1B6C"/>
    <w:rsid w:val="00AE2029"/>
    <w:rsid w:val="00AE2063"/>
    <w:rsid w:val="00B0055A"/>
    <w:rsid w:val="00B068D5"/>
    <w:rsid w:val="00B074E6"/>
    <w:rsid w:val="00B07C8A"/>
    <w:rsid w:val="00B14E6E"/>
    <w:rsid w:val="00B2129B"/>
    <w:rsid w:val="00B219C3"/>
    <w:rsid w:val="00B221A3"/>
    <w:rsid w:val="00B257F1"/>
    <w:rsid w:val="00B30B1E"/>
    <w:rsid w:val="00B31B3C"/>
    <w:rsid w:val="00B4205B"/>
    <w:rsid w:val="00B53A42"/>
    <w:rsid w:val="00B56CE3"/>
    <w:rsid w:val="00B75805"/>
    <w:rsid w:val="00B82699"/>
    <w:rsid w:val="00B8615A"/>
    <w:rsid w:val="00BA079D"/>
    <w:rsid w:val="00BD208C"/>
    <w:rsid w:val="00C22907"/>
    <w:rsid w:val="00C23AEB"/>
    <w:rsid w:val="00C32191"/>
    <w:rsid w:val="00C32C10"/>
    <w:rsid w:val="00C37F4C"/>
    <w:rsid w:val="00C60E67"/>
    <w:rsid w:val="00C61D39"/>
    <w:rsid w:val="00C65A7A"/>
    <w:rsid w:val="00C66D70"/>
    <w:rsid w:val="00CA0581"/>
    <w:rsid w:val="00CA5CD8"/>
    <w:rsid w:val="00CC02B3"/>
    <w:rsid w:val="00CD0796"/>
    <w:rsid w:val="00CE1818"/>
    <w:rsid w:val="00CE3532"/>
    <w:rsid w:val="00CF7860"/>
    <w:rsid w:val="00CF7C5A"/>
    <w:rsid w:val="00D05824"/>
    <w:rsid w:val="00D07E62"/>
    <w:rsid w:val="00D26AD9"/>
    <w:rsid w:val="00D34506"/>
    <w:rsid w:val="00D34E30"/>
    <w:rsid w:val="00D4640C"/>
    <w:rsid w:val="00D47D07"/>
    <w:rsid w:val="00D5229E"/>
    <w:rsid w:val="00D608C2"/>
    <w:rsid w:val="00D624BE"/>
    <w:rsid w:val="00D6513B"/>
    <w:rsid w:val="00D72BA9"/>
    <w:rsid w:val="00D844FC"/>
    <w:rsid w:val="00D90D06"/>
    <w:rsid w:val="00DB0601"/>
    <w:rsid w:val="00DB1495"/>
    <w:rsid w:val="00DC6C2A"/>
    <w:rsid w:val="00DD4B61"/>
    <w:rsid w:val="00DE0155"/>
    <w:rsid w:val="00DF1FA5"/>
    <w:rsid w:val="00E04C9F"/>
    <w:rsid w:val="00E1734C"/>
    <w:rsid w:val="00E24B86"/>
    <w:rsid w:val="00E273E0"/>
    <w:rsid w:val="00E311C8"/>
    <w:rsid w:val="00E33A45"/>
    <w:rsid w:val="00E44327"/>
    <w:rsid w:val="00E4432D"/>
    <w:rsid w:val="00E46A6F"/>
    <w:rsid w:val="00E534EC"/>
    <w:rsid w:val="00E56678"/>
    <w:rsid w:val="00E85AFD"/>
    <w:rsid w:val="00EB28BD"/>
    <w:rsid w:val="00EB46F6"/>
    <w:rsid w:val="00EB643A"/>
    <w:rsid w:val="00EC0C17"/>
    <w:rsid w:val="00EF5705"/>
    <w:rsid w:val="00F01DF9"/>
    <w:rsid w:val="00F04264"/>
    <w:rsid w:val="00F04C5F"/>
    <w:rsid w:val="00F10F4A"/>
    <w:rsid w:val="00F1562E"/>
    <w:rsid w:val="00F16CF4"/>
    <w:rsid w:val="00F2044B"/>
    <w:rsid w:val="00F26B87"/>
    <w:rsid w:val="00F34CA6"/>
    <w:rsid w:val="00F56DBA"/>
    <w:rsid w:val="00F65BF9"/>
    <w:rsid w:val="00F72C3D"/>
    <w:rsid w:val="00F73CEA"/>
    <w:rsid w:val="00F7407F"/>
    <w:rsid w:val="00FA53E6"/>
    <w:rsid w:val="00FB7939"/>
    <w:rsid w:val="00FD4507"/>
    <w:rsid w:val="00FD66AA"/>
    <w:rsid w:val="00FD7FA0"/>
    <w:rsid w:val="00FE6C41"/>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125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Title">
    <w:name w:val="Title"/>
    <w:basedOn w:val="Normal"/>
    <w:link w:val="TitleChar"/>
    <w:qFormat/>
    <w:rsid w:val="001E2C3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1E2C30"/>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8125A6"/>
    <w:rPr>
      <w:rFonts w:asciiTheme="majorHAnsi" w:eastAsiaTheme="majorEastAsia" w:hAnsiTheme="majorHAnsi" w:cstheme="majorBidi"/>
      <w:b/>
      <w:bCs/>
      <w:color w:val="4F81BD" w:themeColor="accent1"/>
      <w:sz w:val="26"/>
      <w:szCs w:val="26"/>
      <w:lang w:eastAsia="zh-CN"/>
    </w:rPr>
  </w:style>
  <w:style w:type="paragraph" w:styleId="BlockText">
    <w:name w:val="Block Text"/>
    <w:basedOn w:val="Normal"/>
    <w:rsid w:val="008125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mailto:helpdesk@uta.edu" TargetMode="External"/><Relationship Id="rId26" Type="http://schemas.openxmlformats.org/officeDocument/2006/relationships/hyperlink" Target="mailto:Vivian@uta.edu" TargetMode="External"/><Relationship Id="rId3" Type="http://schemas.openxmlformats.org/officeDocument/2006/relationships/styles" Target="styles.xml"/><Relationship Id="rId21" Type="http://schemas.openxmlformats.org/officeDocument/2006/relationships/hyperlink" Target="http://www.bon.state.tx.u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ebapps.uta.edu/oit/selfservice/" TargetMode="External"/><Relationship Id="rId25" Type="http://schemas.openxmlformats.org/officeDocument/2006/relationships/hyperlink" Target="mailto:mlbond@uta.edu" TargetMode="External"/><Relationship Id="rId2" Type="http://schemas.openxmlformats.org/officeDocument/2006/relationships/numbering" Target="numbering.xml"/><Relationship Id="rId16" Type="http://schemas.openxmlformats.org/officeDocument/2006/relationships/hyperlink" Target="mailto:helpdesk@uta.edu" TargetMode="External"/><Relationship Id="rId20" Type="http://schemas.openxmlformats.org/officeDocument/2006/relationships/hyperlink" Target="http://libguides.uta.edu/nurs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jgray@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nursing/scholarship_list.php" TargetMode="External"/><Relationship Id="rId28" Type="http://schemas.openxmlformats.org/officeDocument/2006/relationships/hyperlink" Target="http://dx.doi.org/10.1111%2Fj.1745-7599.2005.0041.x"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mailto:peace@uta.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handbook/toc.php" TargetMode="External"/><Relationship Id="rId27" Type="http://schemas.openxmlformats.org/officeDocument/2006/relationships/hyperlink" Target="http://www.uta.edu/library/tech/printing.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9D60-2201-41F7-B7E0-BDFB6A1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32768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donelle</cp:lastModifiedBy>
  <cp:revision>14</cp:revision>
  <cp:lastPrinted>2011-12-24T21:07:00Z</cp:lastPrinted>
  <dcterms:created xsi:type="dcterms:W3CDTF">2014-01-03T14:44:00Z</dcterms:created>
  <dcterms:modified xsi:type="dcterms:W3CDTF">2014-01-06T19:33:00Z</dcterms:modified>
</cp:coreProperties>
</file>